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21" w:rsidRDefault="00E95321" w:rsidP="00E95321">
      <w:pPr>
        <w:rPr>
          <w:rFonts w:ascii="Times New Roman" w:hAnsi="Times New Roman"/>
          <w:b w:val="0"/>
          <w:sz w:val="28"/>
          <w:szCs w:val="28"/>
        </w:rPr>
      </w:pPr>
    </w:p>
    <w:p w:rsidR="00E95321" w:rsidRPr="00515EDE" w:rsidRDefault="00E95321" w:rsidP="00E95321">
      <w:pPr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noProof/>
        </w:rPr>
        <w:drawing>
          <wp:anchor distT="0" distB="0" distL="114300" distR="114300" simplePos="0" relativeHeight="251659264" behindDoc="1" locked="0" layoutInCell="1" allowOverlap="1" wp14:anchorId="02E48C45" wp14:editId="14E5D443">
            <wp:simplePos x="0" y="0"/>
            <wp:positionH relativeFrom="column">
              <wp:posOffset>2743200</wp:posOffset>
            </wp:positionH>
            <wp:positionV relativeFrom="paragraph">
              <wp:posOffset>-270510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5321" w:rsidRPr="00515EDE" w:rsidRDefault="00E95321" w:rsidP="00E95321">
      <w:pPr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E95321" w:rsidRPr="00515EDE" w:rsidRDefault="00E95321" w:rsidP="00E95321">
      <w:pPr>
        <w:rPr>
          <w:rFonts w:ascii="Times New Roman" w:hAnsi="Times New Roman"/>
        </w:rPr>
      </w:pPr>
    </w:p>
    <w:p w:rsidR="00E95321" w:rsidRPr="00515EDE" w:rsidRDefault="00E95321" w:rsidP="00E953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321" w:rsidRPr="00515EDE" w:rsidRDefault="00E95321" w:rsidP="00E95321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5EDE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E95321" w:rsidRPr="00515EDE" w:rsidRDefault="00E95321" w:rsidP="00E95321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95321" w:rsidRPr="00515EDE" w:rsidRDefault="00E95321" w:rsidP="00E95321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15EDE"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E95321" w:rsidRPr="00515EDE" w:rsidRDefault="00E95321" w:rsidP="00E953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95321" w:rsidRPr="00515EDE" w:rsidRDefault="00DC07FB" w:rsidP="00E953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C07FB">
        <w:rPr>
          <w:rFonts w:ascii="Times New Roman" w:hAnsi="Times New Roman" w:cs="Times New Roman"/>
          <w:sz w:val="28"/>
          <w:szCs w:val="28"/>
        </w:rPr>
        <w:t xml:space="preserve">03.10.2018 </w:t>
      </w:r>
      <w:r w:rsidRPr="00DC07FB">
        <w:rPr>
          <w:rFonts w:ascii="Times New Roman" w:hAnsi="Times New Roman" w:cs="Times New Roman"/>
          <w:sz w:val="28"/>
          <w:szCs w:val="28"/>
        </w:rPr>
        <w:tab/>
      </w:r>
      <w:r w:rsidRPr="00DC07FB">
        <w:rPr>
          <w:rFonts w:ascii="Times New Roman" w:hAnsi="Times New Roman" w:cs="Times New Roman"/>
          <w:sz w:val="28"/>
          <w:szCs w:val="28"/>
        </w:rPr>
        <w:tab/>
      </w:r>
      <w:r w:rsidRPr="00DC07FB">
        <w:rPr>
          <w:rFonts w:ascii="Times New Roman" w:hAnsi="Times New Roman" w:cs="Times New Roman"/>
          <w:sz w:val="28"/>
          <w:szCs w:val="28"/>
        </w:rPr>
        <w:tab/>
      </w:r>
      <w:r w:rsidRPr="00DC07FB">
        <w:rPr>
          <w:rFonts w:ascii="Times New Roman" w:hAnsi="Times New Roman" w:cs="Times New Roman"/>
          <w:sz w:val="28"/>
          <w:szCs w:val="28"/>
        </w:rPr>
        <w:tab/>
      </w:r>
      <w:r w:rsidRPr="00DC07FB">
        <w:rPr>
          <w:rFonts w:ascii="Times New Roman" w:hAnsi="Times New Roman" w:cs="Times New Roman"/>
          <w:sz w:val="28"/>
          <w:szCs w:val="28"/>
        </w:rPr>
        <w:tab/>
      </w:r>
      <w:r w:rsidRPr="00DC07FB">
        <w:rPr>
          <w:rFonts w:ascii="Times New Roman" w:hAnsi="Times New Roman" w:cs="Times New Roman"/>
          <w:sz w:val="28"/>
          <w:szCs w:val="28"/>
        </w:rPr>
        <w:tab/>
      </w:r>
      <w:r w:rsidRPr="00DC07FB">
        <w:rPr>
          <w:rFonts w:ascii="Times New Roman" w:hAnsi="Times New Roman" w:cs="Times New Roman"/>
          <w:sz w:val="28"/>
          <w:szCs w:val="28"/>
        </w:rPr>
        <w:tab/>
      </w:r>
      <w:r w:rsidRPr="00DC07FB">
        <w:rPr>
          <w:rFonts w:ascii="Times New Roman" w:hAnsi="Times New Roman" w:cs="Times New Roman"/>
          <w:sz w:val="28"/>
          <w:szCs w:val="28"/>
        </w:rPr>
        <w:tab/>
      </w:r>
      <w:r w:rsidRPr="00DC07FB">
        <w:rPr>
          <w:rFonts w:ascii="Times New Roman" w:hAnsi="Times New Roman" w:cs="Times New Roman"/>
          <w:sz w:val="28"/>
          <w:szCs w:val="28"/>
        </w:rPr>
        <w:tab/>
      </w:r>
      <w:r w:rsidRPr="00DC07FB">
        <w:rPr>
          <w:rFonts w:ascii="Times New Roman" w:hAnsi="Times New Roman" w:cs="Times New Roman"/>
          <w:sz w:val="28"/>
          <w:szCs w:val="28"/>
        </w:rPr>
        <w:tab/>
      </w:r>
      <w:r w:rsidRPr="00DC07FB">
        <w:rPr>
          <w:rFonts w:ascii="Times New Roman" w:hAnsi="Times New Roman" w:cs="Times New Roman"/>
          <w:sz w:val="28"/>
          <w:szCs w:val="28"/>
        </w:rPr>
        <w:tab/>
      </w:r>
      <w:r w:rsidRPr="00DC07FB">
        <w:rPr>
          <w:rFonts w:ascii="Times New Roman" w:hAnsi="Times New Roman" w:cs="Times New Roman" w:hint="eastAsia"/>
          <w:sz w:val="28"/>
          <w:szCs w:val="28"/>
        </w:rPr>
        <w:t>№</w:t>
      </w:r>
      <w:r w:rsidRPr="00DC07FB">
        <w:rPr>
          <w:rFonts w:ascii="Times New Roman" w:hAnsi="Times New Roman" w:cs="Times New Roman"/>
          <w:sz w:val="28"/>
          <w:szCs w:val="28"/>
        </w:rPr>
        <w:t xml:space="preserve"> 27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C07FB">
        <w:rPr>
          <w:rFonts w:ascii="Times New Roman" w:hAnsi="Times New Roman" w:cs="Times New Roman"/>
          <w:sz w:val="28"/>
          <w:szCs w:val="28"/>
        </w:rPr>
        <w:t>-</w:t>
      </w:r>
      <w:r w:rsidRPr="00DC07FB">
        <w:rPr>
          <w:rFonts w:ascii="Times New Roman" w:hAnsi="Times New Roman" w:cs="Times New Roman" w:hint="eastAsia"/>
          <w:sz w:val="28"/>
          <w:szCs w:val="28"/>
        </w:rPr>
        <w:t>р</w:t>
      </w:r>
      <w:r w:rsidR="00E95321" w:rsidRPr="00515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321" w:rsidRPr="00515EDE" w:rsidRDefault="00E95321" w:rsidP="00E95321">
      <w:pPr>
        <w:jc w:val="center"/>
        <w:rPr>
          <w:rFonts w:ascii="Times New Roman" w:hAnsi="Times New Roman"/>
          <w:b w:val="0"/>
          <w:sz w:val="24"/>
        </w:rPr>
      </w:pPr>
      <w:proofErr w:type="spellStart"/>
      <w:r w:rsidRPr="00515EDE">
        <w:rPr>
          <w:rFonts w:ascii="Times New Roman" w:hAnsi="Times New Roman"/>
          <w:b w:val="0"/>
          <w:sz w:val="24"/>
        </w:rPr>
        <w:t>г</w:t>
      </w:r>
      <w:proofErr w:type="gramStart"/>
      <w:r w:rsidRPr="00515EDE">
        <w:rPr>
          <w:rFonts w:ascii="Times New Roman" w:hAnsi="Times New Roman"/>
          <w:b w:val="0"/>
          <w:sz w:val="24"/>
        </w:rPr>
        <w:t>.Н</w:t>
      </w:r>
      <w:proofErr w:type="gramEnd"/>
      <w:r w:rsidRPr="00515EDE">
        <w:rPr>
          <w:rFonts w:ascii="Times New Roman" w:hAnsi="Times New Roman"/>
          <w:b w:val="0"/>
          <w:sz w:val="24"/>
        </w:rPr>
        <w:t>ефтеюганск</w:t>
      </w:r>
      <w:proofErr w:type="spellEnd"/>
    </w:p>
    <w:p w:rsidR="00E95321" w:rsidRPr="00515EDE" w:rsidRDefault="00E95321" w:rsidP="00E95321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3A6B78" w:rsidRDefault="003A6B78" w:rsidP="003A6B78">
      <w:pPr>
        <w:jc w:val="center"/>
        <w:rPr>
          <w:rFonts w:ascii="Times New Roman" w:hAnsi="Times New Roman"/>
          <w:bCs/>
          <w:sz w:val="28"/>
          <w:szCs w:val="28"/>
        </w:rPr>
      </w:pPr>
      <w:r w:rsidRPr="003A6B78">
        <w:rPr>
          <w:rFonts w:ascii="Times New Roman" w:hAnsi="Times New Roman"/>
          <w:bCs/>
          <w:sz w:val="28"/>
          <w:szCs w:val="28"/>
        </w:rPr>
        <w:t>Об утверждении изменени</w:t>
      </w:r>
      <w:r w:rsidR="00C92BC8">
        <w:rPr>
          <w:rFonts w:ascii="Times New Roman" w:hAnsi="Times New Roman"/>
          <w:bCs/>
          <w:sz w:val="28"/>
          <w:szCs w:val="28"/>
        </w:rPr>
        <w:t>я</w:t>
      </w:r>
      <w:r w:rsidRPr="003A6B78">
        <w:rPr>
          <w:rFonts w:ascii="Times New Roman" w:hAnsi="Times New Roman"/>
          <w:bCs/>
          <w:sz w:val="28"/>
          <w:szCs w:val="28"/>
        </w:rPr>
        <w:t xml:space="preserve"> в Устав муниципального бюджетного учреждения центр физической культуры и спорта</w:t>
      </w:r>
    </w:p>
    <w:p w:rsidR="003A6B78" w:rsidRPr="003A6B78" w:rsidRDefault="003A6B78" w:rsidP="003A6B78">
      <w:pPr>
        <w:jc w:val="center"/>
        <w:rPr>
          <w:rFonts w:ascii="Times New Roman" w:hAnsi="Times New Roman"/>
          <w:bCs/>
          <w:sz w:val="28"/>
          <w:szCs w:val="28"/>
        </w:rPr>
      </w:pPr>
      <w:r w:rsidRPr="003A6B78">
        <w:rPr>
          <w:rFonts w:ascii="Times New Roman" w:hAnsi="Times New Roman"/>
          <w:bCs/>
          <w:sz w:val="28"/>
          <w:szCs w:val="28"/>
        </w:rPr>
        <w:t>«Жемчужина Югры»</w:t>
      </w:r>
    </w:p>
    <w:p w:rsidR="000E3B9F" w:rsidRPr="00515EDE" w:rsidRDefault="000E3B9F" w:rsidP="00E95321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95321" w:rsidRDefault="00E95321" w:rsidP="00E9532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515EDE">
        <w:rPr>
          <w:rFonts w:ascii="Times New Roman" w:hAnsi="Times New Roman"/>
          <w:b w:val="0"/>
          <w:sz w:val="28"/>
          <w:szCs w:val="28"/>
          <w:lang w:eastAsia="zh-CN"/>
        </w:rPr>
        <w:t>В соответствии со статьёй 52 Гражданског</w:t>
      </w:r>
      <w:r w:rsidR="000E3B9F">
        <w:rPr>
          <w:rFonts w:ascii="Times New Roman" w:hAnsi="Times New Roman"/>
          <w:b w:val="0"/>
          <w:sz w:val="28"/>
          <w:szCs w:val="28"/>
          <w:lang w:eastAsia="zh-CN"/>
        </w:rPr>
        <w:t xml:space="preserve">о кодекса Российской Федерации,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Федеральными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законами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от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12.01.1996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№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7-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ФЗ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«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некоммерческих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организациях»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, </w:t>
      </w:r>
      <w:r w:rsidR="004460E4" w:rsidRPr="004460E4">
        <w:rPr>
          <w:rFonts w:ascii="Times New Roman" w:hAnsi="Times New Roman" w:hint="eastAsia"/>
          <w:b w:val="0"/>
          <w:sz w:val="28"/>
          <w:szCs w:val="28"/>
          <w:lang w:eastAsia="zh-CN"/>
        </w:rPr>
        <w:t>от</w:t>
      </w:r>
      <w:r w:rsidR="004460E4" w:rsidRPr="004460E4">
        <w:rPr>
          <w:rFonts w:ascii="Times New Roman" w:hAnsi="Times New Roman"/>
          <w:b w:val="0"/>
          <w:sz w:val="28"/>
          <w:szCs w:val="28"/>
          <w:lang w:eastAsia="zh-CN"/>
        </w:rPr>
        <w:t xml:space="preserve"> 29.12.2012 </w:t>
      </w:r>
      <w:r w:rsidR="004460E4" w:rsidRPr="004460E4">
        <w:rPr>
          <w:rFonts w:ascii="Times New Roman" w:hAnsi="Times New Roman" w:hint="eastAsia"/>
          <w:b w:val="0"/>
          <w:sz w:val="28"/>
          <w:szCs w:val="28"/>
          <w:lang w:eastAsia="zh-CN"/>
        </w:rPr>
        <w:t>№</w:t>
      </w:r>
      <w:r w:rsidR="0010758F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4460E4" w:rsidRPr="004460E4">
        <w:rPr>
          <w:rFonts w:ascii="Times New Roman" w:hAnsi="Times New Roman"/>
          <w:b w:val="0"/>
          <w:sz w:val="28"/>
          <w:szCs w:val="28"/>
          <w:lang w:eastAsia="zh-CN"/>
        </w:rPr>
        <w:t>273-</w:t>
      </w:r>
      <w:r w:rsidR="004460E4" w:rsidRPr="004460E4">
        <w:rPr>
          <w:rFonts w:ascii="Times New Roman" w:hAnsi="Times New Roman" w:hint="eastAsia"/>
          <w:b w:val="0"/>
          <w:sz w:val="28"/>
          <w:szCs w:val="28"/>
          <w:lang w:eastAsia="zh-CN"/>
        </w:rPr>
        <w:t>ФЗ</w:t>
      </w:r>
      <w:r w:rsidR="004460E4" w:rsidRPr="004460E4">
        <w:rPr>
          <w:rFonts w:ascii="Times New Roman" w:hAnsi="Times New Roman"/>
          <w:b w:val="0"/>
          <w:sz w:val="28"/>
          <w:szCs w:val="28"/>
          <w:lang w:eastAsia="zh-CN"/>
        </w:rPr>
        <w:t xml:space="preserve"> «</w:t>
      </w:r>
      <w:r w:rsidR="004460E4" w:rsidRPr="004460E4">
        <w:rPr>
          <w:rFonts w:ascii="Times New Roman" w:hAnsi="Times New Roman" w:hint="eastAsia"/>
          <w:b w:val="0"/>
          <w:sz w:val="28"/>
          <w:szCs w:val="28"/>
          <w:lang w:eastAsia="zh-CN"/>
        </w:rPr>
        <w:t>Об</w:t>
      </w:r>
      <w:r w:rsidR="004460E4" w:rsidRPr="004460E4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4460E4" w:rsidRPr="004460E4">
        <w:rPr>
          <w:rFonts w:ascii="Times New Roman" w:hAnsi="Times New Roman" w:hint="eastAsia"/>
          <w:b w:val="0"/>
          <w:sz w:val="28"/>
          <w:szCs w:val="28"/>
          <w:lang w:eastAsia="zh-CN"/>
        </w:rPr>
        <w:t>образовании</w:t>
      </w:r>
      <w:r w:rsidR="004460E4" w:rsidRPr="004460E4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4460E4" w:rsidRPr="004460E4">
        <w:rPr>
          <w:rFonts w:ascii="Times New Roman" w:hAnsi="Times New Roman" w:hint="eastAsia"/>
          <w:b w:val="0"/>
          <w:sz w:val="28"/>
          <w:szCs w:val="28"/>
          <w:lang w:eastAsia="zh-CN"/>
        </w:rPr>
        <w:t>в</w:t>
      </w:r>
      <w:r w:rsidR="004460E4" w:rsidRPr="004460E4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4460E4" w:rsidRPr="004460E4">
        <w:rPr>
          <w:rFonts w:ascii="Times New Roman" w:hAnsi="Times New Roman" w:hint="eastAsia"/>
          <w:b w:val="0"/>
          <w:sz w:val="28"/>
          <w:szCs w:val="28"/>
          <w:lang w:eastAsia="zh-CN"/>
        </w:rPr>
        <w:t>Российской</w:t>
      </w:r>
      <w:r w:rsidR="004460E4" w:rsidRPr="004460E4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4460E4" w:rsidRPr="004460E4">
        <w:rPr>
          <w:rFonts w:ascii="Times New Roman" w:hAnsi="Times New Roman" w:hint="eastAsia"/>
          <w:b w:val="0"/>
          <w:sz w:val="28"/>
          <w:szCs w:val="28"/>
          <w:lang w:eastAsia="zh-CN"/>
        </w:rPr>
        <w:t>Федерации»</w:t>
      </w:r>
      <w:r w:rsidR="004460E4" w:rsidRPr="004460E4">
        <w:rPr>
          <w:rFonts w:ascii="Times New Roman" w:hAnsi="Times New Roman"/>
          <w:b w:val="0"/>
          <w:sz w:val="28"/>
          <w:szCs w:val="28"/>
          <w:lang w:eastAsia="zh-CN"/>
        </w:rPr>
        <w:t>,</w:t>
      </w:r>
      <w:r w:rsidR="004460E4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от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A6B78">
        <w:rPr>
          <w:rFonts w:ascii="Times New Roman" w:hAnsi="Times New Roman"/>
          <w:b w:val="0"/>
          <w:sz w:val="28"/>
          <w:szCs w:val="28"/>
          <w:lang w:eastAsia="zh-CN"/>
        </w:rPr>
        <w:t>04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>.12.20</w:t>
      </w:r>
      <w:r w:rsidR="003A6B78">
        <w:rPr>
          <w:rFonts w:ascii="Times New Roman" w:hAnsi="Times New Roman"/>
          <w:b w:val="0"/>
          <w:sz w:val="28"/>
          <w:szCs w:val="28"/>
          <w:lang w:eastAsia="zh-CN"/>
        </w:rPr>
        <w:t>07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№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ED0769">
        <w:rPr>
          <w:rFonts w:ascii="Times New Roman" w:hAnsi="Times New Roman"/>
          <w:b w:val="0"/>
          <w:sz w:val="28"/>
          <w:szCs w:val="28"/>
          <w:lang w:eastAsia="zh-CN"/>
        </w:rPr>
        <w:t>329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>-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ФЗ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«</w:t>
      </w:r>
      <w:r w:rsidR="00ED0769">
        <w:rPr>
          <w:rFonts w:ascii="Times New Roman" w:hAnsi="Times New Roman"/>
          <w:b w:val="0"/>
          <w:sz w:val="28"/>
          <w:szCs w:val="28"/>
          <w:lang w:eastAsia="zh-CN"/>
        </w:rPr>
        <w:t xml:space="preserve">О физической культуре и спорте в </w:t>
      </w:r>
      <w:r w:rsidR="003A6B78">
        <w:rPr>
          <w:rFonts w:ascii="Times New Roman" w:hAnsi="Times New Roman"/>
          <w:b w:val="0"/>
          <w:sz w:val="28"/>
          <w:szCs w:val="28"/>
          <w:lang w:eastAsia="zh-CN"/>
        </w:rPr>
        <w:t>Российской Федерации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»</w:t>
      </w:r>
      <w:r w:rsidR="003A6B78">
        <w:rPr>
          <w:rFonts w:ascii="Times New Roman" w:hAnsi="Times New Roman"/>
          <w:b w:val="0"/>
          <w:sz w:val="28"/>
          <w:szCs w:val="28"/>
          <w:lang w:eastAsia="zh-CN"/>
        </w:rPr>
        <w:t xml:space="preserve">,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постановлениями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администрации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города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Нефтеюганска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от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18.02.2011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№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433 «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Об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утверждении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Порядка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создания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,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реорганизации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,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изменения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типа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и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ликвидации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муниципальных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учреждений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города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Нефтеюганска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,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а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также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утверждения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уставов</w:t>
      </w:r>
      <w:proofErr w:type="gramEnd"/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муниципальных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учреждений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города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Нефтеюганска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и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внесения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в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них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изменений»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,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от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03.08.2017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№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126-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нп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«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порядке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осуществления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функций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и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полномочий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учредителя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муниципальных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учреждений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города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Нефтеюганска</w:t>
      </w:r>
      <w:r w:rsidR="0031011A">
        <w:rPr>
          <w:rFonts w:ascii="Times New Roman" w:hAnsi="Times New Roman"/>
          <w:b w:val="0"/>
          <w:sz w:val="28"/>
          <w:szCs w:val="28"/>
          <w:lang w:eastAsia="zh-CN"/>
        </w:rPr>
        <w:t>»</w:t>
      </w:r>
      <w:r w:rsidRPr="006B6C67">
        <w:rPr>
          <w:rFonts w:ascii="Times New Roman" w:hAnsi="Times New Roman"/>
          <w:b w:val="0"/>
          <w:sz w:val="28"/>
          <w:szCs w:val="28"/>
        </w:rPr>
        <w:t>:</w:t>
      </w:r>
    </w:p>
    <w:p w:rsidR="00E95321" w:rsidRPr="00515EDE" w:rsidRDefault="00E95321" w:rsidP="003A6B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 xml:space="preserve">Утвердить </w:t>
      </w:r>
      <w:r w:rsidR="000E3B9F">
        <w:rPr>
          <w:rFonts w:ascii="Times New Roman" w:hAnsi="Times New Roman"/>
          <w:b w:val="0"/>
          <w:sz w:val="28"/>
          <w:szCs w:val="28"/>
        </w:rPr>
        <w:t>изменени</w:t>
      </w:r>
      <w:r w:rsidR="00C92BC8">
        <w:rPr>
          <w:rFonts w:ascii="Times New Roman" w:hAnsi="Times New Roman"/>
          <w:b w:val="0"/>
          <w:sz w:val="28"/>
          <w:szCs w:val="28"/>
        </w:rPr>
        <w:t>е</w:t>
      </w:r>
      <w:r w:rsidR="000E3B9F">
        <w:rPr>
          <w:rFonts w:ascii="Times New Roman" w:hAnsi="Times New Roman"/>
          <w:b w:val="0"/>
          <w:sz w:val="28"/>
          <w:szCs w:val="28"/>
        </w:rPr>
        <w:t xml:space="preserve"> в </w:t>
      </w:r>
      <w:r w:rsidR="003A6B78" w:rsidRPr="003A6B78">
        <w:rPr>
          <w:rFonts w:ascii="Times New Roman" w:hAnsi="Times New Roman" w:hint="eastAsia"/>
          <w:b w:val="0"/>
          <w:sz w:val="28"/>
          <w:szCs w:val="28"/>
        </w:rPr>
        <w:t>Устав</w:t>
      </w:r>
      <w:r w:rsidR="003A6B78" w:rsidRPr="003A6B78">
        <w:rPr>
          <w:rFonts w:ascii="Times New Roman" w:hAnsi="Times New Roman"/>
          <w:b w:val="0"/>
          <w:sz w:val="28"/>
          <w:szCs w:val="28"/>
        </w:rPr>
        <w:t xml:space="preserve"> </w:t>
      </w:r>
      <w:r w:rsidR="003A6B78" w:rsidRPr="003A6B78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="003A6B78" w:rsidRPr="003A6B78">
        <w:rPr>
          <w:rFonts w:ascii="Times New Roman" w:hAnsi="Times New Roman"/>
          <w:b w:val="0"/>
          <w:sz w:val="28"/>
          <w:szCs w:val="28"/>
        </w:rPr>
        <w:t xml:space="preserve"> </w:t>
      </w:r>
      <w:r w:rsidR="003A6B78" w:rsidRPr="003A6B78">
        <w:rPr>
          <w:rFonts w:ascii="Times New Roman" w:hAnsi="Times New Roman" w:hint="eastAsia"/>
          <w:b w:val="0"/>
          <w:sz w:val="28"/>
          <w:szCs w:val="28"/>
        </w:rPr>
        <w:t>бюджетного</w:t>
      </w:r>
      <w:r w:rsidR="003A6B78" w:rsidRPr="003A6B78">
        <w:rPr>
          <w:rFonts w:ascii="Times New Roman" w:hAnsi="Times New Roman"/>
          <w:b w:val="0"/>
          <w:sz w:val="28"/>
          <w:szCs w:val="28"/>
        </w:rPr>
        <w:t xml:space="preserve"> </w:t>
      </w:r>
      <w:r w:rsidR="003A6B78" w:rsidRPr="003A6B78">
        <w:rPr>
          <w:rFonts w:ascii="Times New Roman" w:hAnsi="Times New Roman" w:hint="eastAsia"/>
          <w:b w:val="0"/>
          <w:sz w:val="28"/>
          <w:szCs w:val="28"/>
        </w:rPr>
        <w:t>учреждения</w:t>
      </w:r>
      <w:r w:rsidR="003A6B78" w:rsidRPr="003A6B78">
        <w:rPr>
          <w:rFonts w:ascii="Times New Roman" w:hAnsi="Times New Roman"/>
          <w:b w:val="0"/>
          <w:sz w:val="28"/>
          <w:szCs w:val="28"/>
        </w:rPr>
        <w:t xml:space="preserve"> </w:t>
      </w:r>
      <w:r w:rsidR="003A6B78" w:rsidRPr="003A6B78">
        <w:rPr>
          <w:rFonts w:ascii="Times New Roman" w:hAnsi="Times New Roman" w:hint="eastAsia"/>
          <w:b w:val="0"/>
          <w:sz w:val="28"/>
          <w:szCs w:val="28"/>
        </w:rPr>
        <w:t>центр</w:t>
      </w:r>
      <w:r w:rsidR="003A6B78" w:rsidRPr="003A6B78">
        <w:rPr>
          <w:rFonts w:ascii="Times New Roman" w:hAnsi="Times New Roman"/>
          <w:b w:val="0"/>
          <w:sz w:val="28"/>
          <w:szCs w:val="28"/>
        </w:rPr>
        <w:t xml:space="preserve"> </w:t>
      </w:r>
      <w:r w:rsidR="003A6B78" w:rsidRPr="003A6B78">
        <w:rPr>
          <w:rFonts w:ascii="Times New Roman" w:hAnsi="Times New Roman" w:hint="eastAsia"/>
          <w:b w:val="0"/>
          <w:sz w:val="28"/>
          <w:szCs w:val="28"/>
        </w:rPr>
        <w:t>физической</w:t>
      </w:r>
      <w:r w:rsidR="003A6B78" w:rsidRPr="003A6B78">
        <w:rPr>
          <w:rFonts w:ascii="Times New Roman" w:hAnsi="Times New Roman"/>
          <w:b w:val="0"/>
          <w:sz w:val="28"/>
          <w:szCs w:val="28"/>
        </w:rPr>
        <w:t xml:space="preserve"> </w:t>
      </w:r>
      <w:r w:rsidR="003A6B78" w:rsidRPr="003A6B78">
        <w:rPr>
          <w:rFonts w:ascii="Times New Roman" w:hAnsi="Times New Roman" w:hint="eastAsia"/>
          <w:b w:val="0"/>
          <w:sz w:val="28"/>
          <w:szCs w:val="28"/>
        </w:rPr>
        <w:t>культуры</w:t>
      </w:r>
      <w:r w:rsidR="003A6B78" w:rsidRPr="003A6B78">
        <w:rPr>
          <w:rFonts w:ascii="Times New Roman" w:hAnsi="Times New Roman"/>
          <w:b w:val="0"/>
          <w:sz w:val="28"/>
          <w:szCs w:val="28"/>
        </w:rPr>
        <w:t xml:space="preserve"> </w:t>
      </w:r>
      <w:r w:rsidR="003A6B78" w:rsidRPr="003A6B78">
        <w:rPr>
          <w:rFonts w:ascii="Times New Roman" w:hAnsi="Times New Roman" w:hint="eastAsia"/>
          <w:b w:val="0"/>
          <w:sz w:val="28"/>
          <w:szCs w:val="28"/>
        </w:rPr>
        <w:t>и</w:t>
      </w:r>
      <w:r w:rsidR="003A6B78" w:rsidRPr="003A6B78">
        <w:rPr>
          <w:rFonts w:ascii="Times New Roman" w:hAnsi="Times New Roman"/>
          <w:b w:val="0"/>
          <w:sz w:val="28"/>
          <w:szCs w:val="28"/>
        </w:rPr>
        <w:t xml:space="preserve"> </w:t>
      </w:r>
      <w:r w:rsidR="003A6B78" w:rsidRPr="003A6B78">
        <w:rPr>
          <w:rFonts w:ascii="Times New Roman" w:hAnsi="Times New Roman" w:hint="eastAsia"/>
          <w:b w:val="0"/>
          <w:sz w:val="28"/>
          <w:szCs w:val="28"/>
        </w:rPr>
        <w:t>спорта</w:t>
      </w:r>
      <w:r w:rsidR="003A6B78">
        <w:rPr>
          <w:rFonts w:ascii="Times New Roman" w:hAnsi="Times New Roman"/>
          <w:b w:val="0"/>
          <w:sz w:val="28"/>
          <w:szCs w:val="28"/>
        </w:rPr>
        <w:t xml:space="preserve"> </w:t>
      </w:r>
      <w:r w:rsidR="003A6B78" w:rsidRPr="003A6B78">
        <w:rPr>
          <w:rFonts w:ascii="Times New Roman" w:hAnsi="Times New Roman" w:hint="eastAsia"/>
          <w:b w:val="0"/>
          <w:sz w:val="28"/>
          <w:szCs w:val="28"/>
        </w:rPr>
        <w:t>«Жемчужина</w:t>
      </w:r>
      <w:r w:rsidR="003A6B78" w:rsidRPr="003A6B78">
        <w:rPr>
          <w:rFonts w:ascii="Times New Roman" w:hAnsi="Times New Roman"/>
          <w:b w:val="0"/>
          <w:sz w:val="28"/>
          <w:szCs w:val="28"/>
        </w:rPr>
        <w:t xml:space="preserve"> </w:t>
      </w:r>
      <w:r w:rsidR="003A6B78" w:rsidRPr="003A6B78">
        <w:rPr>
          <w:rFonts w:ascii="Times New Roman" w:hAnsi="Times New Roman" w:hint="eastAsia"/>
          <w:b w:val="0"/>
          <w:sz w:val="28"/>
          <w:szCs w:val="28"/>
        </w:rPr>
        <w:t>Югры»</w:t>
      </w:r>
      <w:r w:rsidR="003A6B7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согласно приложению</w:t>
      </w:r>
      <w:r w:rsidR="000E3B9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к распоряжению.</w:t>
      </w:r>
    </w:p>
    <w:p w:rsidR="0031011A" w:rsidRPr="0031011A" w:rsidRDefault="00E95321" w:rsidP="0031011A">
      <w:pPr>
        <w:ind w:firstLine="708"/>
        <w:jc w:val="both"/>
        <w:rPr>
          <w:rFonts w:ascii="Times New Roman" w:hAnsi="Times New Roman"/>
          <w:b w:val="0"/>
          <w:sz w:val="28"/>
          <w:szCs w:val="28"/>
          <w:lang w:eastAsia="zh-CN"/>
        </w:rPr>
      </w:pPr>
      <w:r>
        <w:rPr>
          <w:rFonts w:ascii="Times New Roman" w:hAnsi="Times New Roman"/>
          <w:b w:val="0"/>
          <w:sz w:val="28"/>
          <w:szCs w:val="28"/>
          <w:lang w:eastAsia="zh-CN"/>
        </w:rPr>
        <w:t>2</w:t>
      </w:r>
      <w:r w:rsidR="000E3B9F">
        <w:rPr>
          <w:rFonts w:ascii="Times New Roman" w:hAnsi="Times New Roman"/>
          <w:b w:val="0"/>
          <w:sz w:val="28"/>
          <w:szCs w:val="28"/>
          <w:lang w:eastAsia="zh-CN"/>
        </w:rPr>
        <w:t>.</w:t>
      </w:r>
      <w:r w:rsidRPr="00515EDE">
        <w:rPr>
          <w:rFonts w:ascii="Times New Roman" w:hAnsi="Times New Roman"/>
          <w:b w:val="0"/>
          <w:sz w:val="28"/>
          <w:szCs w:val="28"/>
        </w:rPr>
        <w:t xml:space="preserve">Директору </w:t>
      </w:r>
      <w:r w:rsidR="003A6B78" w:rsidRPr="003A6B78">
        <w:rPr>
          <w:rFonts w:ascii="Times New Roman" w:hAnsi="Times New Roman"/>
          <w:b w:val="0"/>
          <w:sz w:val="28"/>
          <w:szCs w:val="28"/>
        </w:rPr>
        <w:t xml:space="preserve">муниципального бюджетного учреждения центр физической культуры и спорта </w:t>
      </w:r>
      <w:r w:rsidR="003A6B78">
        <w:rPr>
          <w:rFonts w:ascii="Times New Roman" w:hAnsi="Times New Roman"/>
          <w:b w:val="0"/>
          <w:sz w:val="28"/>
          <w:szCs w:val="28"/>
        </w:rPr>
        <w:t>«</w:t>
      </w:r>
      <w:r w:rsidR="003A6B78" w:rsidRPr="003A6B78">
        <w:rPr>
          <w:rFonts w:ascii="Times New Roman" w:hAnsi="Times New Roman"/>
          <w:b w:val="0"/>
          <w:sz w:val="28"/>
          <w:szCs w:val="28"/>
        </w:rPr>
        <w:t>Жемчужина Югры</w:t>
      </w:r>
      <w:r w:rsidR="003A6B78">
        <w:rPr>
          <w:rFonts w:ascii="Times New Roman" w:hAnsi="Times New Roman"/>
          <w:b w:val="0"/>
          <w:sz w:val="28"/>
          <w:szCs w:val="28"/>
        </w:rPr>
        <w:t>»</w:t>
      </w:r>
      <w:r w:rsidR="003A6B78" w:rsidRPr="003A6B78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3A6B78">
        <w:rPr>
          <w:rFonts w:ascii="Times New Roman" w:hAnsi="Times New Roman"/>
          <w:b w:val="0"/>
          <w:sz w:val="28"/>
          <w:szCs w:val="28"/>
        </w:rPr>
        <w:t>К.С.</w:t>
      </w:r>
      <w:r w:rsidR="003A6B78" w:rsidRPr="003A6B78">
        <w:rPr>
          <w:rFonts w:ascii="Times New Roman" w:hAnsi="Times New Roman"/>
          <w:b w:val="0"/>
          <w:sz w:val="28"/>
          <w:szCs w:val="28"/>
        </w:rPr>
        <w:t>Маматханову</w:t>
      </w:r>
      <w:proofErr w:type="spellEnd"/>
      <w:r w:rsidR="003A6B78">
        <w:rPr>
          <w:rFonts w:ascii="Times New Roman" w:hAnsi="Times New Roman"/>
          <w:b w:val="0"/>
          <w:sz w:val="28"/>
          <w:szCs w:val="28"/>
        </w:rPr>
        <w:t xml:space="preserve"> </w:t>
      </w:r>
      <w:r w:rsidR="0031011A">
        <w:rPr>
          <w:rFonts w:ascii="Times New Roman" w:hAnsi="Times New Roman"/>
          <w:b w:val="0"/>
          <w:sz w:val="28"/>
          <w:szCs w:val="28"/>
        </w:rPr>
        <w:t>в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течение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трёх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рабочих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дней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представить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в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уполномоченный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федеральный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орган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исполнительной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власти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соответствующие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документы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для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государственной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регистрации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E5">
        <w:rPr>
          <w:rFonts w:ascii="Times New Roman" w:hAnsi="Times New Roman" w:hint="eastAsia"/>
          <w:b w:val="0"/>
          <w:sz w:val="28"/>
          <w:szCs w:val="28"/>
          <w:lang w:eastAsia="zh-CN"/>
        </w:rPr>
        <w:t>изменения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,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вносим</w:t>
      </w:r>
      <w:r w:rsidR="00767BE5">
        <w:rPr>
          <w:rFonts w:ascii="Times New Roman" w:eastAsia="SimSun" w:hAnsi="Times New Roman"/>
          <w:b w:val="0"/>
          <w:sz w:val="28"/>
          <w:szCs w:val="28"/>
          <w:lang w:eastAsia="zh-CN"/>
        </w:rPr>
        <w:t>ого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в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учредительные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документы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юридического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лица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. </w:t>
      </w:r>
    </w:p>
    <w:p w:rsidR="0031011A" w:rsidRPr="0031011A" w:rsidRDefault="0031011A" w:rsidP="0031011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  <w:lang w:eastAsia="zh-CN"/>
        </w:rPr>
      </w:pP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>3.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Обнародовать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(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опубликовать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)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распоряжение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в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газете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«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Здравствуйте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,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нефтеюганцы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>!».</w:t>
      </w:r>
    </w:p>
    <w:p w:rsidR="0031011A" w:rsidRPr="0031011A" w:rsidRDefault="0031011A" w:rsidP="0031011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  <w:lang w:eastAsia="zh-CN"/>
        </w:rPr>
      </w:pP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>4.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Департаменту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по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делам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администрации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города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(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Нечаева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С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>.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И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.) </w:t>
      </w:r>
      <w:proofErr w:type="gramStart"/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разместить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распоряжение</w:t>
      </w:r>
      <w:proofErr w:type="gramEnd"/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на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официальном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сайте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органов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местного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самоуправления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города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Нефтеюганска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в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сети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Интернет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>.</w:t>
      </w:r>
    </w:p>
    <w:p w:rsidR="0031011A" w:rsidRPr="0031011A" w:rsidRDefault="0031011A" w:rsidP="0031011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  <w:lang w:eastAsia="zh-CN"/>
        </w:rPr>
      </w:pP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>5.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Контроль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исполнения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распоряжения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возложить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на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заместителя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главы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города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proofErr w:type="spellStart"/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А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>.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В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>.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Пастухова</w:t>
      </w:r>
      <w:proofErr w:type="spellEnd"/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>.</w:t>
      </w:r>
    </w:p>
    <w:p w:rsidR="0031011A" w:rsidRDefault="0031011A" w:rsidP="0031011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  <w:lang w:eastAsia="zh-CN"/>
        </w:rPr>
      </w:pPr>
    </w:p>
    <w:p w:rsidR="00227018" w:rsidRPr="0031011A" w:rsidRDefault="00227018" w:rsidP="0031011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  <w:lang w:eastAsia="zh-CN"/>
        </w:rPr>
      </w:pPr>
    </w:p>
    <w:p w:rsidR="0031011A" w:rsidRDefault="0031011A" w:rsidP="0031011A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  <w:lang w:eastAsia="zh-CN"/>
        </w:rPr>
      </w:pP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Глава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города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Нефтеюганска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                                                           </w:t>
      </w:r>
      <w:proofErr w:type="spellStart"/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С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>.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Ю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>.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Дегтярев</w:t>
      </w:r>
      <w:proofErr w:type="spellEnd"/>
    </w:p>
    <w:p w:rsidR="0031011A" w:rsidRDefault="0031011A" w:rsidP="000E3B9F">
      <w:pPr>
        <w:shd w:val="clear" w:color="auto" w:fill="FFFFFF"/>
        <w:jc w:val="center"/>
        <w:rPr>
          <w:rFonts w:ascii="Times New Roman" w:eastAsia="Calibri" w:hAnsi="Times New Roman"/>
          <w:b w:val="0"/>
          <w:color w:val="000000"/>
          <w:sz w:val="28"/>
          <w:szCs w:val="28"/>
        </w:rPr>
      </w:pPr>
    </w:p>
    <w:p w:rsidR="006B6C67" w:rsidRDefault="006B6C67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72E81" w:rsidRPr="00772E81" w:rsidRDefault="00772E81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  <w:r w:rsidRPr="00772E81"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  <w:lastRenderedPageBreak/>
        <w:t>Приложение</w:t>
      </w:r>
    </w:p>
    <w:p w:rsidR="00772E81" w:rsidRPr="00772E81" w:rsidRDefault="00772E81" w:rsidP="00772E81">
      <w:pPr>
        <w:widowControl w:val="0"/>
        <w:shd w:val="clear" w:color="auto" w:fill="FFFFFF"/>
        <w:autoSpaceDE w:val="0"/>
        <w:autoSpaceDN w:val="0"/>
        <w:adjustRightInd w:val="0"/>
        <w:ind w:left="6379" w:firstLine="6"/>
        <w:rPr>
          <w:rFonts w:ascii="Times New Roman" w:hAnsi="Times New Roman"/>
          <w:b w:val="0"/>
          <w:color w:val="000000"/>
          <w:sz w:val="28"/>
          <w:szCs w:val="28"/>
        </w:rPr>
      </w:pPr>
      <w:r w:rsidRPr="00772E81">
        <w:rPr>
          <w:rFonts w:ascii="Times New Roman" w:hAnsi="Times New Roman"/>
          <w:b w:val="0"/>
          <w:color w:val="000000"/>
          <w:sz w:val="28"/>
          <w:szCs w:val="28"/>
        </w:rPr>
        <w:t>к распоряжению</w:t>
      </w:r>
    </w:p>
    <w:p w:rsidR="00772E81" w:rsidRPr="00772E81" w:rsidRDefault="00772E81" w:rsidP="00772E81">
      <w:pPr>
        <w:widowControl w:val="0"/>
        <w:shd w:val="clear" w:color="auto" w:fill="FFFFFF"/>
        <w:autoSpaceDE w:val="0"/>
        <w:autoSpaceDN w:val="0"/>
        <w:adjustRightInd w:val="0"/>
        <w:ind w:left="6379" w:firstLine="6"/>
        <w:rPr>
          <w:rFonts w:ascii="Times New Roman" w:hAnsi="Times New Roman"/>
          <w:b w:val="0"/>
          <w:color w:val="000000"/>
          <w:sz w:val="28"/>
          <w:szCs w:val="28"/>
        </w:rPr>
      </w:pPr>
      <w:r w:rsidRPr="00772E81">
        <w:rPr>
          <w:rFonts w:ascii="Times New Roman" w:hAnsi="Times New Roman"/>
          <w:b w:val="0"/>
          <w:color w:val="000000"/>
          <w:sz w:val="28"/>
          <w:szCs w:val="28"/>
        </w:rPr>
        <w:t>администрации города</w:t>
      </w:r>
    </w:p>
    <w:p w:rsidR="00772E81" w:rsidRPr="00772E81" w:rsidRDefault="00772E81" w:rsidP="00772E81">
      <w:pPr>
        <w:widowControl w:val="0"/>
        <w:shd w:val="clear" w:color="auto" w:fill="FFFFFF"/>
        <w:autoSpaceDE w:val="0"/>
        <w:autoSpaceDN w:val="0"/>
        <w:adjustRightInd w:val="0"/>
        <w:ind w:left="6379" w:firstLine="6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от </w:t>
      </w:r>
      <w:r w:rsidR="00DC07FB" w:rsidRPr="00DC07FB">
        <w:rPr>
          <w:rFonts w:ascii="Times New Roman" w:hAnsi="Times New Roman"/>
          <w:b w:val="0"/>
          <w:color w:val="000000"/>
          <w:sz w:val="28"/>
          <w:szCs w:val="28"/>
        </w:rPr>
        <w:t xml:space="preserve">03.10.2018 </w:t>
      </w:r>
      <w:r w:rsidR="00DC07FB" w:rsidRPr="00DC07FB">
        <w:rPr>
          <w:rFonts w:ascii="Times New Roman" w:hAnsi="Times New Roman" w:hint="eastAsia"/>
          <w:b w:val="0"/>
          <w:color w:val="000000"/>
          <w:sz w:val="28"/>
          <w:szCs w:val="28"/>
        </w:rPr>
        <w:t>№</w:t>
      </w:r>
      <w:r w:rsidR="00DC07FB" w:rsidRPr="00DC07FB">
        <w:rPr>
          <w:rFonts w:ascii="Times New Roman" w:hAnsi="Times New Roman"/>
          <w:b w:val="0"/>
          <w:color w:val="000000"/>
          <w:sz w:val="28"/>
          <w:szCs w:val="28"/>
        </w:rPr>
        <w:t xml:space="preserve"> 27</w:t>
      </w:r>
      <w:r w:rsidR="00DC07FB">
        <w:rPr>
          <w:rFonts w:ascii="Times New Roman" w:hAnsi="Times New Roman"/>
          <w:b w:val="0"/>
          <w:color w:val="000000"/>
          <w:sz w:val="28"/>
          <w:szCs w:val="28"/>
        </w:rPr>
        <w:t>8</w:t>
      </w:r>
      <w:r w:rsidR="00DC07FB" w:rsidRPr="00DC07FB">
        <w:rPr>
          <w:rFonts w:ascii="Times New Roman" w:hAnsi="Times New Roman"/>
          <w:b w:val="0"/>
          <w:color w:val="000000"/>
          <w:sz w:val="28"/>
          <w:szCs w:val="28"/>
        </w:rPr>
        <w:t>-</w:t>
      </w:r>
      <w:r w:rsidR="00DC07FB" w:rsidRPr="00DC07FB">
        <w:rPr>
          <w:rFonts w:ascii="Times New Roman" w:hAnsi="Times New Roman" w:hint="eastAsia"/>
          <w:b w:val="0"/>
          <w:color w:val="000000"/>
          <w:sz w:val="28"/>
          <w:szCs w:val="28"/>
        </w:rPr>
        <w:t>р</w:t>
      </w:r>
    </w:p>
    <w:p w:rsidR="00772E81" w:rsidRDefault="00772E81" w:rsidP="000E3B9F">
      <w:pPr>
        <w:shd w:val="clear" w:color="auto" w:fill="FFFFFF"/>
        <w:jc w:val="center"/>
        <w:rPr>
          <w:rFonts w:ascii="Times New Roman" w:eastAsia="Calibri" w:hAnsi="Times New Roman"/>
          <w:b w:val="0"/>
          <w:color w:val="000000"/>
          <w:sz w:val="28"/>
          <w:szCs w:val="28"/>
        </w:rPr>
      </w:pPr>
    </w:p>
    <w:p w:rsidR="00772E81" w:rsidRDefault="00772E81" w:rsidP="000E3B9F">
      <w:pPr>
        <w:shd w:val="clear" w:color="auto" w:fill="FFFFFF"/>
        <w:jc w:val="center"/>
        <w:rPr>
          <w:rFonts w:ascii="Times New Roman" w:eastAsia="Calibri" w:hAnsi="Times New Roman"/>
          <w:b w:val="0"/>
          <w:color w:val="000000"/>
          <w:sz w:val="28"/>
          <w:szCs w:val="28"/>
        </w:rPr>
      </w:pPr>
    </w:p>
    <w:p w:rsidR="000E3B9F" w:rsidRPr="000E3B9F" w:rsidRDefault="000E3B9F" w:rsidP="000E3B9F">
      <w:pPr>
        <w:shd w:val="clear" w:color="auto" w:fill="FFFFFF"/>
        <w:jc w:val="center"/>
        <w:rPr>
          <w:rFonts w:ascii="Times New Roman" w:eastAsia="Calibri" w:hAnsi="Times New Roman"/>
          <w:b w:val="0"/>
          <w:color w:val="000000"/>
          <w:sz w:val="28"/>
          <w:szCs w:val="28"/>
        </w:rPr>
      </w:pPr>
      <w:r w:rsidRPr="000E3B9F">
        <w:rPr>
          <w:rFonts w:ascii="Times New Roman" w:eastAsia="Calibri" w:hAnsi="Times New Roman"/>
          <w:b w:val="0"/>
          <w:color w:val="000000"/>
          <w:sz w:val="28"/>
          <w:szCs w:val="28"/>
        </w:rPr>
        <w:t>Изменени</w:t>
      </w:r>
      <w:r w:rsidR="00C92BC8">
        <w:rPr>
          <w:rFonts w:ascii="Times New Roman" w:eastAsia="Calibri" w:hAnsi="Times New Roman"/>
          <w:b w:val="0"/>
          <w:color w:val="000000"/>
          <w:sz w:val="28"/>
          <w:szCs w:val="28"/>
        </w:rPr>
        <w:t>е</w:t>
      </w:r>
      <w:r w:rsidRPr="000E3B9F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 </w:t>
      </w:r>
    </w:p>
    <w:p w:rsidR="00227018" w:rsidRDefault="000E3B9F" w:rsidP="000E3B9F">
      <w:pPr>
        <w:shd w:val="clear" w:color="auto" w:fill="FFFFFF"/>
        <w:jc w:val="center"/>
        <w:rPr>
          <w:rFonts w:ascii="Times New Roman" w:hAnsi="Times New Roman"/>
          <w:b w:val="0"/>
          <w:sz w:val="28"/>
          <w:szCs w:val="28"/>
        </w:rPr>
      </w:pPr>
      <w:r w:rsidRPr="000E3B9F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в Устав </w:t>
      </w:r>
      <w:r w:rsidR="003A6B78" w:rsidRPr="003A6B78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="003A6B78" w:rsidRPr="003A6B78">
        <w:rPr>
          <w:rFonts w:ascii="Times New Roman" w:hAnsi="Times New Roman"/>
          <w:b w:val="0"/>
          <w:sz w:val="28"/>
          <w:szCs w:val="28"/>
        </w:rPr>
        <w:t xml:space="preserve"> </w:t>
      </w:r>
      <w:r w:rsidR="003A6B78" w:rsidRPr="003A6B78">
        <w:rPr>
          <w:rFonts w:ascii="Times New Roman" w:hAnsi="Times New Roman" w:hint="eastAsia"/>
          <w:b w:val="0"/>
          <w:sz w:val="28"/>
          <w:szCs w:val="28"/>
        </w:rPr>
        <w:t>бюджетного</w:t>
      </w:r>
      <w:r w:rsidR="003A6B78" w:rsidRPr="003A6B78">
        <w:rPr>
          <w:rFonts w:ascii="Times New Roman" w:hAnsi="Times New Roman"/>
          <w:b w:val="0"/>
          <w:sz w:val="28"/>
          <w:szCs w:val="28"/>
        </w:rPr>
        <w:t xml:space="preserve"> </w:t>
      </w:r>
      <w:r w:rsidR="003A6B78" w:rsidRPr="003A6B78">
        <w:rPr>
          <w:rFonts w:ascii="Times New Roman" w:hAnsi="Times New Roman" w:hint="eastAsia"/>
          <w:b w:val="0"/>
          <w:sz w:val="28"/>
          <w:szCs w:val="28"/>
        </w:rPr>
        <w:t>учреждения</w:t>
      </w:r>
      <w:r w:rsidR="003A6B78" w:rsidRPr="003A6B78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E3B9F" w:rsidRPr="000E3B9F" w:rsidRDefault="003A6B78" w:rsidP="000E3B9F">
      <w:pPr>
        <w:shd w:val="clear" w:color="auto" w:fill="FFFFFF"/>
        <w:jc w:val="center"/>
        <w:rPr>
          <w:rFonts w:ascii="Times New Roman" w:eastAsia="Calibri" w:hAnsi="Times New Roman"/>
          <w:b w:val="0"/>
          <w:sz w:val="28"/>
          <w:szCs w:val="28"/>
        </w:rPr>
      </w:pPr>
      <w:r w:rsidRPr="003A6B78">
        <w:rPr>
          <w:rFonts w:ascii="Times New Roman" w:hAnsi="Times New Roman" w:hint="eastAsia"/>
          <w:b w:val="0"/>
          <w:sz w:val="28"/>
          <w:szCs w:val="28"/>
        </w:rPr>
        <w:t>центр</w:t>
      </w:r>
      <w:r w:rsidRPr="003A6B78">
        <w:rPr>
          <w:rFonts w:ascii="Times New Roman" w:hAnsi="Times New Roman"/>
          <w:b w:val="0"/>
          <w:sz w:val="28"/>
          <w:szCs w:val="28"/>
        </w:rPr>
        <w:t xml:space="preserve"> </w:t>
      </w:r>
      <w:r w:rsidRPr="003A6B78">
        <w:rPr>
          <w:rFonts w:ascii="Times New Roman" w:hAnsi="Times New Roman" w:hint="eastAsia"/>
          <w:b w:val="0"/>
          <w:sz w:val="28"/>
          <w:szCs w:val="28"/>
        </w:rPr>
        <w:t>физической</w:t>
      </w:r>
      <w:r w:rsidRPr="003A6B78">
        <w:rPr>
          <w:rFonts w:ascii="Times New Roman" w:hAnsi="Times New Roman"/>
          <w:b w:val="0"/>
          <w:sz w:val="28"/>
          <w:szCs w:val="28"/>
        </w:rPr>
        <w:t xml:space="preserve"> </w:t>
      </w:r>
      <w:r w:rsidRPr="003A6B78">
        <w:rPr>
          <w:rFonts w:ascii="Times New Roman" w:hAnsi="Times New Roman" w:hint="eastAsia"/>
          <w:b w:val="0"/>
          <w:sz w:val="28"/>
          <w:szCs w:val="28"/>
        </w:rPr>
        <w:t>культуры</w:t>
      </w:r>
      <w:r w:rsidRPr="003A6B78">
        <w:rPr>
          <w:rFonts w:ascii="Times New Roman" w:hAnsi="Times New Roman"/>
          <w:b w:val="0"/>
          <w:sz w:val="28"/>
          <w:szCs w:val="28"/>
        </w:rPr>
        <w:t xml:space="preserve"> </w:t>
      </w:r>
      <w:r w:rsidRPr="003A6B78">
        <w:rPr>
          <w:rFonts w:ascii="Times New Roman" w:hAnsi="Times New Roman" w:hint="eastAsia"/>
          <w:b w:val="0"/>
          <w:sz w:val="28"/>
          <w:szCs w:val="28"/>
        </w:rPr>
        <w:t>и</w:t>
      </w:r>
      <w:r w:rsidRPr="003A6B78">
        <w:rPr>
          <w:rFonts w:ascii="Times New Roman" w:hAnsi="Times New Roman"/>
          <w:b w:val="0"/>
          <w:sz w:val="28"/>
          <w:szCs w:val="28"/>
        </w:rPr>
        <w:t xml:space="preserve"> </w:t>
      </w:r>
      <w:r w:rsidRPr="003A6B78">
        <w:rPr>
          <w:rFonts w:ascii="Times New Roman" w:hAnsi="Times New Roman" w:hint="eastAsia"/>
          <w:b w:val="0"/>
          <w:sz w:val="28"/>
          <w:szCs w:val="28"/>
        </w:rPr>
        <w:t>спорта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3A6B78">
        <w:rPr>
          <w:rFonts w:ascii="Times New Roman" w:hAnsi="Times New Roman" w:hint="eastAsia"/>
          <w:b w:val="0"/>
          <w:sz w:val="28"/>
          <w:szCs w:val="28"/>
        </w:rPr>
        <w:t>«Жемчужина</w:t>
      </w:r>
      <w:r w:rsidRPr="003A6B78">
        <w:rPr>
          <w:rFonts w:ascii="Times New Roman" w:hAnsi="Times New Roman"/>
          <w:b w:val="0"/>
          <w:sz w:val="28"/>
          <w:szCs w:val="28"/>
        </w:rPr>
        <w:t xml:space="preserve"> </w:t>
      </w:r>
      <w:r w:rsidRPr="003A6B78">
        <w:rPr>
          <w:rFonts w:ascii="Times New Roman" w:hAnsi="Times New Roman" w:hint="eastAsia"/>
          <w:b w:val="0"/>
          <w:sz w:val="28"/>
          <w:szCs w:val="28"/>
        </w:rPr>
        <w:t>Югры»</w:t>
      </w:r>
    </w:p>
    <w:p w:rsidR="000E3B9F" w:rsidRPr="000E3B9F" w:rsidRDefault="000E3B9F" w:rsidP="000E3B9F">
      <w:pPr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</w:p>
    <w:p w:rsidR="008A5F7C" w:rsidRDefault="000E3B9F" w:rsidP="0016595B">
      <w:pPr>
        <w:ind w:firstLine="720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0E3B9F">
        <w:rPr>
          <w:rFonts w:ascii="Times New Roman" w:eastAsia="Calibri" w:hAnsi="Times New Roman"/>
          <w:b w:val="0"/>
          <w:sz w:val="28"/>
          <w:szCs w:val="28"/>
        </w:rPr>
        <w:t xml:space="preserve">1.Пункт </w:t>
      </w:r>
      <w:r w:rsidR="00EF0421">
        <w:rPr>
          <w:rFonts w:ascii="Times New Roman" w:eastAsia="Calibri" w:hAnsi="Times New Roman"/>
          <w:b w:val="0"/>
          <w:sz w:val="28"/>
          <w:szCs w:val="28"/>
        </w:rPr>
        <w:t>1.</w:t>
      </w:r>
      <w:r w:rsidR="006B6C67">
        <w:rPr>
          <w:rFonts w:ascii="Times New Roman" w:eastAsia="Calibri" w:hAnsi="Times New Roman"/>
          <w:b w:val="0"/>
          <w:sz w:val="28"/>
          <w:szCs w:val="28"/>
        </w:rPr>
        <w:t>4</w:t>
      </w:r>
      <w:r w:rsidR="00EF0421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8A5F7C">
        <w:rPr>
          <w:rFonts w:ascii="Times New Roman" w:eastAsia="Calibri" w:hAnsi="Times New Roman"/>
          <w:b w:val="0"/>
          <w:sz w:val="28"/>
          <w:szCs w:val="28"/>
        </w:rPr>
        <w:t>изложить в следующей редакции:</w:t>
      </w:r>
    </w:p>
    <w:p w:rsidR="00EF0421" w:rsidRDefault="008A5F7C" w:rsidP="0016595B">
      <w:pPr>
        <w:ind w:firstLine="720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«</w:t>
      </w:r>
      <w:r w:rsidR="00EF0421">
        <w:rPr>
          <w:rFonts w:ascii="Times New Roman" w:eastAsia="Calibri" w:hAnsi="Times New Roman"/>
          <w:b w:val="0"/>
          <w:sz w:val="28"/>
          <w:szCs w:val="28"/>
        </w:rPr>
        <w:t>1.</w:t>
      </w:r>
      <w:r w:rsidR="00C95B4B">
        <w:rPr>
          <w:rFonts w:ascii="Times New Roman" w:eastAsia="Calibri" w:hAnsi="Times New Roman"/>
          <w:b w:val="0"/>
          <w:sz w:val="28"/>
          <w:szCs w:val="28"/>
        </w:rPr>
        <w:t>4</w:t>
      </w:r>
      <w:r w:rsidR="00EF0421">
        <w:rPr>
          <w:rFonts w:ascii="Times New Roman" w:eastAsia="Calibri" w:hAnsi="Times New Roman"/>
          <w:b w:val="0"/>
          <w:sz w:val="28"/>
          <w:szCs w:val="28"/>
        </w:rPr>
        <w:t>.Место нахождения учреждения: 62830</w:t>
      </w:r>
      <w:r w:rsidR="006B6C67">
        <w:rPr>
          <w:rFonts w:ascii="Times New Roman" w:eastAsia="Calibri" w:hAnsi="Times New Roman"/>
          <w:b w:val="0"/>
          <w:sz w:val="28"/>
          <w:szCs w:val="28"/>
        </w:rPr>
        <w:t>1</w:t>
      </w:r>
      <w:r w:rsidR="00EF0421">
        <w:rPr>
          <w:rFonts w:ascii="Times New Roman" w:eastAsia="Calibri" w:hAnsi="Times New Roman"/>
          <w:b w:val="0"/>
          <w:sz w:val="28"/>
          <w:szCs w:val="28"/>
        </w:rPr>
        <w:t>, Российская Федерация, Ханты-Мансийский автономный</w:t>
      </w:r>
      <w:r w:rsidR="00AB1BC2">
        <w:rPr>
          <w:rFonts w:ascii="Times New Roman" w:eastAsia="Calibri" w:hAnsi="Times New Roman"/>
          <w:b w:val="0"/>
          <w:sz w:val="28"/>
          <w:szCs w:val="28"/>
        </w:rPr>
        <w:t xml:space="preserve"> округ</w:t>
      </w:r>
      <w:r w:rsidR="0010758F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AB1BC2">
        <w:rPr>
          <w:rFonts w:ascii="Times New Roman" w:eastAsia="Calibri" w:hAnsi="Times New Roman"/>
          <w:b w:val="0"/>
          <w:sz w:val="28"/>
          <w:szCs w:val="28"/>
        </w:rPr>
        <w:t>-</w:t>
      </w:r>
      <w:r w:rsidR="0010758F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AB1BC2">
        <w:rPr>
          <w:rFonts w:ascii="Times New Roman" w:eastAsia="Calibri" w:hAnsi="Times New Roman"/>
          <w:b w:val="0"/>
          <w:sz w:val="28"/>
          <w:szCs w:val="28"/>
        </w:rPr>
        <w:t xml:space="preserve">Югра, город Нефтеюганск,                            </w:t>
      </w:r>
      <w:r w:rsidR="006B6C67">
        <w:rPr>
          <w:rFonts w:ascii="Times New Roman" w:eastAsia="Calibri" w:hAnsi="Times New Roman"/>
          <w:b w:val="0"/>
          <w:sz w:val="28"/>
          <w:szCs w:val="28"/>
        </w:rPr>
        <w:t>2а микрорайон</w:t>
      </w:r>
      <w:r w:rsidR="00EF0421">
        <w:rPr>
          <w:rFonts w:ascii="Times New Roman" w:eastAsia="Calibri" w:hAnsi="Times New Roman"/>
          <w:b w:val="0"/>
          <w:sz w:val="28"/>
          <w:szCs w:val="28"/>
        </w:rPr>
        <w:t xml:space="preserve">, строение </w:t>
      </w:r>
      <w:r w:rsidR="006B6C67">
        <w:rPr>
          <w:rFonts w:ascii="Times New Roman" w:eastAsia="Calibri" w:hAnsi="Times New Roman"/>
          <w:b w:val="0"/>
          <w:sz w:val="28"/>
          <w:szCs w:val="28"/>
        </w:rPr>
        <w:t>4</w:t>
      </w:r>
      <w:r w:rsidR="00EF0421">
        <w:rPr>
          <w:rFonts w:ascii="Times New Roman" w:eastAsia="Calibri" w:hAnsi="Times New Roman"/>
          <w:b w:val="0"/>
          <w:sz w:val="28"/>
          <w:szCs w:val="28"/>
        </w:rPr>
        <w:t>.».</w:t>
      </w:r>
    </w:p>
    <w:p w:rsidR="000B0836" w:rsidRDefault="000B0836" w:rsidP="00EF0421">
      <w:pPr>
        <w:ind w:firstLine="720"/>
        <w:jc w:val="both"/>
        <w:rPr>
          <w:rFonts w:ascii="Times New Roman" w:eastAsia="Calibri" w:hAnsi="Times New Roman"/>
          <w:b w:val="0"/>
          <w:sz w:val="28"/>
          <w:szCs w:val="28"/>
        </w:rPr>
      </w:pPr>
    </w:p>
    <w:p w:rsidR="00F63511" w:rsidRPr="00515EDE" w:rsidRDefault="00F63511" w:rsidP="0016595B">
      <w:pPr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E95321" w:rsidRPr="00515EDE" w:rsidRDefault="00E95321" w:rsidP="00E95321">
      <w:pPr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E95321" w:rsidRPr="00515EDE" w:rsidRDefault="00E95321" w:rsidP="00E95321">
      <w:pPr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E95321" w:rsidRPr="00515EDE" w:rsidRDefault="00E95321" w:rsidP="00E95321">
      <w:pPr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sectPr w:rsidR="00E95321" w:rsidRPr="00515EDE" w:rsidSect="0055298F">
      <w:headerReference w:type="default" r:id="rId8"/>
      <w:pgSz w:w="11906" w:h="16838"/>
      <w:pgMar w:top="567" w:right="567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560" w:rsidRDefault="006D3560">
      <w:r>
        <w:separator/>
      </w:r>
    </w:p>
  </w:endnote>
  <w:endnote w:type="continuationSeparator" w:id="0">
    <w:p w:rsidR="006D3560" w:rsidRDefault="006D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560" w:rsidRDefault="006D3560">
      <w:r>
        <w:separator/>
      </w:r>
    </w:p>
  </w:footnote>
  <w:footnote w:type="continuationSeparator" w:id="0">
    <w:p w:rsidR="006D3560" w:rsidRDefault="006D3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636639"/>
      <w:docPartObj>
        <w:docPartGallery w:val="Page Numbers (Top of Page)"/>
        <w:docPartUnique/>
      </w:docPartObj>
    </w:sdtPr>
    <w:sdtEndPr/>
    <w:sdtContent>
      <w:p w:rsidR="004A7DB2" w:rsidRDefault="00E953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199">
          <w:rPr>
            <w:noProof/>
          </w:rPr>
          <w:t>2</w:t>
        </w:r>
        <w:r>
          <w:fldChar w:fldCharType="end"/>
        </w:r>
      </w:p>
    </w:sdtContent>
  </w:sdt>
  <w:p w:rsidR="004A7DB2" w:rsidRDefault="006D356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21"/>
    <w:rsid w:val="0006101D"/>
    <w:rsid w:val="000B0836"/>
    <w:rsid w:val="000E3B9F"/>
    <w:rsid w:val="0010758F"/>
    <w:rsid w:val="00115CF3"/>
    <w:rsid w:val="00130D31"/>
    <w:rsid w:val="0016595B"/>
    <w:rsid w:val="00184FCA"/>
    <w:rsid w:val="00227018"/>
    <w:rsid w:val="002835EB"/>
    <w:rsid w:val="002B0A7D"/>
    <w:rsid w:val="0031011A"/>
    <w:rsid w:val="0035416E"/>
    <w:rsid w:val="00360D4B"/>
    <w:rsid w:val="00380199"/>
    <w:rsid w:val="003A6B78"/>
    <w:rsid w:val="003C39C8"/>
    <w:rsid w:val="003F5115"/>
    <w:rsid w:val="004460E4"/>
    <w:rsid w:val="00471071"/>
    <w:rsid w:val="004D0CDB"/>
    <w:rsid w:val="00554572"/>
    <w:rsid w:val="00585296"/>
    <w:rsid w:val="005E2EA1"/>
    <w:rsid w:val="006003A9"/>
    <w:rsid w:val="0060451A"/>
    <w:rsid w:val="0061715E"/>
    <w:rsid w:val="006339BD"/>
    <w:rsid w:val="006B402C"/>
    <w:rsid w:val="006B6C67"/>
    <w:rsid w:val="006D3560"/>
    <w:rsid w:val="00752247"/>
    <w:rsid w:val="00766BAF"/>
    <w:rsid w:val="00767BE5"/>
    <w:rsid w:val="00772E81"/>
    <w:rsid w:val="00780A75"/>
    <w:rsid w:val="007B1B6D"/>
    <w:rsid w:val="007E0EDF"/>
    <w:rsid w:val="00843330"/>
    <w:rsid w:val="00865CCD"/>
    <w:rsid w:val="008A5F7C"/>
    <w:rsid w:val="009B45D7"/>
    <w:rsid w:val="009C48A1"/>
    <w:rsid w:val="00A74EBC"/>
    <w:rsid w:val="00AA231A"/>
    <w:rsid w:val="00AA544B"/>
    <w:rsid w:val="00AB1BC2"/>
    <w:rsid w:val="00AE0705"/>
    <w:rsid w:val="00AF43B5"/>
    <w:rsid w:val="00B827AA"/>
    <w:rsid w:val="00C92BC8"/>
    <w:rsid w:val="00C95B4B"/>
    <w:rsid w:val="00CA12D0"/>
    <w:rsid w:val="00CB698F"/>
    <w:rsid w:val="00DA6669"/>
    <w:rsid w:val="00DB5E3E"/>
    <w:rsid w:val="00DC07FB"/>
    <w:rsid w:val="00E0759F"/>
    <w:rsid w:val="00E45CAE"/>
    <w:rsid w:val="00E74C19"/>
    <w:rsid w:val="00E95321"/>
    <w:rsid w:val="00EB172C"/>
    <w:rsid w:val="00ED0769"/>
    <w:rsid w:val="00EF0421"/>
    <w:rsid w:val="00F63511"/>
    <w:rsid w:val="00F67065"/>
    <w:rsid w:val="00FE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6E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3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E9532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9532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E95321"/>
    <w:pPr>
      <w:ind w:firstLine="709"/>
      <w:jc w:val="both"/>
    </w:pPr>
    <w:rPr>
      <w:rFonts w:ascii="Times New Roman" w:hAnsi="Times New Roman"/>
      <w:b w:val="0"/>
      <w:snapToGrid w:val="0"/>
      <w:sz w:val="28"/>
    </w:rPr>
  </w:style>
  <w:style w:type="character" w:customStyle="1" w:styleId="FontStyle20">
    <w:name w:val="Font Style20"/>
    <w:uiPriority w:val="99"/>
    <w:rsid w:val="00E95321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rsid w:val="00E95321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yle10">
    <w:name w:val="Style10"/>
    <w:basedOn w:val="a"/>
    <w:uiPriority w:val="99"/>
    <w:rsid w:val="00E95321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u">
    <w:name w:val="u"/>
    <w:basedOn w:val="a0"/>
    <w:rsid w:val="00E95321"/>
  </w:style>
  <w:style w:type="paragraph" w:customStyle="1" w:styleId="ConsPlusNonformat">
    <w:name w:val="ConsPlusNonformat"/>
    <w:rsid w:val="00E953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E953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E953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532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5F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5F7C"/>
    <w:rPr>
      <w:rFonts w:ascii="Tahoma" w:eastAsia="Times New Roman" w:hAnsi="Tahoma" w:cs="Tahoma"/>
      <w:b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E45C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5CAE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6E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3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E9532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9532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E95321"/>
    <w:pPr>
      <w:ind w:firstLine="709"/>
      <w:jc w:val="both"/>
    </w:pPr>
    <w:rPr>
      <w:rFonts w:ascii="Times New Roman" w:hAnsi="Times New Roman"/>
      <w:b w:val="0"/>
      <w:snapToGrid w:val="0"/>
      <w:sz w:val="28"/>
    </w:rPr>
  </w:style>
  <w:style w:type="character" w:customStyle="1" w:styleId="FontStyle20">
    <w:name w:val="Font Style20"/>
    <w:uiPriority w:val="99"/>
    <w:rsid w:val="00E95321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rsid w:val="00E95321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yle10">
    <w:name w:val="Style10"/>
    <w:basedOn w:val="a"/>
    <w:uiPriority w:val="99"/>
    <w:rsid w:val="00E95321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u">
    <w:name w:val="u"/>
    <w:basedOn w:val="a0"/>
    <w:rsid w:val="00E95321"/>
  </w:style>
  <w:style w:type="paragraph" w:customStyle="1" w:styleId="ConsPlusNonformat">
    <w:name w:val="ConsPlusNonformat"/>
    <w:rsid w:val="00E953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E953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E953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532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5F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5F7C"/>
    <w:rPr>
      <w:rFonts w:ascii="Tahoma" w:eastAsia="Times New Roman" w:hAnsi="Tahoma" w:cs="Tahoma"/>
      <w:b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E45C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5CAE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18</cp:revision>
  <cp:lastPrinted>2018-09-27T04:14:00Z</cp:lastPrinted>
  <dcterms:created xsi:type="dcterms:W3CDTF">2018-08-06T06:14:00Z</dcterms:created>
  <dcterms:modified xsi:type="dcterms:W3CDTF">2018-10-04T09:07:00Z</dcterms:modified>
</cp:coreProperties>
</file>