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4" w:rsidRDefault="000404A9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-73025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344B" w:rsidRDefault="00A7663B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930A4"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3930A4" w:rsidRPr="00B6344B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6344B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F26CF1" w:rsidRPr="00EA6857" w:rsidRDefault="00F26CF1" w:rsidP="00F26CF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930A4" w:rsidRPr="00B6344B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0A4" w:rsidRPr="000D25EF" w:rsidRDefault="00900759" w:rsidP="003930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07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759">
        <w:rPr>
          <w:rFonts w:ascii="Times New Roman" w:hAnsi="Times New Roman" w:cs="Times New Roman"/>
          <w:sz w:val="28"/>
          <w:szCs w:val="28"/>
        </w:rPr>
        <w:t xml:space="preserve">.07.2018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00759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759">
        <w:rPr>
          <w:rFonts w:ascii="Times New Roman" w:hAnsi="Times New Roman" w:cs="Times New Roman"/>
          <w:sz w:val="28"/>
          <w:szCs w:val="28"/>
        </w:rPr>
        <w:t>-р</w:t>
      </w:r>
    </w:p>
    <w:p w:rsidR="003930A4" w:rsidRDefault="00B17A54" w:rsidP="00B17A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A5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7A5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B17A54" w:rsidRPr="00B17A54" w:rsidRDefault="00B17A54" w:rsidP="00B17A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509" w:rsidRDefault="00F434A0" w:rsidP="005A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0ED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C12509">
        <w:rPr>
          <w:rFonts w:ascii="Times New Roman" w:hAnsi="Times New Roman" w:cs="Times New Roman"/>
          <w:sz w:val="28"/>
          <w:szCs w:val="28"/>
        </w:rPr>
        <w:t xml:space="preserve">х </w:t>
      </w:r>
      <w:r w:rsidR="00B200ED">
        <w:rPr>
          <w:rFonts w:ascii="Times New Roman" w:hAnsi="Times New Roman" w:cs="Times New Roman"/>
          <w:sz w:val="28"/>
          <w:szCs w:val="28"/>
        </w:rPr>
        <w:t xml:space="preserve">и </w:t>
      </w:r>
      <w:r w:rsidR="00C12509">
        <w:rPr>
          <w:rFonts w:ascii="Times New Roman" w:hAnsi="Times New Roman" w:cs="Times New Roman"/>
          <w:sz w:val="28"/>
          <w:szCs w:val="28"/>
        </w:rPr>
        <w:t>соглашениях</w:t>
      </w:r>
      <w:r w:rsidR="00E05834">
        <w:rPr>
          <w:rFonts w:ascii="Times New Roman" w:hAnsi="Times New Roman" w:cs="Times New Roman"/>
          <w:sz w:val="28"/>
          <w:szCs w:val="28"/>
        </w:rPr>
        <w:t>, заключаемых</w:t>
      </w:r>
    </w:p>
    <w:p w:rsidR="005A3E6F" w:rsidRDefault="00E05834" w:rsidP="005A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A3E6F" w:rsidRPr="005A3E6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293566" w:rsidRDefault="00293566" w:rsidP="005A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3E6F" w:rsidRPr="00AB0290" w:rsidRDefault="005A3E6F" w:rsidP="005A3E6F">
      <w:pPr>
        <w:pStyle w:val="ConsPlusTitle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p w:rsidR="005A3E6F" w:rsidRPr="006E2178" w:rsidRDefault="005A3E6F" w:rsidP="008F3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5EA">
        <w:rPr>
          <w:rFonts w:ascii="Times New Roman" w:hAnsi="Times New Roman"/>
          <w:sz w:val="28"/>
          <w:szCs w:val="28"/>
        </w:rPr>
        <w:t>В соответствии</w:t>
      </w:r>
      <w:r w:rsidR="006E2178" w:rsidRPr="004565EA">
        <w:rPr>
          <w:rFonts w:ascii="Times New Roman" w:hAnsi="Times New Roman"/>
          <w:sz w:val="28"/>
          <w:szCs w:val="28"/>
        </w:rPr>
        <w:t xml:space="preserve"> с </w:t>
      </w:r>
      <w:r w:rsidR="00D25386" w:rsidRPr="004565EA">
        <w:rPr>
          <w:rFonts w:ascii="Times New Roman" w:hAnsi="Times New Roman"/>
          <w:sz w:val="28"/>
          <w:szCs w:val="28"/>
        </w:rPr>
        <w:t>Уставом города Нефтеюганска,</w:t>
      </w:r>
      <w:r w:rsidR="002830A5" w:rsidRPr="004565EA">
        <w:rPr>
          <w:rFonts w:ascii="Times New Roman" w:hAnsi="Times New Roman"/>
          <w:sz w:val="28"/>
          <w:szCs w:val="28"/>
        </w:rPr>
        <w:t xml:space="preserve"> </w:t>
      </w:r>
      <w:r w:rsidR="002830A5" w:rsidRPr="00E900F0">
        <w:rPr>
          <w:rFonts w:ascii="Times New Roman" w:hAnsi="Times New Roman"/>
          <w:sz w:val="28"/>
          <w:szCs w:val="28"/>
        </w:rPr>
        <w:t>Положением о контрактной системе в сфере закупок для обеспечения муниципальных нужд го</w:t>
      </w:r>
      <w:r w:rsidR="004565EA" w:rsidRPr="00E900F0">
        <w:rPr>
          <w:rFonts w:ascii="Times New Roman" w:hAnsi="Times New Roman"/>
          <w:sz w:val="28"/>
          <w:szCs w:val="28"/>
        </w:rPr>
        <w:t>рода Нефтеюганска, утвержденным</w:t>
      </w:r>
      <w:r w:rsidR="002830A5" w:rsidRPr="00E900F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</w:t>
      </w:r>
      <w:r w:rsidR="009F45C3" w:rsidRPr="00E900F0">
        <w:rPr>
          <w:rFonts w:ascii="Times New Roman" w:hAnsi="Times New Roman"/>
          <w:sz w:val="28"/>
          <w:szCs w:val="28"/>
        </w:rPr>
        <w:t>10.12.2015</w:t>
      </w:r>
      <w:r w:rsidR="002830A5" w:rsidRPr="00E900F0">
        <w:rPr>
          <w:rFonts w:ascii="Times New Roman" w:hAnsi="Times New Roman"/>
          <w:sz w:val="28"/>
          <w:szCs w:val="28"/>
        </w:rPr>
        <w:t xml:space="preserve"> № 1</w:t>
      </w:r>
      <w:r w:rsidR="009F45C3" w:rsidRPr="00E900F0">
        <w:rPr>
          <w:rFonts w:ascii="Times New Roman" w:hAnsi="Times New Roman"/>
          <w:sz w:val="28"/>
          <w:szCs w:val="28"/>
        </w:rPr>
        <w:t>67</w:t>
      </w:r>
      <w:r w:rsidR="002830A5" w:rsidRPr="00E900F0">
        <w:rPr>
          <w:rFonts w:ascii="Times New Roman" w:hAnsi="Times New Roman"/>
          <w:sz w:val="28"/>
          <w:szCs w:val="28"/>
        </w:rPr>
        <w:t>-нп,</w:t>
      </w:r>
      <w:r w:rsidR="008F3400" w:rsidRPr="004565EA">
        <w:rPr>
          <w:rFonts w:ascii="Times New Roman" w:hAnsi="Times New Roman"/>
          <w:sz w:val="28"/>
          <w:szCs w:val="28"/>
        </w:rPr>
        <w:t xml:space="preserve"> в</w:t>
      </w:r>
      <w:r w:rsidRPr="004565EA">
        <w:rPr>
          <w:rFonts w:ascii="Times New Roman" w:hAnsi="Times New Roman"/>
          <w:sz w:val="28"/>
          <w:szCs w:val="28"/>
        </w:rPr>
        <w:t xml:space="preserve"> целях </w:t>
      </w:r>
      <w:r w:rsidR="00F26CF1" w:rsidRPr="004565EA">
        <w:rPr>
          <w:rFonts w:ascii="Times New Roman" w:hAnsi="Times New Roman"/>
          <w:sz w:val="28"/>
          <w:szCs w:val="28"/>
        </w:rPr>
        <w:t>регламентации</w:t>
      </w:r>
      <w:r w:rsidRPr="004565EA">
        <w:rPr>
          <w:rFonts w:ascii="Times New Roman" w:hAnsi="Times New Roman"/>
          <w:sz w:val="28"/>
          <w:szCs w:val="28"/>
        </w:rPr>
        <w:t xml:space="preserve"> порядка работы, контроля </w:t>
      </w:r>
      <w:r w:rsidR="00293566">
        <w:rPr>
          <w:rFonts w:ascii="Times New Roman" w:hAnsi="Times New Roman"/>
          <w:sz w:val="28"/>
          <w:szCs w:val="28"/>
        </w:rPr>
        <w:t>реализации</w:t>
      </w:r>
      <w:r w:rsidR="00D25386">
        <w:rPr>
          <w:rFonts w:ascii="Times New Roman" w:hAnsi="Times New Roman"/>
          <w:sz w:val="28"/>
          <w:szCs w:val="28"/>
        </w:rPr>
        <w:t xml:space="preserve"> </w:t>
      </w:r>
      <w:r w:rsidR="00FD5769" w:rsidRPr="006E2178">
        <w:rPr>
          <w:rFonts w:ascii="Times New Roman" w:hAnsi="Times New Roman"/>
          <w:sz w:val="28"/>
          <w:szCs w:val="28"/>
        </w:rPr>
        <w:t>договоров</w:t>
      </w:r>
      <w:r w:rsidR="00BA136C">
        <w:rPr>
          <w:rFonts w:ascii="Times New Roman" w:hAnsi="Times New Roman"/>
          <w:sz w:val="28"/>
          <w:szCs w:val="28"/>
        </w:rPr>
        <w:t xml:space="preserve"> и</w:t>
      </w:r>
      <w:r w:rsidR="00FD5769" w:rsidRPr="006E2178">
        <w:rPr>
          <w:rFonts w:ascii="Times New Roman" w:hAnsi="Times New Roman"/>
          <w:sz w:val="28"/>
          <w:szCs w:val="28"/>
        </w:rPr>
        <w:t xml:space="preserve"> соглашений</w:t>
      </w:r>
      <w:r w:rsidR="00C12509">
        <w:rPr>
          <w:rFonts w:ascii="Times New Roman" w:hAnsi="Times New Roman"/>
          <w:sz w:val="28"/>
          <w:szCs w:val="28"/>
        </w:rPr>
        <w:t xml:space="preserve"> </w:t>
      </w:r>
      <w:r w:rsidR="00F26CF1">
        <w:rPr>
          <w:rFonts w:ascii="Times New Roman" w:hAnsi="Times New Roman"/>
          <w:sz w:val="28"/>
          <w:szCs w:val="28"/>
        </w:rPr>
        <w:t>администрации города Нефтеюганска:</w:t>
      </w:r>
    </w:p>
    <w:p w:rsidR="005A3E6F" w:rsidRDefault="005A3E6F" w:rsidP="00F26CF1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</w:t>
      </w:r>
      <w:r w:rsidR="00F26CF1">
        <w:rPr>
          <w:rFonts w:ascii="Times New Roman" w:hAnsi="Times New Roman"/>
          <w:sz w:val="28"/>
          <w:szCs w:val="28"/>
        </w:rPr>
        <w:t xml:space="preserve"> Порядок</w:t>
      </w:r>
      <w:r w:rsidRPr="008B7274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A76BA">
        <w:rPr>
          <w:rFonts w:ascii="Times New Roman" w:hAnsi="Times New Roman"/>
          <w:sz w:val="28"/>
          <w:szCs w:val="28"/>
        </w:rPr>
        <w:t xml:space="preserve">договорами </w:t>
      </w:r>
      <w:r w:rsidR="00C12509">
        <w:rPr>
          <w:rFonts w:ascii="Times New Roman" w:hAnsi="Times New Roman"/>
          <w:sz w:val="28"/>
          <w:szCs w:val="28"/>
        </w:rPr>
        <w:t xml:space="preserve">и </w:t>
      </w:r>
      <w:r w:rsidR="00BA76BA">
        <w:rPr>
          <w:rFonts w:ascii="Times New Roman" w:hAnsi="Times New Roman"/>
          <w:sz w:val="28"/>
          <w:szCs w:val="28"/>
        </w:rPr>
        <w:t>соглашениями</w:t>
      </w:r>
      <w:r w:rsidR="00737BCC">
        <w:rPr>
          <w:rFonts w:ascii="Times New Roman" w:hAnsi="Times New Roman"/>
          <w:sz w:val="28"/>
          <w:szCs w:val="28"/>
        </w:rPr>
        <w:t xml:space="preserve">, заключаемыми </w:t>
      </w:r>
      <w:r w:rsidR="00E05834">
        <w:rPr>
          <w:rFonts w:ascii="Times New Roman" w:hAnsi="Times New Roman"/>
          <w:sz w:val="28"/>
          <w:szCs w:val="28"/>
        </w:rPr>
        <w:t>администрацией</w:t>
      </w:r>
      <w:r w:rsidRPr="008B7274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Нефтеюганска</w:t>
      </w:r>
      <w:r w:rsidR="00E900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434A0">
        <w:rPr>
          <w:rFonts w:ascii="Times New Roman" w:hAnsi="Times New Roman"/>
          <w:sz w:val="28"/>
          <w:szCs w:val="28"/>
        </w:rPr>
        <w:t xml:space="preserve"> </w:t>
      </w:r>
      <w:r w:rsidR="008F3400">
        <w:rPr>
          <w:rFonts w:ascii="Times New Roman" w:hAnsi="Times New Roman"/>
          <w:sz w:val="28"/>
          <w:szCs w:val="28"/>
        </w:rPr>
        <w:t xml:space="preserve">к </w:t>
      </w:r>
      <w:r w:rsidR="004565EA">
        <w:rPr>
          <w:rFonts w:ascii="Times New Roman" w:hAnsi="Times New Roman"/>
          <w:sz w:val="28"/>
          <w:szCs w:val="28"/>
        </w:rPr>
        <w:t>распоряж</w:t>
      </w:r>
      <w:r w:rsidR="008F3400">
        <w:rPr>
          <w:rFonts w:ascii="Times New Roman" w:hAnsi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>.</w:t>
      </w:r>
    </w:p>
    <w:p w:rsidR="00BA136C" w:rsidRPr="00BD6C24" w:rsidRDefault="004C2507" w:rsidP="00F26CF1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 w:rsidRPr="00BD6C24">
        <w:rPr>
          <w:rFonts w:ascii="Times New Roman" w:hAnsi="Times New Roman"/>
          <w:sz w:val="28"/>
          <w:szCs w:val="28"/>
        </w:rPr>
        <w:t>2.Руководителям органов</w:t>
      </w:r>
      <w:r w:rsidR="00CE7543">
        <w:rPr>
          <w:rFonts w:ascii="Times New Roman" w:hAnsi="Times New Roman"/>
          <w:sz w:val="28"/>
          <w:szCs w:val="28"/>
        </w:rPr>
        <w:t xml:space="preserve"> (структурных подразделений)</w:t>
      </w:r>
      <w:r w:rsidRPr="00BD6C24">
        <w:rPr>
          <w:rFonts w:ascii="Times New Roman" w:hAnsi="Times New Roman"/>
          <w:sz w:val="28"/>
          <w:szCs w:val="28"/>
        </w:rPr>
        <w:t xml:space="preserve"> администрации</w:t>
      </w:r>
      <w:r w:rsidR="00307319" w:rsidRPr="00BD6C24">
        <w:rPr>
          <w:rFonts w:ascii="Times New Roman" w:hAnsi="Times New Roman"/>
          <w:sz w:val="28"/>
          <w:szCs w:val="28"/>
        </w:rPr>
        <w:t xml:space="preserve"> города Нефтеюганска, участвующих в подготовке и согласовании договоров и соглашений, заключаемых от имени администрации города Нефтеюганска</w:t>
      </w:r>
      <w:r w:rsidR="000E54FD">
        <w:rPr>
          <w:rFonts w:ascii="Times New Roman" w:hAnsi="Times New Roman"/>
          <w:sz w:val="28"/>
          <w:szCs w:val="28"/>
        </w:rPr>
        <w:t>,</w:t>
      </w:r>
      <w:r w:rsidR="00307319" w:rsidRPr="00BD6C24">
        <w:rPr>
          <w:rFonts w:ascii="Times New Roman" w:hAnsi="Times New Roman"/>
          <w:sz w:val="28"/>
          <w:szCs w:val="28"/>
        </w:rPr>
        <w:t xml:space="preserve"> обеспечить </w:t>
      </w:r>
      <w:r w:rsidR="00BD6C24" w:rsidRPr="00BD6C24">
        <w:rPr>
          <w:rFonts w:ascii="Times New Roman" w:hAnsi="Times New Roman"/>
          <w:sz w:val="28"/>
          <w:szCs w:val="28"/>
        </w:rPr>
        <w:t xml:space="preserve">подготовку и </w:t>
      </w:r>
      <w:r w:rsidR="00307319" w:rsidRPr="00BD6C24">
        <w:rPr>
          <w:rFonts w:ascii="Times New Roman" w:hAnsi="Times New Roman"/>
          <w:sz w:val="28"/>
          <w:szCs w:val="28"/>
        </w:rPr>
        <w:t xml:space="preserve">согласование </w:t>
      </w:r>
      <w:r w:rsidRPr="00BD6C24">
        <w:rPr>
          <w:rFonts w:ascii="Times New Roman" w:hAnsi="Times New Roman"/>
          <w:sz w:val="28"/>
          <w:szCs w:val="28"/>
        </w:rPr>
        <w:t xml:space="preserve">в соответствие с </w:t>
      </w:r>
      <w:r w:rsidR="00BD6C24" w:rsidRPr="00BD6C24">
        <w:rPr>
          <w:rFonts w:ascii="Times New Roman" w:hAnsi="Times New Roman"/>
          <w:sz w:val="28"/>
          <w:szCs w:val="28"/>
        </w:rPr>
        <w:t xml:space="preserve">настоящим </w:t>
      </w:r>
      <w:r w:rsidRPr="00BD6C24">
        <w:rPr>
          <w:rFonts w:ascii="Times New Roman" w:hAnsi="Times New Roman"/>
          <w:sz w:val="28"/>
          <w:szCs w:val="28"/>
        </w:rPr>
        <w:t xml:space="preserve">Порядком работы </w:t>
      </w:r>
      <w:r w:rsidR="00B37C4A" w:rsidRPr="00BD6C24">
        <w:rPr>
          <w:rFonts w:ascii="Times New Roman" w:hAnsi="Times New Roman"/>
          <w:sz w:val="28"/>
          <w:szCs w:val="28"/>
        </w:rPr>
        <w:t>с договорами и соглашениями</w:t>
      </w:r>
      <w:r w:rsidR="00737BCC" w:rsidRPr="00BD6C24">
        <w:rPr>
          <w:rFonts w:ascii="Times New Roman" w:hAnsi="Times New Roman"/>
          <w:sz w:val="28"/>
          <w:szCs w:val="28"/>
        </w:rPr>
        <w:t>, заключаемыми</w:t>
      </w:r>
      <w:r w:rsidR="00E900F0" w:rsidRPr="00BD6C24">
        <w:rPr>
          <w:rFonts w:ascii="Times New Roman" w:hAnsi="Times New Roman"/>
          <w:sz w:val="28"/>
          <w:szCs w:val="28"/>
        </w:rPr>
        <w:t xml:space="preserve"> администрацией </w:t>
      </w:r>
      <w:r w:rsidR="00B37C4A" w:rsidRPr="00BD6C24">
        <w:rPr>
          <w:rFonts w:ascii="Times New Roman" w:hAnsi="Times New Roman"/>
          <w:sz w:val="28"/>
          <w:szCs w:val="28"/>
        </w:rPr>
        <w:t>города Нефтеюганска.</w:t>
      </w:r>
      <w:r w:rsidRPr="00BD6C24">
        <w:rPr>
          <w:rFonts w:ascii="Times New Roman" w:hAnsi="Times New Roman"/>
          <w:sz w:val="28"/>
          <w:szCs w:val="28"/>
        </w:rPr>
        <w:t xml:space="preserve"> </w:t>
      </w:r>
    </w:p>
    <w:p w:rsidR="009F45C3" w:rsidRDefault="00C7031A" w:rsidP="00E900F0">
      <w:pPr>
        <w:pStyle w:val="ConsPlusNormal"/>
        <w:ind w:firstLine="708"/>
        <w:jc w:val="both"/>
      </w:pPr>
      <w:r>
        <w:t>3</w:t>
      </w:r>
      <w:r w:rsidR="005A3E6F">
        <w:t>.</w:t>
      </w:r>
      <w:r w:rsidR="009F45C3" w:rsidRPr="0086270C">
        <w:rPr>
          <w:rFonts w:hint="eastAsia"/>
        </w:rPr>
        <w:t>Департаменту</w:t>
      </w:r>
      <w:r w:rsidR="009F45C3" w:rsidRPr="0086270C">
        <w:t xml:space="preserve"> </w:t>
      </w:r>
      <w:r w:rsidR="009F45C3" w:rsidRPr="0086270C">
        <w:rPr>
          <w:rFonts w:hint="eastAsia"/>
        </w:rPr>
        <w:t>по</w:t>
      </w:r>
      <w:r w:rsidR="009F45C3" w:rsidRPr="0086270C">
        <w:t xml:space="preserve"> </w:t>
      </w:r>
      <w:r w:rsidR="009F45C3" w:rsidRPr="0086270C">
        <w:rPr>
          <w:rFonts w:hint="eastAsia"/>
        </w:rPr>
        <w:t>делам</w:t>
      </w:r>
      <w:r w:rsidR="009F45C3" w:rsidRPr="0086270C">
        <w:t xml:space="preserve"> </w:t>
      </w:r>
      <w:r w:rsidR="009F45C3" w:rsidRPr="0086270C">
        <w:rPr>
          <w:rFonts w:hint="eastAsia"/>
        </w:rPr>
        <w:t>администрации</w:t>
      </w:r>
      <w:r w:rsidR="009F45C3" w:rsidRPr="0086270C">
        <w:t xml:space="preserve"> </w:t>
      </w:r>
      <w:r w:rsidR="009F45C3" w:rsidRPr="0086270C">
        <w:rPr>
          <w:rFonts w:hint="eastAsia"/>
        </w:rPr>
        <w:t>города</w:t>
      </w:r>
      <w:r w:rsidR="009F45C3" w:rsidRPr="0086270C">
        <w:t xml:space="preserve"> (</w:t>
      </w:r>
      <w:r w:rsidR="00CD5700" w:rsidRPr="00CD5700">
        <w:rPr>
          <w:rFonts w:hint="eastAsia"/>
        </w:rPr>
        <w:t>Нечаева</w:t>
      </w:r>
      <w:r w:rsidR="00CD5700">
        <w:t xml:space="preserve"> С.И</w:t>
      </w:r>
      <w:r w:rsidR="009F45C3" w:rsidRPr="0086270C">
        <w:t>.)</w:t>
      </w:r>
      <w:r w:rsidR="009F45C3">
        <w:t>:</w:t>
      </w:r>
    </w:p>
    <w:p w:rsidR="009F45C3" w:rsidRDefault="00C7031A" w:rsidP="009F45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91C">
        <w:rPr>
          <w:rFonts w:ascii="Times New Roman" w:hAnsi="Times New Roman"/>
          <w:sz w:val="28"/>
          <w:szCs w:val="28"/>
        </w:rPr>
        <w:t>.1.В</w:t>
      </w:r>
      <w:r w:rsidR="009F45C3">
        <w:rPr>
          <w:rFonts w:ascii="Times New Roman" w:hAnsi="Times New Roman"/>
          <w:sz w:val="28"/>
          <w:szCs w:val="28"/>
        </w:rPr>
        <w:t xml:space="preserve"> течение пяти дней со дня принятия распоряжения довести настоящее распоряжение до сведения руководителей органов администрации города Нефтеюганска;</w:t>
      </w:r>
    </w:p>
    <w:p w:rsidR="009F45C3" w:rsidRDefault="00C7031A" w:rsidP="00307319">
      <w:pPr>
        <w:pStyle w:val="ConsPlusNormal"/>
        <w:ind w:firstLine="708"/>
        <w:jc w:val="both"/>
      </w:pPr>
      <w:r>
        <w:t>3</w:t>
      </w:r>
      <w:r w:rsidR="009F45C3">
        <w:t>.2.</w:t>
      </w:r>
      <w:proofErr w:type="gramStart"/>
      <w:r w:rsidR="00E0591C">
        <w:rPr>
          <w:rFonts w:hint="eastAsia"/>
        </w:rPr>
        <w:t>Р</w:t>
      </w:r>
      <w:r w:rsidR="009F45C3" w:rsidRPr="0086270C">
        <w:rPr>
          <w:rFonts w:hint="eastAsia"/>
        </w:rPr>
        <w:t>азместить</w:t>
      </w:r>
      <w:r w:rsidR="009F45C3" w:rsidRPr="0086270C">
        <w:t xml:space="preserve"> </w:t>
      </w:r>
      <w:r w:rsidR="000E54FD">
        <w:rPr>
          <w:rFonts w:hint="eastAsia"/>
        </w:rPr>
        <w:t>распоряж</w:t>
      </w:r>
      <w:r w:rsidR="009F45C3" w:rsidRPr="0086270C">
        <w:rPr>
          <w:rFonts w:hint="eastAsia"/>
        </w:rPr>
        <w:t>ение</w:t>
      </w:r>
      <w:proofErr w:type="gramEnd"/>
      <w:r w:rsidR="009F45C3" w:rsidRPr="0086270C">
        <w:t xml:space="preserve"> </w:t>
      </w:r>
      <w:r w:rsidR="009F45C3" w:rsidRPr="0086270C">
        <w:rPr>
          <w:rFonts w:hint="eastAsia"/>
        </w:rPr>
        <w:t>на</w:t>
      </w:r>
      <w:r w:rsidR="009F45C3" w:rsidRPr="0086270C">
        <w:t xml:space="preserve"> </w:t>
      </w:r>
      <w:r w:rsidR="009F45C3" w:rsidRPr="0086270C">
        <w:rPr>
          <w:rFonts w:hint="eastAsia"/>
        </w:rPr>
        <w:t>официальном</w:t>
      </w:r>
      <w:r w:rsidR="009F45C3" w:rsidRPr="0086270C">
        <w:t xml:space="preserve"> </w:t>
      </w:r>
      <w:r w:rsidR="009F45C3" w:rsidRPr="0086270C">
        <w:rPr>
          <w:rFonts w:hint="eastAsia"/>
        </w:rPr>
        <w:t>сайте</w:t>
      </w:r>
      <w:r w:rsidR="009F45C3" w:rsidRPr="0086270C">
        <w:t xml:space="preserve"> </w:t>
      </w:r>
      <w:r w:rsidR="009F45C3" w:rsidRPr="0086270C">
        <w:rPr>
          <w:rFonts w:hint="eastAsia"/>
        </w:rPr>
        <w:t>органов</w:t>
      </w:r>
      <w:r w:rsidR="009F45C3" w:rsidRPr="0086270C">
        <w:t xml:space="preserve"> </w:t>
      </w:r>
      <w:r w:rsidR="009F45C3" w:rsidRPr="0086270C">
        <w:rPr>
          <w:rFonts w:hint="eastAsia"/>
        </w:rPr>
        <w:t>местного</w:t>
      </w:r>
      <w:r w:rsidR="009F45C3" w:rsidRPr="0086270C">
        <w:t xml:space="preserve"> </w:t>
      </w:r>
      <w:r w:rsidR="009F45C3" w:rsidRPr="0086270C">
        <w:rPr>
          <w:rFonts w:hint="eastAsia"/>
        </w:rPr>
        <w:t>самоуправления</w:t>
      </w:r>
      <w:r w:rsidR="009F45C3" w:rsidRPr="0086270C">
        <w:t xml:space="preserve"> </w:t>
      </w:r>
      <w:r w:rsidR="009F45C3" w:rsidRPr="0086270C">
        <w:rPr>
          <w:rFonts w:hint="eastAsia"/>
        </w:rPr>
        <w:t>города</w:t>
      </w:r>
      <w:r w:rsidR="009F45C3" w:rsidRPr="0086270C">
        <w:t xml:space="preserve"> </w:t>
      </w:r>
      <w:r w:rsidR="009F45C3" w:rsidRPr="0086270C">
        <w:rPr>
          <w:rFonts w:hint="eastAsia"/>
        </w:rPr>
        <w:t>Нефтеюганска</w:t>
      </w:r>
      <w:r w:rsidR="009F45C3" w:rsidRPr="0086270C">
        <w:t xml:space="preserve"> </w:t>
      </w:r>
      <w:r w:rsidR="009F45C3" w:rsidRPr="0086270C">
        <w:rPr>
          <w:rFonts w:hint="eastAsia"/>
        </w:rPr>
        <w:t>в</w:t>
      </w:r>
      <w:r w:rsidR="009F45C3" w:rsidRPr="0086270C">
        <w:t xml:space="preserve"> </w:t>
      </w:r>
      <w:r w:rsidR="009F45C3" w:rsidRPr="0086270C">
        <w:rPr>
          <w:rFonts w:hint="eastAsia"/>
        </w:rPr>
        <w:t>сети</w:t>
      </w:r>
      <w:r w:rsidR="009F45C3" w:rsidRPr="0086270C">
        <w:t xml:space="preserve"> </w:t>
      </w:r>
      <w:r w:rsidR="009F45C3" w:rsidRPr="0086270C">
        <w:rPr>
          <w:rFonts w:hint="eastAsia"/>
        </w:rPr>
        <w:t>Интернет</w:t>
      </w:r>
      <w:r w:rsidR="009F45C3" w:rsidRPr="0086270C">
        <w:t>.</w:t>
      </w:r>
    </w:p>
    <w:p w:rsidR="00307319" w:rsidRPr="00307319" w:rsidRDefault="00C7031A" w:rsidP="00307319">
      <w:pPr>
        <w:pStyle w:val="ConsPlusNormal"/>
        <w:ind w:firstLine="708"/>
        <w:jc w:val="both"/>
      </w:pPr>
      <w:r>
        <w:t>4</w:t>
      </w:r>
      <w:r w:rsidR="00265ED7">
        <w:t>.</w:t>
      </w:r>
      <w:r w:rsidR="00307319" w:rsidRPr="00307319">
        <w:t xml:space="preserve">Контроль исполнения </w:t>
      </w:r>
      <w:r w:rsidR="000E54FD">
        <w:t>распоряж</w:t>
      </w:r>
      <w:r w:rsidR="00307319" w:rsidRPr="00307319">
        <w:t xml:space="preserve">ения возложить на заместителя главы города </w:t>
      </w:r>
      <w:proofErr w:type="spellStart"/>
      <w:r w:rsidR="00307319" w:rsidRPr="00307319">
        <w:t>С.В.Лагойду</w:t>
      </w:r>
      <w:proofErr w:type="spellEnd"/>
      <w:r w:rsidR="00307319" w:rsidRPr="00307319">
        <w:t>.</w:t>
      </w:r>
    </w:p>
    <w:p w:rsidR="004565EA" w:rsidRDefault="004565EA" w:rsidP="00307319">
      <w:pPr>
        <w:pStyle w:val="ConsPlusNormal"/>
        <w:ind w:firstLine="708"/>
        <w:jc w:val="both"/>
      </w:pPr>
    </w:p>
    <w:p w:rsidR="00293566" w:rsidRDefault="00293566" w:rsidP="0029356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E6F" w:rsidRDefault="00B200ED" w:rsidP="002D4C00">
      <w:pPr>
        <w:shd w:val="clear" w:color="auto" w:fill="FFFFFF"/>
        <w:tabs>
          <w:tab w:val="left" w:pos="921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</w:t>
      </w:r>
      <w:r w:rsidR="005A3E6F">
        <w:rPr>
          <w:rFonts w:ascii="Times New Roman" w:hAnsi="Times New Roman"/>
          <w:spacing w:val="-1"/>
          <w:sz w:val="28"/>
          <w:szCs w:val="28"/>
        </w:rPr>
        <w:t>лав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5A3E6F">
        <w:rPr>
          <w:rFonts w:ascii="Times New Roman" w:hAnsi="Times New Roman"/>
          <w:spacing w:val="-1"/>
          <w:sz w:val="28"/>
          <w:szCs w:val="28"/>
        </w:rPr>
        <w:t xml:space="preserve"> города </w:t>
      </w:r>
      <w:r w:rsidR="000E54FD">
        <w:rPr>
          <w:rFonts w:ascii="Times New Roman" w:hAnsi="Times New Roman"/>
          <w:spacing w:val="-1"/>
          <w:sz w:val="28"/>
          <w:szCs w:val="28"/>
        </w:rPr>
        <w:t xml:space="preserve">Нефтеюганска </w:t>
      </w:r>
      <w:r w:rsidR="005A3E6F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="00BA76BA">
        <w:rPr>
          <w:rFonts w:ascii="Times New Roman" w:hAnsi="Times New Roman"/>
          <w:spacing w:val="-1"/>
          <w:sz w:val="28"/>
          <w:szCs w:val="28"/>
        </w:rPr>
        <w:t xml:space="preserve">                           </w:t>
      </w:r>
      <w:r w:rsidR="00293566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9F45C3">
        <w:rPr>
          <w:rFonts w:ascii="Times New Roman" w:hAnsi="Times New Roman"/>
          <w:spacing w:val="-1"/>
          <w:sz w:val="28"/>
          <w:szCs w:val="28"/>
        </w:rPr>
        <w:t xml:space="preserve">                               </w:t>
      </w:r>
      <w:r w:rsidR="00293566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BA76B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D4C00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BA76BA">
        <w:rPr>
          <w:rFonts w:ascii="Times New Roman" w:hAnsi="Times New Roman"/>
          <w:spacing w:val="-1"/>
          <w:sz w:val="28"/>
          <w:szCs w:val="28"/>
        </w:rPr>
        <w:t xml:space="preserve">  </w:t>
      </w:r>
      <w:proofErr w:type="spellStart"/>
      <w:r w:rsidR="009F45C3">
        <w:rPr>
          <w:rFonts w:ascii="Times New Roman" w:hAnsi="Times New Roman"/>
          <w:spacing w:val="-1"/>
          <w:sz w:val="28"/>
          <w:szCs w:val="28"/>
        </w:rPr>
        <w:t>С.Ю.Дегтярев</w:t>
      </w:r>
      <w:proofErr w:type="spellEnd"/>
    </w:p>
    <w:p w:rsidR="005A3E6F" w:rsidRDefault="005A3E6F" w:rsidP="005A3E6F">
      <w:pPr>
        <w:spacing w:after="0" w:line="240" w:lineRule="auto"/>
        <w:rPr>
          <w:rFonts w:ascii="Times New Roman" w:hAnsi="Times New Roman"/>
          <w:sz w:val="28"/>
          <w:szCs w:val="28"/>
        </w:rPr>
        <w:sectPr w:rsidR="005A3E6F" w:rsidSect="00BD6C24">
          <w:headerReference w:type="default" r:id="rId10"/>
          <w:footerReference w:type="default" r:id="rId11"/>
          <w:headerReference w:type="first" r:id="rId12"/>
          <w:pgSz w:w="11909" w:h="16834"/>
          <w:pgMar w:top="709" w:right="709" w:bottom="142" w:left="1559" w:header="720" w:footer="0" w:gutter="0"/>
          <w:cols w:space="720"/>
          <w:titlePg/>
          <w:docGrid w:linePitch="299"/>
        </w:sectPr>
      </w:pPr>
    </w:p>
    <w:p w:rsidR="005A3E6F" w:rsidRDefault="005A3E6F" w:rsidP="005A3E6F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2538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434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</w:t>
      </w:r>
      <w:r w:rsidR="006E2178">
        <w:rPr>
          <w:rFonts w:ascii="Times New Roman" w:hAnsi="Times New Roman"/>
          <w:sz w:val="28"/>
          <w:szCs w:val="28"/>
        </w:rPr>
        <w:t xml:space="preserve"> </w:t>
      </w:r>
    </w:p>
    <w:p w:rsidR="000E54FD" w:rsidRDefault="005A3E6F" w:rsidP="005A3E6F">
      <w:pPr>
        <w:shd w:val="clear" w:color="auto" w:fill="FFFFFF"/>
        <w:tabs>
          <w:tab w:val="left" w:pos="9214"/>
        </w:tabs>
        <w:spacing w:after="0" w:line="240" w:lineRule="auto"/>
        <w:ind w:left="514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к </w:t>
      </w:r>
      <w:r w:rsidR="00F26CF1">
        <w:rPr>
          <w:rFonts w:ascii="Times New Roman" w:hAnsi="Times New Roman"/>
          <w:spacing w:val="-1"/>
          <w:sz w:val="28"/>
          <w:szCs w:val="28"/>
        </w:rPr>
        <w:t>распоряже</w:t>
      </w:r>
      <w:r>
        <w:rPr>
          <w:rFonts w:ascii="Times New Roman" w:hAnsi="Times New Roman"/>
          <w:spacing w:val="-1"/>
          <w:sz w:val="28"/>
          <w:szCs w:val="28"/>
        </w:rPr>
        <w:t xml:space="preserve">нию </w:t>
      </w:r>
    </w:p>
    <w:p w:rsidR="005A3E6F" w:rsidRDefault="001E59F1" w:rsidP="005A3E6F">
      <w:pPr>
        <w:shd w:val="clear" w:color="auto" w:fill="FFFFFF"/>
        <w:tabs>
          <w:tab w:val="left" w:pos="9214"/>
        </w:tabs>
        <w:spacing w:after="0" w:line="240" w:lineRule="auto"/>
        <w:ind w:left="5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администрации города</w:t>
      </w:r>
      <w:r w:rsidR="005A3E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5A3E6F" w:rsidRDefault="008B7274" w:rsidP="005A3E6F">
      <w:pPr>
        <w:shd w:val="clear" w:color="auto" w:fill="FFFFFF"/>
        <w:tabs>
          <w:tab w:val="left" w:pos="7325"/>
          <w:tab w:val="left" w:pos="9214"/>
        </w:tabs>
        <w:spacing w:after="0" w:line="240" w:lineRule="auto"/>
        <w:ind w:left="5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1D8B" w:rsidRPr="00900759">
        <w:rPr>
          <w:rFonts w:ascii="Times New Roman" w:hAnsi="Times New Roman"/>
          <w:sz w:val="28"/>
          <w:szCs w:val="28"/>
        </w:rPr>
        <w:t>0</w:t>
      </w:r>
      <w:r w:rsidR="00421D8B">
        <w:rPr>
          <w:rFonts w:ascii="Times New Roman" w:hAnsi="Times New Roman"/>
          <w:sz w:val="28"/>
          <w:szCs w:val="28"/>
        </w:rPr>
        <w:t>4</w:t>
      </w:r>
      <w:r w:rsidR="00421D8B" w:rsidRPr="00900759">
        <w:rPr>
          <w:rFonts w:ascii="Times New Roman" w:hAnsi="Times New Roman"/>
          <w:sz w:val="28"/>
          <w:szCs w:val="28"/>
        </w:rPr>
        <w:t>.07.2018</w:t>
      </w:r>
      <w:r w:rsidR="005A3E6F">
        <w:rPr>
          <w:rFonts w:ascii="Times New Roman" w:hAnsi="Times New Roman"/>
          <w:sz w:val="28"/>
          <w:szCs w:val="28"/>
        </w:rPr>
        <w:t xml:space="preserve">  № </w:t>
      </w:r>
      <w:r w:rsidR="00421D8B" w:rsidRPr="00900759">
        <w:rPr>
          <w:rFonts w:ascii="Times New Roman" w:hAnsi="Times New Roman"/>
          <w:sz w:val="28"/>
          <w:szCs w:val="28"/>
        </w:rPr>
        <w:t>18</w:t>
      </w:r>
      <w:r w:rsidR="00421D8B">
        <w:rPr>
          <w:rFonts w:ascii="Times New Roman" w:hAnsi="Times New Roman"/>
          <w:sz w:val="28"/>
          <w:szCs w:val="28"/>
        </w:rPr>
        <w:t>9</w:t>
      </w:r>
      <w:r w:rsidR="00421D8B" w:rsidRPr="00900759">
        <w:rPr>
          <w:rFonts w:ascii="Times New Roman" w:hAnsi="Times New Roman"/>
          <w:sz w:val="28"/>
          <w:szCs w:val="28"/>
        </w:rPr>
        <w:t>-р</w:t>
      </w:r>
    </w:p>
    <w:p w:rsidR="005A3E6F" w:rsidRDefault="005A3E6F" w:rsidP="005A3E6F">
      <w:pPr>
        <w:shd w:val="clear" w:color="auto" w:fill="FFFFFF"/>
        <w:tabs>
          <w:tab w:val="left" w:pos="7325"/>
          <w:tab w:val="left" w:pos="9214"/>
        </w:tabs>
        <w:spacing w:line="240" w:lineRule="auto"/>
        <w:ind w:left="5150"/>
        <w:rPr>
          <w:rFonts w:ascii="Times New Roman" w:hAnsi="Times New Roman"/>
          <w:sz w:val="28"/>
          <w:szCs w:val="28"/>
        </w:rPr>
      </w:pPr>
    </w:p>
    <w:p w:rsidR="005A3E6F" w:rsidRPr="006E2178" w:rsidRDefault="00F26CF1" w:rsidP="005A3E6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871142" w:rsidRDefault="005A3E6F" w:rsidP="006E21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178">
        <w:rPr>
          <w:rFonts w:ascii="Times New Roman" w:hAnsi="Times New Roman"/>
          <w:b w:val="0"/>
          <w:sz w:val="28"/>
          <w:szCs w:val="28"/>
        </w:rPr>
        <w:t xml:space="preserve">работы </w:t>
      </w:r>
      <w:r w:rsidR="008B7274" w:rsidRPr="006E217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FD5769" w:rsidRPr="006E2178">
        <w:rPr>
          <w:rFonts w:ascii="Times New Roman" w:hAnsi="Times New Roman"/>
          <w:b w:val="0"/>
          <w:sz w:val="28"/>
          <w:szCs w:val="28"/>
        </w:rPr>
        <w:t xml:space="preserve">договорами </w:t>
      </w:r>
      <w:r w:rsidR="00871142">
        <w:rPr>
          <w:rFonts w:ascii="Times New Roman" w:hAnsi="Times New Roman"/>
          <w:b w:val="0"/>
          <w:sz w:val="28"/>
          <w:szCs w:val="28"/>
        </w:rPr>
        <w:t xml:space="preserve">и </w:t>
      </w:r>
      <w:r w:rsidR="00FD5769" w:rsidRPr="006E2178">
        <w:rPr>
          <w:rFonts w:ascii="Times New Roman" w:hAnsi="Times New Roman"/>
          <w:b w:val="0"/>
          <w:sz w:val="28"/>
          <w:szCs w:val="28"/>
        </w:rPr>
        <w:t>соглашениями</w:t>
      </w:r>
      <w:r w:rsidR="00EC0165">
        <w:rPr>
          <w:rFonts w:ascii="Times New Roman" w:hAnsi="Times New Roman"/>
          <w:b w:val="0"/>
          <w:sz w:val="28"/>
          <w:szCs w:val="28"/>
        </w:rPr>
        <w:t>, заключаемыми</w:t>
      </w:r>
      <w:r w:rsidR="008B7274" w:rsidRPr="006E2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A44" w:rsidRDefault="00E900F0" w:rsidP="00572A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="008B7274" w:rsidRPr="006E2178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</w:p>
    <w:p w:rsidR="00572A44" w:rsidRDefault="00572A44" w:rsidP="00572A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3E6F" w:rsidRPr="00E05834" w:rsidRDefault="006E160A" w:rsidP="00572A4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E05834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5A3E6F" w:rsidRPr="00E05834">
        <w:rPr>
          <w:rFonts w:ascii="Times New Roman" w:hAnsi="Times New Roman"/>
          <w:b w:val="0"/>
          <w:bCs w:val="0"/>
          <w:sz w:val="28"/>
          <w:szCs w:val="28"/>
        </w:rPr>
        <w:t>Общие</w:t>
      </w:r>
      <w:r w:rsidR="005A3E6F" w:rsidRPr="00E05834">
        <w:rPr>
          <w:rFonts w:ascii="Times New Roman" w:hAnsi="Times New Roman"/>
          <w:b w:val="0"/>
          <w:sz w:val="28"/>
          <w:szCs w:val="28"/>
        </w:rPr>
        <w:t xml:space="preserve"> положения</w:t>
      </w:r>
      <w:r w:rsidR="005A3E6F" w:rsidRPr="00E05834">
        <w:rPr>
          <w:rFonts w:ascii="Times New Roman" w:hAnsi="Times New Roman"/>
          <w:b w:val="0"/>
          <w:sz w:val="28"/>
          <w:szCs w:val="28"/>
        </w:rPr>
        <w:tab/>
      </w:r>
    </w:p>
    <w:p w:rsidR="00356BD0" w:rsidRDefault="00490E75" w:rsidP="00356BD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368ED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5A3E6F" w:rsidRPr="00F368ED">
        <w:rPr>
          <w:rFonts w:ascii="Times New Roman" w:hAnsi="Times New Roman" w:cs="Times New Roman"/>
          <w:b w:val="0"/>
          <w:sz w:val="28"/>
          <w:szCs w:val="28"/>
        </w:rPr>
        <w:t xml:space="preserve"> работы с </w:t>
      </w:r>
      <w:r w:rsidR="00FD5769" w:rsidRPr="00F368ED">
        <w:rPr>
          <w:rFonts w:ascii="Times New Roman" w:hAnsi="Times New Roman" w:cs="Times New Roman"/>
          <w:b w:val="0"/>
          <w:sz w:val="28"/>
          <w:szCs w:val="28"/>
        </w:rPr>
        <w:t xml:space="preserve">договорами </w:t>
      </w:r>
      <w:r w:rsidR="0087114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D5769" w:rsidRPr="00F368ED">
        <w:rPr>
          <w:rFonts w:ascii="Times New Roman" w:hAnsi="Times New Roman" w:cs="Times New Roman"/>
          <w:b w:val="0"/>
          <w:sz w:val="28"/>
          <w:szCs w:val="28"/>
        </w:rPr>
        <w:t>соглашениями</w:t>
      </w:r>
      <w:r w:rsidR="002A3BFF">
        <w:rPr>
          <w:rFonts w:ascii="Times New Roman" w:hAnsi="Times New Roman" w:cs="Times New Roman"/>
          <w:b w:val="0"/>
          <w:sz w:val="28"/>
          <w:szCs w:val="28"/>
        </w:rPr>
        <w:t>, заключаемыми</w:t>
      </w:r>
      <w:r w:rsidR="00E058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="005A3E6F" w:rsidRPr="00F368ED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  <w:r w:rsidR="00737BCC">
        <w:rPr>
          <w:rFonts w:ascii="Times New Roman" w:hAnsi="Times New Roman" w:cs="Times New Roman"/>
          <w:b w:val="0"/>
          <w:sz w:val="28"/>
          <w:szCs w:val="28"/>
        </w:rPr>
        <w:t xml:space="preserve">, в том числе и в автоматизированных подсистемах планирования, бухгалтерского учета и анализа исполнения бюджета «Бюджет», государственной интегрированной информационной системы управления общественными финансами «Электронный бюджет» </w:t>
      </w:r>
      <w:r w:rsidR="00F368ED">
        <w:rPr>
          <w:rFonts w:ascii="Times New Roman" w:hAnsi="Times New Roman" w:cs="Times New Roman"/>
          <w:b w:val="0"/>
          <w:sz w:val="28"/>
          <w:szCs w:val="28"/>
        </w:rPr>
        <w:t>(далее - Порядок</w:t>
      </w:r>
      <w:r w:rsidR="005A3E6F" w:rsidRPr="00F368ED">
        <w:rPr>
          <w:rFonts w:ascii="Times New Roman" w:hAnsi="Times New Roman" w:cs="Times New Roman"/>
          <w:b w:val="0"/>
          <w:sz w:val="28"/>
          <w:szCs w:val="28"/>
        </w:rPr>
        <w:t>) разработан в соот</w:t>
      </w:r>
      <w:r w:rsidR="00FD5769" w:rsidRPr="00F368ED">
        <w:rPr>
          <w:rFonts w:ascii="Times New Roman" w:hAnsi="Times New Roman" w:cs="Times New Roman"/>
          <w:b w:val="0"/>
          <w:sz w:val="28"/>
          <w:szCs w:val="28"/>
        </w:rPr>
        <w:t>ветствии с</w:t>
      </w:r>
      <w:r w:rsidR="004565EA" w:rsidRPr="00F368ED">
        <w:rPr>
          <w:rFonts w:ascii="Times New Roman" w:hAnsi="Times New Roman"/>
          <w:b w:val="0"/>
          <w:sz w:val="28"/>
          <w:szCs w:val="28"/>
        </w:rPr>
        <w:t xml:space="preserve"> Гражданским кодексом Российской Федерации, Федеральным</w:t>
      </w:r>
      <w:r w:rsidR="0001485E">
        <w:rPr>
          <w:rFonts w:ascii="Times New Roman" w:hAnsi="Times New Roman"/>
          <w:b w:val="0"/>
          <w:sz w:val="28"/>
          <w:szCs w:val="28"/>
        </w:rPr>
        <w:t>и закона</w:t>
      </w:r>
      <w:r w:rsidR="004565EA" w:rsidRPr="00F368ED">
        <w:rPr>
          <w:rFonts w:ascii="Times New Roman" w:hAnsi="Times New Roman"/>
          <w:b w:val="0"/>
          <w:sz w:val="28"/>
          <w:szCs w:val="28"/>
        </w:rPr>
        <w:t>м</w:t>
      </w:r>
      <w:r w:rsidR="0001485E">
        <w:rPr>
          <w:rFonts w:ascii="Times New Roman" w:hAnsi="Times New Roman"/>
          <w:b w:val="0"/>
          <w:sz w:val="28"/>
          <w:szCs w:val="28"/>
        </w:rPr>
        <w:t>и</w:t>
      </w:r>
      <w:r w:rsidR="004565EA" w:rsidRPr="00F368E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End"/>
      <w:r w:rsidR="004565EA" w:rsidRPr="00F368ED">
        <w:rPr>
          <w:rFonts w:ascii="Times New Roman" w:hAnsi="Times New Roman"/>
          <w:b w:val="0"/>
          <w:sz w:val="28"/>
          <w:szCs w:val="28"/>
        </w:rPr>
        <w:t xml:space="preserve">», </w:t>
      </w:r>
      <w:proofErr w:type="gramStart"/>
      <w:r w:rsidR="0001485E">
        <w:rPr>
          <w:rFonts w:ascii="Times New Roman" w:hAnsi="Times New Roman"/>
          <w:b w:val="0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871142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F368ED" w:rsidRPr="00F368ED">
        <w:rPr>
          <w:rFonts w:ascii="Times New Roman" w:hAnsi="Times New Roman"/>
          <w:b w:val="0"/>
          <w:sz w:val="28"/>
          <w:szCs w:val="28"/>
        </w:rPr>
        <w:t>Инструкцией по делопроизводству в адм</w:t>
      </w:r>
      <w:r w:rsidR="00737BCC">
        <w:rPr>
          <w:rFonts w:ascii="Times New Roman" w:hAnsi="Times New Roman"/>
          <w:b w:val="0"/>
          <w:sz w:val="28"/>
          <w:szCs w:val="28"/>
        </w:rPr>
        <w:t xml:space="preserve">инистрации города Нефтеюганска </w:t>
      </w:r>
      <w:r w:rsidR="005A3E6F" w:rsidRPr="00F368ED">
        <w:rPr>
          <w:rFonts w:ascii="Times New Roman" w:hAnsi="Times New Roman" w:cs="Times New Roman"/>
          <w:b w:val="0"/>
          <w:sz w:val="28"/>
          <w:szCs w:val="28"/>
        </w:rPr>
        <w:t>и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142">
        <w:rPr>
          <w:rFonts w:ascii="Times New Roman" w:hAnsi="Times New Roman" w:cs="Times New Roman"/>
          <w:b w:val="0"/>
          <w:sz w:val="28"/>
          <w:szCs w:val="28"/>
        </w:rPr>
        <w:t xml:space="preserve">регламентирует </w:t>
      </w:r>
      <w:r w:rsidR="007671DE">
        <w:rPr>
          <w:rFonts w:ascii="Times New Roman" w:hAnsi="Times New Roman" w:cs="Times New Roman"/>
          <w:b w:val="0"/>
          <w:sz w:val="28"/>
          <w:szCs w:val="28"/>
        </w:rPr>
        <w:t>право</w:t>
      </w:r>
      <w:r w:rsidR="00871142">
        <w:rPr>
          <w:rFonts w:ascii="Times New Roman" w:hAnsi="Times New Roman" w:cs="Times New Roman"/>
          <w:b w:val="0"/>
          <w:sz w:val="28"/>
          <w:szCs w:val="28"/>
        </w:rPr>
        <w:t>отношения, возникающие в процессе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230">
        <w:rPr>
          <w:rFonts w:ascii="Times New Roman" w:hAnsi="Times New Roman" w:cs="Times New Roman"/>
          <w:b w:val="0"/>
          <w:sz w:val="28"/>
          <w:szCs w:val="28"/>
        </w:rPr>
        <w:t>подготовки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769">
        <w:rPr>
          <w:rFonts w:ascii="Times New Roman" w:hAnsi="Times New Roman" w:cs="Times New Roman"/>
          <w:b w:val="0"/>
          <w:sz w:val="28"/>
          <w:szCs w:val="28"/>
        </w:rPr>
        <w:t>договоров</w:t>
      </w:r>
      <w:r w:rsidR="00FD5769" w:rsidRPr="00FD57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5A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D5769">
        <w:rPr>
          <w:rFonts w:ascii="Times New Roman" w:hAnsi="Times New Roman" w:cs="Times New Roman"/>
          <w:b w:val="0"/>
          <w:sz w:val="28"/>
          <w:szCs w:val="28"/>
        </w:rPr>
        <w:t>соглашений</w:t>
      </w:r>
      <w:r w:rsidR="009105AB">
        <w:rPr>
          <w:rFonts w:ascii="Times New Roman" w:hAnsi="Times New Roman" w:cs="Times New Roman"/>
          <w:b w:val="0"/>
          <w:sz w:val="28"/>
          <w:szCs w:val="28"/>
        </w:rPr>
        <w:t>, а также муниципальных контрактов</w:t>
      </w:r>
      <w:r w:rsidR="00871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2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>города Нефтеюганска, заключения, изменения, расторжения</w:t>
      </w:r>
      <w:r w:rsidR="00D3623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871142">
        <w:rPr>
          <w:rFonts w:ascii="Times New Roman" w:hAnsi="Times New Roman" w:cs="Times New Roman"/>
          <w:b w:val="0"/>
          <w:sz w:val="28"/>
          <w:szCs w:val="28"/>
        </w:rPr>
        <w:t>их ис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полнения, а также организации </w:t>
      </w:r>
      <w:r w:rsidR="00BA136C">
        <w:rPr>
          <w:rFonts w:ascii="Times New Roman" w:hAnsi="Times New Roman" w:cs="Times New Roman"/>
          <w:b w:val="0"/>
          <w:sz w:val="28"/>
          <w:szCs w:val="28"/>
        </w:rPr>
        <w:t>их учё</w:t>
      </w:r>
      <w:r w:rsidR="005A3E6F">
        <w:rPr>
          <w:rFonts w:ascii="Times New Roman" w:hAnsi="Times New Roman" w:cs="Times New Roman"/>
          <w:b w:val="0"/>
          <w:sz w:val="28"/>
          <w:szCs w:val="28"/>
        </w:rPr>
        <w:t xml:space="preserve">та и хранения. </w:t>
      </w:r>
      <w:proofErr w:type="gramEnd"/>
    </w:p>
    <w:p w:rsidR="00C7031A" w:rsidRDefault="00871142" w:rsidP="00356BD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1.2.Положения Порядка не применяются к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правоотношениям, возникающим в связи с заключением администрацией города</w:t>
      </w:r>
      <w:r w:rsidR="00BA136C">
        <w:rPr>
          <w:rFonts w:ascii="Times New Roman" w:hAnsi="Times New Roman" w:cs="Times New Roman"/>
          <w:b w:val="0"/>
          <w:sz w:val="28"/>
          <w:szCs w:val="28"/>
        </w:rPr>
        <w:t xml:space="preserve"> Нефтеюганска </w:t>
      </w:r>
      <w:r w:rsidR="00A87C51">
        <w:rPr>
          <w:rFonts w:ascii="Times New Roman" w:hAnsi="Times New Roman" w:cs="Times New Roman"/>
          <w:b w:val="0"/>
          <w:sz w:val="28"/>
          <w:szCs w:val="28"/>
        </w:rPr>
        <w:t>трудовых договоров</w:t>
      </w:r>
      <w:r w:rsidR="0000074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0074A" w:rsidRPr="000007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74A">
        <w:rPr>
          <w:rFonts w:ascii="Times New Roman" w:hAnsi="Times New Roman" w:cs="Times New Roman"/>
          <w:b w:val="0"/>
          <w:sz w:val="28"/>
          <w:szCs w:val="28"/>
        </w:rPr>
        <w:t>регламентируются</w:t>
      </w:r>
      <w:proofErr w:type="gramEnd"/>
      <w:r w:rsidR="0000074A">
        <w:rPr>
          <w:rFonts w:ascii="Times New Roman" w:hAnsi="Times New Roman" w:cs="Times New Roman"/>
          <w:b w:val="0"/>
          <w:sz w:val="28"/>
          <w:szCs w:val="28"/>
        </w:rPr>
        <w:t xml:space="preserve"> отдельными муниципальными правовыми актами города Нефтеюганска</w:t>
      </w:r>
    </w:p>
    <w:p w:rsidR="00871142" w:rsidRDefault="0000074A" w:rsidP="00356BD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862E34">
        <w:rPr>
          <w:rFonts w:ascii="Times New Roman" w:hAnsi="Times New Roman" w:cs="Times New Roman"/>
          <w:b w:val="0"/>
          <w:sz w:val="28"/>
          <w:szCs w:val="28"/>
        </w:rPr>
        <w:t>.</w:t>
      </w:r>
      <w:r w:rsidR="00AF2025">
        <w:rPr>
          <w:rFonts w:ascii="Times New Roman" w:hAnsi="Times New Roman" w:cs="Times New Roman"/>
          <w:b w:val="0"/>
          <w:sz w:val="28"/>
          <w:szCs w:val="28"/>
        </w:rPr>
        <w:t>Администрация города Нефтеюганска</w:t>
      </w:r>
      <w:r w:rsidR="00B54EA0">
        <w:rPr>
          <w:rFonts w:ascii="Times New Roman" w:hAnsi="Times New Roman" w:cs="Times New Roman"/>
          <w:b w:val="0"/>
          <w:sz w:val="28"/>
          <w:szCs w:val="28"/>
        </w:rPr>
        <w:t xml:space="preserve"> и органы администрации города Нефтеюганска заключают договоры и соглашения в пределах своих полномочий, установленных Уставом города Нефтеюганска и положениями об органах администрации города Нефтеюганска, утвержденными Думой города Нефтеюганска.</w:t>
      </w:r>
    </w:p>
    <w:p w:rsidR="009277BD" w:rsidRDefault="009277BD" w:rsidP="00927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>1.</w:t>
      </w:r>
      <w:r w:rsidR="0000074A">
        <w:rPr>
          <w:rFonts w:ascii="Times New Roman" w:hAnsi="Times New Roman" w:cs="Arial"/>
          <w:bCs/>
          <w:sz w:val="28"/>
          <w:szCs w:val="28"/>
          <w:lang w:eastAsia="ru-RU"/>
        </w:rPr>
        <w:t>4</w:t>
      </w: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>.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М</w:t>
      </w: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>униципальны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е</w:t>
      </w: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 xml:space="preserve"> контракт</w:t>
      </w:r>
      <w:r w:rsidR="0022200B">
        <w:rPr>
          <w:rFonts w:ascii="Times New Roman" w:hAnsi="Times New Roman" w:cs="Arial"/>
          <w:bCs/>
          <w:sz w:val="28"/>
          <w:szCs w:val="28"/>
          <w:lang w:eastAsia="ru-RU"/>
        </w:rPr>
        <w:t>ы</w:t>
      </w:r>
      <w:r w:rsidR="008972F4" w:rsidRPr="008972F4">
        <w:rPr>
          <w:rFonts w:ascii="Times New Roman" w:hAnsi="Times New Roman" w:cs="Arial"/>
          <w:bCs/>
          <w:sz w:val="28"/>
          <w:szCs w:val="28"/>
          <w:lang w:eastAsia="ru-RU"/>
        </w:rPr>
        <w:t xml:space="preserve"> администраци</w:t>
      </w:r>
      <w:r w:rsidR="008972F4">
        <w:rPr>
          <w:rFonts w:ascii="Times New Roman" w:hAnsi="Times New Roman" w:cs="Arial"/>
          <w:bCs/>
          <w:sz w:val="28"/>
          <w:szCs w:val="28"/>
          <w:lang w:eastAsia="ru-RU"/>
        </w:rPr>
        <w:t>и</w:t>
      </w:r>
      <w:r w:rsidR="008972F4" w:rsidRPr="008972F4">
        <w:rPr>
          <w:rFonts w:ascii="Times New Roman" w:hAnsi="Times New Roman" w:cs="Arial"/>
          <w:bCs/>
          <w:sz w:val="28"/>
          <w:szCs w:val="28"/>
          <w:lang w:eastAsia="ru-RU"/>
        </w:rPr>
        <w:t xml:space="preserve"> города Нефтеюганска и её орган</w:t>
      </w:r>
      <w:r w:rsidR="008972F4">
        <w:rPr>
          <w:rFonts w:ascii="Times New Roman" w:hAnsi="Times New Roman" w:cs="Arial"/>
          <w:bCs/>
          <w:sz w:val="28"/>
          <w:szCs w:val="28"/>
          <w:lang w:eastAsia="ru-RU"/>
        </w:rPr>
        <w:t>ов</w:t>
      </w:r>
      <w:r w:rsidR="008972F4" w:rsidRPr="008972F4">
        <w:rPr>
          <w:rFonts w:ascii="Times New Roman" w:hAnsi="Times New Roman" w:cs="Arial"/>
          <w:bCs/>
          <w:sz w:val="28"/>
          <w:szCs w:val="28"/>
          <w:lang w:eastAsia="ru-RU"/>
        </w:rPr>
        <w:t xml:space="preserve"> разрабатываются, заключаются и реализуются </w:t>
      </w:r>
      <w:r w:rsidR="00220959">
        <w:rPr>
          <w:rFonts w:ascii="Times New Roman" w:hAnsi="Times New Roman" w:cs="Arial"/>
          <w:bCs/>
          <w:sz w:val="28"/>
          <w:szCs w:val="28"/>
          <w:lang w:eastAsia="ru-RU"/>
        </w:rPr>
        <w:t>в соответствии с требованиями</w:t>
      </w:r>
      <w:r w:rsidRPr="008972F4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01485E">
        <w:rPr>
          <w:rFonts w:ascii="Times New Roman" w:hAnsi="Times New Roman" w:cs="Arial"/>
          <w:bCs/>
          <w:sz w:val="28"/>
          <w:szCs w:val="28"/>
          <w:lang w:eastAsia="ru-RU"/>
        </w:rPr>
        <w:t>Федерального закона</w:t>
      </w:r>
      <w:r w:rsidR="0001485E" w:rsidRPr="0001485E">
        <w:rPr>
          <w:rFonts w:ascii="Times New Roman" w:hAnsi="Times New Roman"/>
          <w:b/>
          <w:sz w:val="28"/>
          <w:szCs w:val="28"/>
        </w:rPr>
        <w:t xml:space="preserve"> </w:t>
      </w:r>
      <w:r w:rsidR="0001485E" w:rsidRPr="0001485E">
        <w:rPr>
          <w:rFonts w:ascii="Times New Roman" w:hAnsi="Times New Roman" w:cs="Arial"/>
          <w:bCs/>
          <w:sz w:val="28"/>
          <w:szCs w:val="28"/>
          <w:lang w:eastAsia="ru-RU"/>
        </w:rPr>
        <w:t>от 05.04.2013 № 44-ФЗ</w:t>
      </w:r>
      <w:r w:rsidR="00220959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01485E" w:rsidRPr="0001485E">
        <w:rPr>
          <w:rFonts w:ascii="Times New Roman" w:hAnsi="Times New Roman" w:cs="Arial"/>
          <w:bCs/>
          <w:sz w:val="28"/>
          <w:szCs w:val="28"/>
          <w:lang w:eastAsia="ru-RU"/>
        </w:rPr>
        <w:t>«</w:t>
      </w:r>
      <w:proofErr w:type="gramStart"/>
      <w:r w:rsidR="0001485E" w:rsidRPr="0001485E">
        <w:rPr>
          <w:rFonts w:ascii="Times New Roman" w:hAnsi="Times New Roman" w:cs="Arial"/>
          <w:bCs/>
          <w:sz w:val="28"/>
          <w:szCs w:val="28"/>
          <w:lang w:eastAsia="ru-RU"/>
        </w:rPr>
        <w:t>О</w:t>
      </w:r>
      <w:proofErr w:type="gramEnd"/>
      <w:r w:rsidR="0001485E" w:rsidRPr="0001485E">
        <w:rPr>
          <w:rFonts w:ascii="Times New Roman" w:hAnsi="Times New Roman" w:cs="Arial"/>
          <w:bCs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 </w:t>
      </w:r>
      <w:r w:rsidR="00737BCC">
        <w:rPr>
          <w:rFonts w:ascii="Times New Roman" w:hAnsi="Times New Roman" w:cs="Arial"/>
          <w:bCs/>
          <w:sz w:val="28"/>
          <w:szCs w:val="28"/>
          <w:lang w:eastAsia="ru-RU"/>
        </w:rPr>
        <w:t>(далее – З</w:t>
      </w:r>
      <w:r w:rsidR="0022200B">
        <w:rPr>
          <w:rFonts w:ascii="Times New Roman" w:hAnsi="Times New Roman" w:cs="Arial"/>
          <w:bCs/>
          <w:sz w:val="28"/>
          <w:szCs w:val="28"/>
          <w:lang w:eastAsia="ru-RU"/>
        </w:rPr>
        <w:t xml:space="preserve">акон </w:t>
      </w:r>
      <w:r w:rsidR="0001485E">
        <w:rPr>
          <w:rFonts w:ascii="Times New Roman" w:hAnsi="Times New Roman" w:cs="Arial"/>
          <w:bCs/>
          <w:sz w:val="28"/>
          <w:szCs w:val="28"/>
          <w:lang w:eastAsia="ru-RU"/>
        </w:rPr>
        <w:t xml:space="preserve">о контрактной системе) </w:t>
      </w:r>
      <w:r w:rsidR="0001485E" w:rsidRPr="0001485E">
        <w:rPr>
          <w:rFonts w:ascii="Times New Roman" w:hAnsi="Times New Roman" w:cs="Arial"/>
          <w:bCs/>
          <w:sz w:val="28"/>
          <w:szCs w:val="28"/>
          <w:lang w:eastAsia="ru-RU"/>
        </w:rPr>
        <w:t xml:space="preserve">и </w:t>
      </w:r>
      <w:r w:rsidRPr="0001485E">
        <w:rPr>
          <w:rFonts w:ascii="Times New Roman" w:hAnsi="Times New Roman" w:cs="Arial"/>
          <w:bCs/>
          <w:sz w:val="28"/>
          <w:szCs w:val="28"/>
          <w:lang w:eastAsia="ru-RU"/>
        </w:rPr>
        <w:t>Положения о контрактной системе в сфере закупок для обеспечения муниципальных</w:t>
      </w: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 xml:space="preserve"> нужд города Нефтеюганска</w:t>
      </w:r>
      <w:r w:rsidR="0001485E">
        <w:rPr>
          <w:rFonts w:ascii="Times New Roman" w:hAnsi="Times New Roman" w:cs="Arial"/>
          <w:bCs/>
          <w:sz w:val="28"/>
          <w:szCs w:val="28"/>
          <w:lang w:eastAsia="ru-RU"/>
        </w:rPr>
        <w:t xml:space="preserve"> (далее – Положение о контрактной системе)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,</w:t>
      </w:r>
      <w:r w:rsidR="008972F4">
        <w:rPr>
          <w:rFonts w:ascii="Times New Roman" w:hAnsi="Times New Roman" w:cs="Arial"/>
          <w:bCs/>
          <w:sz w:val="28"/>
          <w:szCs w:val="28"/>
          <w:lang w:eastAsia="ru-RU"/>
        </w:rPr>
        <w:t xml:space="preserve"> утвержденного постановлением администрации города Нефтеюганска</w:t>
      </w:r>
      <w:r w:rsidRPr="00293566">
        <w:rPr>
          <w:rFonts w:ascii="Times New Roman" w:hAnsi="Times New Roman" w:cs="Arial"/>
          <w:bCs/>
          <w:sz w:val="28"/>
          <w:szCs w:val="28"/>
          <w:lang w:eastAsia="ru-RU"/>
        </w:rPr>
        <w:t>.</w:t>
      </w:r>
    </w:p>
    <w:p w:rsidR="005B1261" w:rsidRDefault="004D3F6B" w:rsidP="005B1261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058B">
        <w:rPr>
          <w:rFonts w:ascii="Times New Roman" w:hAnsi="Times New Roman"/>
          <w:b w:val="0"/>
          <w:sz w:val="28"/>
          <w:szCs w:val="28"/>
        </w:rPr>
        <w:t>1.</w:t>
      </w:r>
      <w:r w:rsidR="0000074A">
        <w:rPr>
          <w:rFonts w:ascii="Times New Roman" w:hAnsi="Times New Roman"/>
          <w:b w:val="0"/>
          <w:sz w:val="28"/>
          <w:szCs w:val="28"/>
        </w:rPr>
        <w:t>5</w:t>
      </w:r>
      <w:r w:rsidR="005B1261" w:rsidRPr="0095058B">
        <w:rPr>
          <w:rFonts w:ascii="Times New Roman" w:hAnsi="Times New Roman"/>
          <w:b w:val="0"/>
          <w:sz w:val="28"/>
          <w:szCs w:val="28"/>
        </w:rPr>
        <w:t>.Понятия</w:t>
      </w:r>
      <w:r w:rsidR="005B1261" w:rsidRPr="00356BD0">
        <w:rPr>
          <w:rFonts w:ascii="Times New Roman" w:hAnsi="Times New Roman"/>
          <w:b w:val="0"/>
          <w:sz w:val="28"/>
          <w:szCs w:val="28"/>
        </w:rPr>
        <w:t xml:space="preserve">, </w:t>
      </w:r>
      <w:r w:rsidR="005B1261">
        <w:rPr>
          <w:rFonts w:ascii="Times New Roman" w:hAnsi="Times New Roman"/>
          <w:b w:val="0"/>
          <w:sz w:val="28"/>
          <w:szCs w:val="28"/>
        </w:rPr>
        <w:t>применя</w:t>
      </w:r>
      <w:r w:rsidR="005B1261" w:rsidRPr="00356BD0">
        <w:rPr>
          <w:rFonts w:ascii="Times New Roman" w:hAnsi="Times New Roman"/>
          <w:b w:val="0"/>
          <w:sz w:val="28"/>
          <w:szCs w:val="28"/>
        </w:rPr>
        <w:t xml:space="preserve">емые в </w:t>
      </w:r>
      <w:r w:rsidR="005B1261">
        <w:rPr>
          <w:rFonts w:ascii="Times New Roman" w:hAnsi="Times New Roman"/>
          <w:b w:val="0"/>
          <w:sz w:val="28"/>
          <w:szCs w:val="28"/>
        </w:rPr>
        <w:t>Порядке</w:t>
      </w:r>
      <w:r w:rsidR="005B1261" w:rsidRPr="00356BD0">
        <w:rPr>
          <w:rFonts w:ascii="Times New Roman" w:hAnsi="Times New Roman"/>
          <w:b w:val="0"/>
          <w:sz w:val="28"/>
          <w:szCs w:val="28"/>
        </w:rPr>
        <w:t>:</w:t>
      </w:r>
    </w:p>
    <w:p w:rsidR="00737BCC" w:rsidRPr="00114E95" w:rsidRDefault="0000074A" w:rsidP="00737BC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1.5</w:t>
      </w:r>
      <w:r w:rsidR="00737BCC">
        <w:rPr>
          <w:rFonts w:ascii="Times New Roman" w:hAnsi="Times New Roman"/>
          <w:b w:val="0"/>
          <w:sz w:val="28"/>
          <w:szCs w:val="28"/>
        </w:rPr>
        <w:t>.1.</w:t>
      </w:r>
      <w:r w:rsidR="00737BCC" w:rsidRPr="009105AB">
        <w:rPr>
          <w:rFonts w:ascii="Times New Roman" w:hAnsi="Times New Roman"/>
          <w:b w:val="0"/>
          <w:sz w:val="28"/>
          <w:szCs w:val="28"/>
        </w:rPr>
        <w:t>Контрагент –</w:t>
      </w:r>
      <w:r w:rsidR="00737BCC">
        <w:rPr>
          <w:rFonts w:ascii="Times New Roman" w:hAnsi="Times New Roman"/>
          <w:sz w:val="28"/>
          <w:szCs w:val="28"/>
        </w:rPr>
        <w:t xml:space="preserve"> </w:t>
      </w:r>
      <w:r w:rsidR="00737BCC" w:rsidRPr="00114E95">
        <w:rPr>
          <w:rFonts w:ascii="Times New Roman" w:hAnsi="Times New Roman"/>
          <w:b w:val="0"/>
          <w:sz w:val="28"/>
          <w:szCs w:val="28"/>
        </w:rPr>
        <w:t>сторона, с которой адм</w:t>
      </w:r>
      <w:r w:rsidR="00737BCC">
        <w:rPr>
          <w:rFonts w:ascii="Times New Roman" w:hAnsi="Times New Roman"/>
          <w:b w:val="0"/>
          <w:sz w:val="28"/>
          <w:szCs w:val="28"/>
        </w:rPr>
        <w:t>инистрация города Нефтеюганска (орган администрации города)</w:t>
      </w:r>
      <w:r w:rsidR="00737BCC" w:rsidRPr="00114E95">
        <w:rPr>
          <w:rFonts w:ascii="Times New Roman" w:hAnsi="Times New Roman"/>
          <w:b w:val="0"/>
          <w:sz w:val="28"/>
          <w:szCs w:val="28"/>
        </w:rPr>
        <w:t xml:space="preserve"> заключает договор</w:t>
      </w:r>
      <w:r w:rsidR="0087186A">
        <w:rPr>
          <w:rFonts w:ascii="Times New Roman" w:hAnsi="Times New Roman"/>
          <w:b w:val="0"/>
          <w:sz w:val="28"/>
          <w:szCs w:val="28"/>
        </w:rPr>
        <w:t>, соглашение, муниципальный контракт</w:t>
      </w:r>
      <w:r w:rsidR="00737BCC" w:rsidRPr="00114E95">
        <w:rPr>
          <w:rFonts w:ascii="Times New Roman" w:hAnsi="Times New Roman"/>
          <w:b w:val="0"/>
          <w:sz w:val="28"/>
          <w:szCs w:val="28"/>
        </w:rPr>
        <w:t xml:space="preserve"> или находится в договорных отношениях;</w:t>
      </w:r>
    </w:p>
    <w:p w:rsidR="001C13D2" w:rsidRPr="00A87C51" w:rsidRDefault="0000074A" w:rsidP="001C13D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="00C643D1" w:rsidRPr="00A87C51">
        <w:rPr>
          <w:rFonts w:ascii="Times New Roman" w:hAnsi="Times New Roman"/>
          <w:b w:val="0"/>
          <w:sz w:val="28"/>
          <w:szCs w:val="28"/>
        </w:rPr>
        <w:t>.2</w:t>
      </w:r>
      <w:r w:rsidR="0095058B" w:rsidRPr="00A87C51">
        <w:rPr>
          <w:rFonts w:ascii="Times New Roman" w:hAnsi="Times New Roman"/>
          <w:b w:val="0"/>
          <w:sz w:val="28"/>
          <w:szCs w:val="28"/>
        </w:rPr>
        <w:t>.</w:t>
      </w:r>
      <w:r w:rsidR="00C643D1" w:rsidRPr="00A87C51">
        <w:rPr>
          <w:rFonts w:ascii="Times New Roman" w:hAnsi="Times New Roman"/>
          <w:b w:val="0"/>
          <w:sz w:val="28"/>
          <w:szCs w:val="28"/>
        </w:rPr>
        <w:t>Договор, соглашение</w:t>
      </w:r>
      <w:r w:rsidR="00D85ED5" w:rsidRPr="00A87C51">
        <w:rPr>
          <w:rFonts w:ascii="Times New Roman" w:hAnsi="Times New Roman"/>
          <w:b w:val="0"/>
          <w:sz w:val="28"/>
          <w:szCs w:val="28"/>
        </w:rPr>
        <w:t xml:space="preserve"> </w:t>
      </w:r>
      <w:r w:rsidR="000E46FD" w:rsidRPr="00A87C51">
        <w:rPr>
          <w:rFonts w:ascii="Times New Roman" w:hAnsi="Times New Roman"/>
          <w:b w:val="0"/>
          <w:sz w:val="28"/>
          <w:szCs w:val="28"/>
        </w:rPr>
        <w:t>–</w:t>
      </w:r>
      <w:r w:rsidR="007C0CEA" w:rsidRPr="00A87C51">
        <w:rPr>
          <w:rFonts w:ascii="Times New Roman" w:hAnsi="Times New Roman"/>
          <w:sz w:val="28"/>
          <w:szCs w:val="28"/>
        </w:rPr>
        <w:t xml:space="preserve"> </w:t>
      </w:r>
      <w:r w:rsidR="00887127" w:rsidRPr="00A87C51">
        <w:rPr>
          <w:rFonts w:ascii="Times New Roman" w:hAnsi="Times New Roman"/>
          <w:b w:val="0"/>
          <w:sz w:val="28"/>
          <w:szCs w:val="28"/>
        </w:rPr>
        <w:t>договор</w:t>
      </w:r>
      <w:r w:rsidR="000E46FD" w:rsidRPr="00A87C51">
        <w:rPr>
          <w:rFonts w:ascii="Times New Roman" w:hAnsi="Times New Roman"/>
          <w:b w:val="0"/>
          <w:sz w:val="28"/>
          <w:szCs w:val="28"/>
        </w:rPr>
        <w:t xml:space="preserve">, </w:t>
      </w:r>
      <w:r w:rsidR="00A87C51" w:rsidRPr="00A87C51">
        <w:rPr>
          <w:rFonts w:ascii="Times New Roman" w:hAnsi="Times New Roman"/>
          <w:b w:val="0"/>
          <w:sz w:val="28"/>
          <w:szCs w:val="28"/>
        </w:rPr>
        <w:t>заключенный</w:t>
      </w:r>
      <w:r w:rsidR="00D12CCB" w:rsidRPr="00A87C51">
        <w:rPr>
          <w:rFonts w:ascii="Times New Roman" w:hAnsi="Times New Roman"/>
          <w:b w:val="0"/>
          <w:sz w:val="28"/>
          <w:szCs w:val="28"/>
        </w:rPr>
        <w:t xml:space="preserve"> </w:t>
      </w:r>
      <w:r w:rsidR="00887127" w:rsidRPr="00A87C51">
        <w:rPr>
          <w:rFonts w:ascii="Times New Roman" w:hAnsi="Times New Roman"/>
          <w:b w:val="0"/>
          <w:sz w:val="28"/>
          <w:szCs w:val="28"/>
        </w:rPr>
        <w:t xml:space="preserve">администрацией города </w:t>
      </w:r>
      <w:r w:rsidR="001C13D2" w:rsidRPr="00A87C5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887127" w:rsidRPr="00A87C51">
        <w:rPr>
          <w:rFonts w:ascii="Times New Roman" w:hAnsi="Times New Roman"/>
          <w:b w:val="0"/>
          <w:sz w:val="28"/>
          <w:szCs w:val="28"/>
        </w:rPr>
        <w:t xml:space="preserve">(органами администрации города) с </w:t>
      </w:r>
      <w:r w:rsidR="00A362A3" w:rsidRPr="00A87C51">
        <w:rPr>
          <w:rFonts w:ascii="Times New Roman" w:hAnsi="Times New Roman"/>
          <w:b w:val="0"/>
          <w:sz w:val="28"/>
          <w:szCs w:val="28"/>
        </w:rPr>
        <w:t>государственными</w:t>
      </w:r>
      <w:r w:rsidR="00887127" w:rsidRPr="00A87C51">
        <w:rPr>
          <w:rFonts w:ascii="Times New Roman" w:hAnsi="Times New Roman"/>
          <w:b w:val="0"/>
          <w:sz w:val="28"/>
          <w:szCs w:val="28"/>
        </w:rPr>
        <w:t xml:space="preserve"> органами исполнительной власти, организациями и физически</w:t>
      </w:r>
      <w:r w:rsidR="001C13D2" w:rsidRPr="00A87C51">
        <w:rPr>
          <w:rFonts w:ascii="Times New Roman" w:hAnsi="Times New Roman"/>
          <w:b w:val="0"/>
          <w:sz w:val="28"/>
          <w:szCs w:val="28"/>
        </w:rPr>
        <w:t>ми лицами,</w:t>
      </w:r>
      <w:r w:rsidR="00A87C51" w:rsidRPr="00A87C51">
        <w:rPr>
          <w:rFonts w:ascii="Times New Roman" w:hAnsi="Times New Roman"/>
          <w:b w:val="0"/>
          <w:sz w:val="28"/>
          <w:szCs w:val="28"/>
        </w:rPr>
        <w:t xml:space="preserve"> к правоотношениям которых не применяется Закон о контрактной системе</w:t>
      </w:r>
      <w:r w:rsidR="001C13D2" w:rsidRPr="00A87C51">
        <w:rPr>
          <w:rFonts w:ascii="Times New Roman" w:hAnsi="Times New Roman"/>
          <w:b w:val="0"/>
          <w:sz w:val="28"/>
          <w:szCs w:val="28"/>
        </w:rPr>
        <w:t>;</w:t>
      </w:r>
    </w:p>
    <w:p w:rsidR="001C13D2" w:rsidRPr="001C13D2" w:rsidRDefault="0000074A" w:rsidP="001C13D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1.5</w:t>
      </w:r>
      <w:r w:rsidR="00C643D1" w:rsidRPr="001C13D2">
        <w:rPr>
          <w:rFonts w:ascii="Times New Roman" w:hAnsi="Times New Roman"/>
          <w:b w:val="0"/>
          <w:bCs w:val="0"/>
          <w:sz w:val="28"/>
          <w:szCs w:val="28"/>
        </w:rPr>
        <w:t>.3</w:t>
      </w:r>
      <w:r w:rsidR="0095058B" w:rsidRPr="001C13D2">
        <w:rPr>
          <w:rFonts w:ascii="Times New Roman" w:hAnsi="Times New Roman"/>
          <w:b w:val="0"/>
          <w:sz w:val="28"/>
          <w:szCs w:val="28"/>
        </w:rPr>
        <w:t>.</w:t>
      </w:r>
      <w:r w:rsidR="00595DF2" w:rsidRPr="001C13D2">
        <w:rPr>
          <w:rFonts w:ascii="Times New Roman" w:hAnsi="Times New Roman"/>
          <w:b w:val="0"/>
          <w:sz w:val="28"/>
          <w:szCs w:val="28"/>
        </w:rPr>
        <w:t xml:space="preserve">Муниципальный контракт – договор, заключенный от имени муниципального образования город Нефтеюганск, муниципальным заказчиком для обеспечения муниципальных нужд, в соответствии с </w:t>
      </w:r>
      <w:r w:rsidR="001C13D2" w:rsidRPr="001C13D2"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595DF2" w:rsidRPr="001C13D2">
        <w:rPr>
          <w:rFonts w:ascii="Times New Roman" w:hAnsi="Times New Roman"/>
          <w:b w:val="0"/>
          <w:sz w:val="28"/>
          <w:szCs w:val="28"/>
        </w:rPr>
        <w:t xml:space="preserve">аконом о контрактной системе; </w:t>
      </w:r>
    </w:p>
    <w:p w:rsidR="00C643D1" w:rsidRPr="000C393C" w:rsidRDefault="0000074A" w:rsidP="001C13D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="00C643D1" w:rsidRPr="001C13D2">
        <w:rPr>
          <w:rFonts w:ascii="Times New Roman" w:hAnsi="Times New Roman"/>
          <w:b w:val="0"/>
          <w:sz w:val="28"/>
          <w:szCs w:val="28"/>
        </w:rPr>
        <w:t>.4.</w:t>
      </w:r>
      <w:r w:rsidR="00C643D1" w:rsidRPr="009105AB">
        <w:rPr>
          <w:rFonts w:ascii="Times New Roman" w:hAnsi="Times New Roman"/>
          <w:b w:val="0"/>
          <w:sz w:val="28"/>
          <w:szCs w:val="28"/>
        </w:rPr>
        <w:t>Муниципальный заказчик –</w:t>
      </w:r>
      <w:r w:rsidR="00C643D1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Нефтеюганска, органы администрации города Нефтеюганска,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</w:t>
      </w:r>
      <w:r w:rsidR="00C643D1" w:rsidRPr="009105AB">
        <w:rPr>
          <w:rFonts w:ascii="Times New Roman" w:hAnsi="Times New Roman"/>
          <w:b w:val="0"/>
          <w:sz w:val="28"/>
          <w:szCs w:val="28"/>
        </w:rPr>
        <w:t>Федерации от имени муниципального образования и осуществляющие закупки;</w:t>
      </w:r>
    </w:p>
    <w:p w:rsidR="001C13D2" w:rsidRDefault="0087186A" w:rsidP="001C13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</w:t>
      </w:r>
      <w:r w:rsidR="0095058B">
        <w:rPr>
          <w:rFonts w:ascii="Times New Roman" w:hAnsi="Times New Roman"/>
          <w:b w:val="0"/>
          <w:sz w:val="28"/>
          <w:szCs w:val="28"/>
        </w:rPr>
        <w:t>.5.</w:t>
      </w:r>
      <w:r w:rsidR="00AF2025" w:rsidRPr="009105AB">
        <w:rPr>
          <w:rFonts w:ascii="Times New Roman" w:hAnsi="Times New Roman"/>
          <w:b w:val="0"/>
          <w:sz w:val="28"/>
          <w:szCs w:val="28"/>
        </w:rPr>
        <w:t>Орган администрации</w:t>
      </w:r>
      <w:r w:rsidR="00D85ED5" w:rsidRPr="009105AB">
        <w:rPr>
          <w:rFonts w:ascii="Times New Roman" w:hAnsi="Times New Roman"/>
          <w:b w:val="0"/>
          <w:sz w:val="28"/>
          <w:szCs w:val="28"/>
        </w:rPr>
        <w:t xml:space="preserve"> города -</w:t>
      </w:r>
      <w:r w:rsidR="0059516E" w:rsidRPr="005951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039">
        <w:rPr>
          <w:rFonts w:ascii="Times New Roman" w:hAnsi="Times New Roman" w:cs="Times New Roman"/>
          <w:b w:val="0"/>
          <w:sz w:val="28"/>
          <w:szCs w:val="28"/>
        </w:rPr>
        <w:t xml:space="preserve">структурные подразделения администрации города Нефтеюганска, наделённые в соответствии с решением Думы города Нефтеюганска </w:t>
      </w:r>
      <w:r w:rsidR="0059516E">
        <w:rPr>
          <w:rFonts w:ascii="Times New Roman" w:hAnsi="Times New Roman" w:cs="Times New Roman"/>
          <w:b w:val="0"/>
          <w:sz w:val="28"/>
          <w:szCs w:val="28"/>
        </w:rPr>
        <w:t>правами юридического лица</w:t>
      </w:r>
      <w:r w:rsidR="006867C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867C3" w:rsidRDefault="0087186A" w:rsidP="001C13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2C3B9D">
        <w:rPr>
          <w:rFonts w:ascii="Times New Roman" w:hAnsi="Times New Roman" w:cs="Times New Roman"/>
          <w:b w:val="0"/>
          <w:sz w:val="28"/>
          <w:szCs w:val="28"/>
        </w:rPr>
        <w:t>.6.Структурно</w:t>
      </w:r>
      <w:r w:rsidR="006867C3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2C3B9D">
        <w:rPr>
          <w:rFonts w:ascii="Times New Roman" w:hAnsi="Times New Roman" w:cs="Times New Roman"/>
          <w:b w:val="0"/>
          <w:sz w:val="28"/>
          <w:szCs w:val="28"/>
        </w:rPr>
        <w:t xml:space="preserve">подразделение администрации города – </w:t>
      </w:r>
      <w:r w:rsidR="001B5039">
        <w:rPr>
          <w:rFonts w:ascii="Times New Roman" w:hAnsi="Times New Roman" w:cs="Times New Roman"/>
          <w:b w:val="0"/>
          <w:sz w:val="28"/>
          <w:szCs w:val="28"/>
        </w:rPr>
        <w:t xml:space="preserve">иные подразделения администрации города, </w:t>
      </w:r>
      <w:r w:rsidR="002C3B9D">
        <w:rPr>
          <w:rFonts w:ascii="Times New Roman" w:hAnsi="Times New Roman" w:cs="Times New Roman"/>
          <w:b w:val="0"/>
          <w:sz w:val="28"/>
          <w:szCs w:val="28"/>
        </w:rPr>
        <w:t>не наделенные правами юридического лица</w:t>
      </w:r>
      <w:r w:rsidR="001607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393C" w:rsidRDefault="004F6DEF" w:rsidP="000C393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C13D2">
        <w:rPr>
          <w:rFonts w:ascii="Times New Roman" w:hAnsi="Times New Roman"/>
          <w:b w:val="0"/>
          <w:sz w:val="28"/>
          <w:szCs w:val="28"/>
        </w:rPr>
        <w:t>1.</w:t>
      </w:r>
      <w:r w:rsidR="0087186A">
        <w:rPr>
          <w:rFonts w:ascii="Times New Roman" w:hAnsi="Times New Roman"/>
          <w:b w:val="0"/>
          <w:sz w:val="28"/>
          <w:szCs w:val="28"/>
        </w:rPr>
        <w:t>6</w:t>
      </w:r>
      <w:r w:rsidRPr="001C13D2">
        <w:rPr>
          <w:rFonts w:ascii="Times New Roman" w:hAnsi="Times New Roman"/>
          <w:b w:val="0"/>
          <w:sz w:val="28"/>
          <w:szCs w:val="28"/>
        </w:rPr>
        <w:t xml:space="preserve">.Иные понятия </w:t>
      </w:r>
      <w:r w:rsidR="005A3E6F" w:rsidRPr="001C13D2">
        <w:rPr>
          <w:rFonts w:ascii="Times New Roman" w:hAnsi="Times New Roman"/>
          <w:b w:val="0"/>
          <w:sz w:val="28"/>
          <w:szCs w:val="28"/>
        </w:rPr>
        <w:t xml:space="preserve">в </w:t>
      </w:r>
      <w:r w:rsidR="000106E9" w:rsidRPr="001C13D2">
        <w:rPr>
          <w:rFonts w:ascii="Times New Roman" w:hAnsi="Times New Roman"/>
          <w:b w:val="0"/>
          <w:sz w:val="28"/>
          <w:szCs w:val="28"/>
        </w:rPr>
        <w:t>Порядке</w:t>
      </w:r>
      <w:r w:rsidR="008F3400" w:rsidRPr="001C13D2">
        <w:rPr>
          <w:rFonts w:ascii="Times New Roman" w:hAnsi="Times New Roman"/>
          <w:b w:val="0"/>
          <w:sz w:val="28"/>
          <w:szCs w:val="28"/>
        </w:rPr>
        <w:t xml:space="preserve"> применяются</w:t>
      </w:r>
      <w:r w:rsidR="00F368ED" w:rsidRPr="001C13D2">
        <w:rPr>
          <w:rFonts w:ascii="Times New Roman" w:hAnsi="Times New Roman"/>
          <w:b w:val="0"/>
          <w:sz w:val="28"/>
          <w:szCs w:val="28"/>
        </w:rPr>
        <w:t xml:space="preserve"> в значении, </w:t>
      </w:r>
      <w:r w:rsidRPr="001C13D2">
        <w:rPr>
          <w:rFonts w:ascii="Times New Roman" w:hAnsi="Times New Roman"/>
          <w:b w:val="0"/>
          <w:sz w:val="28"/>
          <w:szCs w:val="28"/>
        </w:rPr>
        <w:t>определенном</w:t>
      </w:r>
      <w:r w:rsidR="008F3400" w:rsidRPr="001C13D2">
        <w:rPr>
          <w:rFonts w:ascii="Times New Roman" w:hAnsi="Times New Roman"/>
          <w:b w:val="0"/>
          <w:sz w:val="28"/>
          <w:szCs w:val="28"/>
        </w:rPr>
        <w:t xml:space="preserve"> законодательств</w:t>
      </w:r>
      <w:r w:rsidR="00D85ED5" w:rsidRPr="001C13D2">
        <w:rPr>
          <w:rFonts w:ascii="Times New Roman" w:hAnsi="Times New Roman"/>
          <w:b w:val="0"/>
          <w:sz w:val="28"/>
          <w:szCs w:val="28"/>
        </w:rPr>
        <w:t>ом</w:t>
      </w:r>
      <w:r w:rsidR="008F3400" w:rsidRPr="001C13D2">
        <w:rPr>
          <w:rFonts w:ascii="Times New Roman" w:hAnsi="Times New Roman"/>
          <w:b w:val="0"/>
          <w:sz w:val="28"/>
          <w:szCs w:val="28"/>
        </w:rPr>
        <w:t xml:space="preserve"> Российской Федерации.</w:t>
      </w:r>
    </w:p>
    <w:p w:rsidR="000C393C" w:rsidRPr="000C393C" w:rsidRDefault="0087186A" w:rsidP="000C393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1.7</w:t>
      </w:r>
      <w:r w:rsidR="000C393C" w:rsidRPr="000C393C">
        <w:rPr>
          <w:rFonts w:ascii="Times New Roman" w:hAnsi="Times New Roman"/>
          <w:b w:val="0"/>
          <w:sz w:val="28"/>
          <w:szCs w:val="28"/>
        </w:rPr>
        <w:t xml:space="preserve">.Соглашения, заключаемые </w:t>
      </w:r>
      <w:r w:rsidR="000C393C">
        <w:rPr>
          <w:rFonts w:ascii="Times New Roman" w:hAnsi="Times New Roman"/>
          <w:b w:val="0"/>
          <w:sz w:val="28"/>
          <w:szCs w:val="28"/>
        </w:rPr>
        <w:t>администрацией города</w:t>
      </w:r>
      <w:r w:rsidR="00B9287D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0C393C">
        <w:rPr>
          <w:rFonts w:ascii="Times New Roman" w:hAnsi="Times New Roman"/>
          <w:b w:val="0"/>
          <w:sz w:val="28"/>
          <w:szCs w:val="28"/>
        </w:rPr>
        <w:t xml:space="preserve"> с иными </w:t>
      </w:r>
      <w:r w:rsidR="000C393C" w:rsidRPr="000C393C">
        <w:rPr>
          <w:rFonts w:ascii="Times New Roman" w:hAnsi="Times New Roman"/>
          <w:b w:val="0"/>
          <w:sz w:val="28"/>
          <w:szCs w:val="28"/>
        </w:rPr>
        <w:t>органами местного самоуправления</w:t>
      </w:r>
      <w:r w:rsidR="000E54FD">
        <w:rPr>
          <w:rFonts w:ascii="Times New Roman" w:hAnsi="Times New Roman"/>
          <w:b w:val="0"/>
          <w:sz w:val="28"/>
          <w:szCs w:val="28"/>
        </w:rPr>
        <w:t>,</w:t>
      </w:r>
      <w:r w:rsidR="000C393C" w:rsidRPr="000C393C">
        <w:rPr>
          <w:rFonts w:ascii="Times New Roman" w:hAnsi="Times New Roman"/>
          <w:b w:val="0"/>
          <w:sz w:val="28"/>
          <w:szCs w:val="28"/>
        </w:rPr>
        <w:t xml:space="preserve"> направляются юридической службой администрации</w:t>
      </w:r>
      <w:r w:rsidR="000C393C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0C393C" w:rsidRPr="000C393C">
        <w:rPr>
          <w:rFonts w:ascii="Times New Roman" w:hAnsi="Times New Roman"/>
          <w:b w:val="0"/>
          <w:sz w:val="28"/>
          <w:szCs w:val="28"/>
        </w:rPr>
        <w:t xml:space="preserve"> </w:t>
      </w:r>
      <w:r w:rsidR="00B9287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0C393C" w:rsidRPr="000C393C">
        <w:rPr>
          <w:rFonts w:ascii="Times New Roman" w:hAnsi="Times New Roman"/>
          <w:b w:val="0"/>
          <w:sz w:val="28"/>
          <w:szCs w:val="28"/>
        </w:rPr>
        <w:t>для дальнейшего опубликования</w:t>
      </w:r>
      <w:r w:rsidR="000C393C">
        <w:rPr>
          <w:rFonts w:ascii="Times New Roman" w:hAnsi="Times New Roman"/>
          <w:b w:val="0"/>
          <w:sz w:val="28"/>
          <w:szCs w:val="28"/>
        </w:rPr>
        <w:t xml:space="preserve"> </w:t>
      </w:r>
      <w:r w:rsidR="000C393C" w:rsidRPr="000C393C">
        <w:rPr>
          <w:rFonts w:ascii="Times New Roman" w:hAnsi="Times New Roman"/>
          <w:b w:val="0"/>
          <w:sz w:val="28"/>
          <w:szCs w:val="28"/>
        </w:rPr>
        <w:t xml:space="preserve">(обнародования) в </w:t>
      </w:r>
      <w:r w:rsidR="000C393C">
        <w:rPr>
          <w:rFonts w:ascii="Times New Roman" w:hAnsi="Times New Roman"/>
          <w:b w:val="0"/>
          <w:sz w:val="28"/>
          <w:szCs w:val="28"/>
        </w:rPr>
        <w:t>газете «Здравствуйте, нефтеюганцы!».</w:t>
      </w:r>
    </w:p>
    <w:p w:rsidR="000C393C" w:rsidRPr="001C13D2" w:rsidRDefault="000C393C" w:rsidP="001C13D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6" w:firstLine="720"/>
        <w:jc w:val="both"/>
        <w:rPr>
          <w:rFonts w:ascii="Times New Roman" w:hAnsi="Times New Roman"/>
          <w:sz w:val="28"/>
          <w:szCs w:val="28"/>
        </w:rPr>
      </w:pPr>
      <w:r w:rsidRPr="00907604">
        <w:rPr>
          <w:rFonts w:ascii="Times New Roman" w:hAnsi="Times New Roman"/>
          <w:sz w:val="28"/>
          <w:szCs w:val="28"/>
        </w:rPr>
        <w:t>2.Требования к оформлению договоров, соглашений и муниципальных контрактов</w:t>
      </w:r>
    </w:p>
    <w:p w:rsidR="00907604" w:rsidRP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696B">
        <w:rPr>
          <w:rFonts w:ascii="Times New Roman" w:hAnsi="Times New Roman"/>
          <w:sz w:val="28"/>
          <w:szCs w:val="28"/>
        </w:rPr>
        <w:t>.1.</w:t>
      </w:r>
      <w:r w:rsidR="0087186A">
        <w:rPr>
          <w:rFonts w:ascii="Times New Roman" w:hAnsi="Times New Roman" w:cs="Arial"/>
          <w:bCs/>
          <w:sz w:val="28"/>
          <w:szCs w:val="28"/>
          <w:lang w:eastAsia="ru-RU"/>
        </w:rPr>
        <w:t xml:space="preserve">Договоры, 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соглашения, а также муниципальные контракты, заключаемые администрацией города Нефтеюганска и ее органами</w:t>
      </w:r>
      <w:r w:rsidR="000E54FD">
        <w:rPr>
          <w:rFonts w:ascii="Times New Roman" w:hAnsi="Times New Roman" w:cs="Arial"/>
          <w:bCs/>
          <w:sz w:val="28"/>
          <w:szCs w:val="28"/>
          <w:lang w:eastAsia="ru-RU"/>
        </w:rPr>
        <w:t>,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не должны противоречить Конституции Российской Федерации, федеральному, окружному законодательству, а также муниципальным правовым актам города Нефтеюганска. 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77" w:right="19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2.1.1.Муниципальные контракты заключаются с учетом особенностей, предусмотренных Законом о контрактной системе.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77" w:right="19" w:firstLine="73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2.2.При подготовке договора, соглашения, муниципального контракта юридическая служба (юрисконсульт)</w:t>
      </w:r>
      <w:r w:rsidR="0087186A">
        <w:rPr>
          <w:rFonts w:ascii="Times New Roman" w:hAnsi="Times New Roman"/>
          <w:sz w:val="28"/>
          <w:szCs w:val="28"/>
        </w:rPr>
        <w:t xml:space="preserve"> администрации</w:t>
      </w:r>
      <w:r w:rsidR="00280DA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87186A">
        <w:rPr>
          <w:rFonts w:ascii="Times New Roman" w:hAnsi="Times New Roman"/>
          <w:sz w:val="28"/>
          <w:szCs w:val="28"/>
        </w:rPr>
        <w:t xml:space="preserve">, органа администрации города </w:t>
      </w:r>
      <w:r w:rsidR="00280DAE">
        <w:rPr>
          <w:rFonts w:ascii="Times New Roman" w:hAnsi="Times New Roman"/>
          <w:sz w:val="28"/>
          <w:szCs w:val="28"/>
        </w:rPr>
        <w:t xml:space="preserve">Нефтеюганска </w:t>
      </w:r>
      <w:r w:rsidR="0087186A" w:rsidRPr="0087186A">
        <w:rPr>
          <w:rFonts w:ascii="Times New Roman" w:hAnsi="Times New Roman"/>
          <w:sz w:val="28"/>
          <w:szCs w:val="28"/>
        </w:rPr>
        <w:t>(далее – юридическая служба (юрисконсульт)</w:t>
      </w:r>
      <w:r>
        <w:rPr>
          <w:rFonts w:ascii="Times New Roman" w:hAnsi="Times New Roman"/>
          <w:sz w:val="28"/>
          <w:szCs w:val="28"/>
        </w:rPr>
        <w:t>, контрактная служба (контрактный управляющий) в содержательной части должны предусмотреть:</w:t>
      </w:r>
      <w:proofErr w:type="gramEnd"/>
    </w:p>
    <w:p w:rsidR="00907604" w:rsidRPr="009B0CF0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77" w:firstLine="730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 xml:space="preserve">-преамбулу (вводную часть), включающую правовое основание его заключения, </w:t>
      </w:r>
    </w:p>
    <w:p w:rsidR="00907604" w:rsidRPr="009B0CF0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11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lastRenderedPageBreak/>
        <w:t>-предмет;</w:t>
      </w:r>
    </w:p>
    <w:p w:rsidR="00907604" w:rsidRDefault="00907604" w:rsidP="00907604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-источники финансирования;</w:t>
      </w:r>
    </w:p>
    <w:p w:rsidR="00907604" w:rsidRDefault="00907604" w:rsidP="00907604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-перечень полномочий;</w:t>
      </w:r>
    </w:p>
    <w:p w:rsidR="00907604" w:rsidRDefault="00907604" w:rsidP="00907604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-меры ответственности за нарушение положений договора, соглашения, муниципального контракта;</w:t>
      </w:r>
    </w:p>
    <w:p w:rsidR="00907604" w:rsidRDefault="00907604" w:rsidP="00907604">
      <w:pPr>
        <w:spacing w:after="0" w:line="240" w:lineRule="auto"/>
        <w:ind w:firstLine="816"/>
        <w:jc w:val="both"/>
        <w:rPr>
          <w:rFonts w:ascii="Times New Roman" w:hAnsi="Times New Roman"/>
          <w:sz w:val="28"/>
          <w:szCs w:val="28"/>
        </w:rPr>
      </w:pPr>
      <w:r w:rsidRPr="00322F81">
        <w:rPr>
          <w:rFonts w:ascii="Times New Roman" w:hAnsi="Times New Roman"/>
          <w:sz w:val="28"/>
          <w:szCs w:val="28"/>
        </w:rPr>
        <w:t xml:space="preserve"> </w:t>
      </w:r>
      <w:r w:rsidRPr="009B0CF0">
        <w:rPr>
          <w:rFonts w:ascii="Times New Roman" w:hAnsi="Times New Roman"/>
          <w:sz w:val="28"/>
          <w:szCs w:val="28"/>
        </w:rPr>
        <w:t xml:space="preserve">-существенные условия, предусмотренные Гражданским кодексом </w:t>
      </w:r>
      <w:r w:rsidR="000E54FD" w:rsidRPr="000E54FD">
        <w:rPr>
          <w:rFonts w:ascii="Times New Roman" w:hAnsi="Times New Roman"/>
          <w:sz w:val="28"/>
          <w:szCs w:val="28"/>
        </w:rPr>
        <w:t>Российской Федерации</w:t>
      </w:r>
      <w:r w:rsidRPr="009B0CF0">
        <w:rPr>
          <w:rFonts w:ascii="Times New Roman" w:hAnsi="Times New Roman"/>
          <w:sz w:val="28"/>
          <w:szCs w:val="28"/>
        </w:rPr>
        <w:t>, Законом о контрактной системе;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2.3.Договор, соглашение, муниципальный контракт должны иметь следующие реквизиты:</w:t>
      </w:r>
      <w:r w:rsidRPr="006D696B">
        <w:rPr>
          <w:rFonts w:ascii="Times New Roman" w:hAnsi="Times New Roman"/>
          <w:sz w:val="28"/>
          <w:szCs w:val="28"/>
        </w:rPr>
        <w:t xml:space="preserve"> </w:t>
      </w:r>
    </w:p>
    <w:p w:rsidR="00907604" w:rsidRPr="009B0CF0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>-наименование;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11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>-место заключения и дату составления;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-регистрационный номер;</w:t>
      </w:r>
    </w:p>
    <w:p w:rsidR="00907604" w:rsidRDefault="00907604" w:rsidP="0095058B">
      <w:pPr>
        <w:shd w:val="clear" w:color="auto" w:fill="FFFFFF"/>
        <w:tabs>
          <w:tab w:val="left" w:pos="9214"/>
        </w:tabs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0CF0">
        <w:rPr>
          <w:rFonts w:ascii="Times New Roman" w:hAnsi="Times New Roman"/>
          <w:sz w:val="28"/>
          <w:szCs w:val="28"/>
        </w:rPr>
        <w:t>полное наименование сторон в соответствии с учредительными документами, с указанием организационно-правовой формы, уполномоченных на их подписание лиц;</w:t>
      </w:r>
    </w:p>
    <w:p w:rsidR="00907604" w:rsidRDefault="00907604" w:rsidP="00907604">
      <w:pPr>
        <w:shd w:val="clear" w:color="auto" w:fill="FFFFFF"/>
        <w:tabs>
          <w:tab w:val="left" w:pos="9214"/>
        </w:tabs>
        <w:spacing w:after="0" w:line="240" w:lineRule="auto"/>
        <w:ind w:left="811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>-юридические адреса, банковские реквизиты сторон;</w:t>
      </w:r>
    </w:p>
    <w:p w:rsidR="004C516E" w:rsidRPr="009B0CF0" w:rsidRDefault="00907604" w:rsidP="0095058B">
      <w:pPr>
        <w:shd w:val="clear" w:color="auto" w:fill="FFFFFF"/>
        <w:tabs>
          <w:tab w:val="left" w:pos="9214"/>
        </w:tabs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>-наименования должностей, фамилий, имен, отчеств уполномоченн</w:t>
      </w:r>
      <w:r>
        <w:rPr>
          <w:rFonts w:ascii="Times New Roman" w:hAnsi="Times New Roman"/>
          <w:sz w:val="28"/>
          <w:szCs w:val="28"/>
        </w:rPr>
        <w:t>ых лиц, на подписание договора, соглашения,</w:t>
      </w:r>
      <w:r w:rsidRPr="009B0CF0">
        <w:rPr>
          <w:rFonts w:ascii="Times New Roman" w:hAnsi="Times New Roman"/>
          <w:sz w:val="28"/>
          <w:szCs w:val="28"/>
        </w:rPr>
        <w:t xml:space="preserve"> контракта;</w:t>
      </w:r>
    </w:p>
    <w:p w:rsidR="00907604" w:rsidRPr="009B0CF0" w:rsidRDefault="00907604" w:rsidP="00907604">
      <w:pPr>
        <w:tabs>
          <w:tab w:val="left" w:pos="921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0CF0">
        <w:rPr>
          <w:rFonts w:ascii="Times New Roman" w:hAnsi="Times New Roman"/>
          <w:sz w:val="28"/>
          <w:szCs w:val="28"/>
        </w:rPr>
        <w:t xml:space="preserve"> -подписи и печати (в случае наличия) сторон.</w:t>
      </w:r>
    </w:p>
    <w:p w:rsidR="00907604" w:rsidRDefault="00CD230A" w:rsidP="00907604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7604">
        <w:rPr>
          <w:rFonts w:ascii="Times New Roman" w:hAnsi="Times New Roman"/>
          <w:sz w:val="28"/>
          <w:szCs w:val="28"/>
        </w:rPr>
        <w:t xml:space="preserve">.Все страницы договора, соглашения, муниципального контракта подлежат обязательной нумерации в соответствии с требованиями Инструкции по делопроизводству в администрации города Нефтеюганска. </w:t>
      </w:r>
    </w:p>
    <w:p w:rsidR="00907604" w:rsidRDefault="00907604" w:rsidP="00066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</w:p>
    <w:p w:rsidR="00CC259C" w:rsidRDefault="00907604" w:rsidP="00CC259C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3115" w:rsidRPr="009105AB">
        <w:rPr>
          <w:rFonts w:ascii="Times New Roman" w:hAnsi="Times New Roman"/>
          <w:sz w:val="28"/>
          <w:szCs w:val="28"/>
        </w:rPr>
        <w:t>.Порядок по</w:t>
      </w:r>
      <w:r w:rsidR="000F19B7" w:rsidRPr="009105AB">
        <w:rPr>
          <w:rFonts w:ascii="Times New Roman" w:hAnsi="Times New Roman"/>
          <w:sz w:val="28"/>
          <w:szCs w:val="28"/>
        </w:rPr>
        <w:t xml:space="preserve">дготовки </w:t>
      </w:r>
      <w:r w:rsidR="00136952" w:rsidRPr="009105AB">
        <w:rPr>
          <w:rFonts w:ascii="Times New Roman" w:hAnsi="Times New Roman"/>
          <w:sz w:val="28"/>
          <w:szCs w:val="28"/>
        </w:rPr>
        <w:t xml:space="preserve">и заключения </w:t>
      </w:r>
      <w:r w:rsidR="000F19B7" w:rsidRPr="009105AB">
        <w:rPr>
          <w:rFonts w:ascii="Times New Roman" w:hAnsi="Times New Roman"/>
          <w:sz w:val="28"/>
          <w:szCs w:val="28"/>
        </w:rPr>
        <w:t>договоров</w:t>
      </w:r>
      <w:r w:rsidR="00C8642F" w:rsidRPr="009105AB">
        <w:rPr>
          <w:rFonts w:ascii="Times New Roman" w:hAnsi="Times New Roman"/>
          <w:sz w:val="28"/>
          <w:szCs w:val="28"/>
        </w:rPr>
        <w:t>, соглашений</w:t>
      </w:r>
      <w:r w:rsidR="00136952" w:rsidRPr="009105AB">
        <w:rPr>
          <w:rFonts w:ascii="Times New Roman" w:hAnsi="Times New Roman"/>
          <w:sz w:val="28"/>
          <w:szCs w:val="28"/>
        </w:rPr>
        <w:t xml:space="preserve"> и </w:t>
      </w:r>
      <w:r w:rsidR="009105AB">
        <w:rPr>
          <w:rFonts w:ascii="Times New Roman" w:hAnsi="Times New Roman"/>
          <w:sz w:val="28"/>
          <w:szCs w:val="28"/>
        </w:rPr>
        <w:t>муниципальных контрактов</w:t>
      </w:r>
    </w:p>
    <w:p w:rsidR="00FC6345" w:rsidRPr="00EC0165" w:rsidRDefault="004C516E" w:rsidP="00CC259C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</w:t>
      </w:r>
      <w:r w:rsidR="00213740" w:rsidRPr="00897759">
        <w:rPr>
          <w:rFonts w:ascii="Times New Roman" w:hAnsi="Times New Roman"/>
          <w:sz w:val="28"/>
          <w:szCs w:val="28"/>
        </w:rPr>
        <w:t>.</w:t>
      </w:r>
      <w:r w:rsidR="000D17E7" w:rsidRPr="00897759">
        <w:rPr>
          <w:rFonts w:ascii="Times New Roman" w:hAnsi="Times New Roman"/>
          <w:sz w:val="28"/>
          <w:szCs w:val="28"/>
        </w:rPr>
        <w:t xml:space="preserve">Подготовка проектов договоров, </w:t>
      </w:r>
      <w:r w:rsidR="000F19B7" w:rsidRPr="00897759">
        <w:rPr>
          <w:rFonts w:ascii="Times New Roman" w:hAnsi="Times New Roman"/>
          <w:sz w:val="28"/>
          <w:szCs w:val="28"/>
        </w:rPr>
        <w:t>соглашений</w:t>
      </w:r>
      <w:r w:rsidR="000D17E7" w:rsidRPr="000D17E7">
        <w:rPr>
          <w:rFonts w:ascii="Times New Roman" w:hAnsi="Times New Roman"/>
          <w:sz w:val="28"/>
          <w:szCs w:val="28"/>
        </w:rPr>
        <w:t xml:space="preserve"> </w:t>
      </w:r>
      <w:r w:rsidR="00995600">
        <w:rPr>
          <w:rFonts w:ascii="Times New Roman" w:hAnsi="Times New Roman"/>
          <w:sz w:val="28"/>
          <w:szCs w:val="28"/>
        </w:rPr>
        <w:t>и муниципальных контрактов</w:t>
      </w:r>
      <w:r w:rsidR="00EC0165">
        <w:rPr>
          <w:rFonts w:ascii="Times New Roman" w:hAnsi="Times New Roman"/>
          <w:sz w:val="28"/>
          <w:szCs w:val="28"/>
        </w:rPr>
        <w:t xml:space="preserve"> (далее - проект, проекты)</w:t>
      </w:r>
      <w:r w:rsidR="00995600">
        <w:rPr>
          <w:rFonts w:ascii="Times New Roman" w:hAnsi="Times New Roman"/>
          <w:sz w:val="28"/>
          <w:szCs w:val="28"/>
        </w:rPr>
        <w:t>, заключаемых администрацией города</w:t>
      </w:r>
      <w:r w:rsidR="000E54FD">
        <w:rPr>
          <w:rFonts w:ascii="Times New Roman" w:hAnsi="Times New Roman"/>
          <w:sz w:val="28"/>
          <w:szCs w:val="28"/>
        </w:rPr>
        <w:t>,</w:t>
      </w:r>
      <w:r w:rsidR="00995600">
        <w:rPr>
          <w:rFonts w:ascii="Times New Roman" w:hAnsi="Times New Roman"/>
          <w:sz w:val="28"/>
          <w:szCs w:val="28"/>
        </w:rPr>
        <w:t xml:space="preserve"> </w:t>
      </w:r>
      <w:r w:rsidR="000106E9" w:rsidRPr="000D17E7">
        <w:rPr>
          <w:rFonts w:ascii="Times New Roman" w:hAnsi="Times New Roman"/>
          <w:sz w:val="28"/>
          <w:szCs w:val="28"/>
        </w:rPr>
        <w:t xml:space="preserve">осуществляется </w:t>
      </w:r>
      <w:r w:rsidR="000D17E7" w:rsidRPr="000D17E7">
        <w:rPr>
          <w:rFonts w:ascii="Times New Roman" w:hAnsi="Times New Roman"/>
          <w:sz w:val="28"/>
          <w:szCs w:val="28"/>
        </w:rPr>
        <w:t>юридической службой (юрисконсультом)</w:t>
      </w:r>
      <w:r w:rsidR="009105AB">
        <w:rPr>
          <w:rFonts w:ascii="Times New Roman" w:hAnsi="Times New Roman"/>
          <w:sz w:val="28"/>
          <w:szCs w:val="28"/>
        </w:rPr>
        <w:t xml:space="preserve"> администрации города и (или) </w:t>
      </w:r>
      <w:r w:rsidR="009105AB" w:rsidRPr="00EC0165">
        <w:rPr>
          <w:rFonts w:ascii="Times New Roman" w:hAnsi="Times New Roman"/>
          <w:sz w:val="28"/>
          <w:szCs w:val="28"/>
        </w:rPr>
        <w:t xml:space="preserve">органа администрации города </w:t>
      </w:r>
      <w:r w:rsidR="00280DAE">
        <w:rPr>
          <w:rFonts w:ascii="Times New Roman" w:hAnsi="Times New Roman"/>
          <w:sz w:val="28"/>
          <w:szCs w:val="28"/>
        </w:rPr>
        <w:t>Нефтеюганска</w:t>
      </w:r>
      <w:r w:rsidR="00526BFA">
        <w:rPr>
          <w:rFonts w:ascii="Times New Roman" w:hAnsi="Times New Roman"/>
          <w:sz w:val="28"/>
          <w:szCs w:val="28"/>
        </w:rPr>
        <w:t xml:space="preserve"> </w:t>
      </w:r>
      <w:r w:rsidR="00396E0C">
        <w:rPr>
          <w:rFonts w:ascii="Times New Roman" w:hAnsi="Times New Roman"/>
          <w:sz w:val="28"/>
          <w:szCs w:val="28"/>
        </w:rPr>
        <w:t>в течение 3 (трех</w:t>
      </w:r>
      <w:r w:rsidR="000106E9" w:rsidRPr="00EC0165">
        <w:rPr>
          <w:rFonts w:ascii="Times New Roman" w:hAnsi="Times New Roman"/>
          <w:sz w:val="28"/>
          <w:szCs w:val="28"/>
        </w:rPr>
        <w:t>) рабочих дней со дня, следующего за днем поступления</w:t>
      </w:r>
      <w:r w:rsidR="00CC259C" w:rsidRPr="00EC0165">
        <w:rPr>
          <w:rFonts w:ascii="Times New Roman" w:hAnsi="Times New Roman"/>
          <w:sz w:val="28"/>
          <w:szCs w:val="28"/>
        </w:rPr>
        <w:t>,</w:t>
      </w:r>
      <w:r w:rsidR="00CC259C" w:rsidRPr="00EC0165">
        <w:rPr>
          <w:rFonts w:ascii="Times New Roman" w:hAnsi="Times New Roman" w:cs="Arial"/>
          <w:bCs/>
          <w:sz w:val="28"/>
          <w:szCs w:val="28"/>
          <w:lang w:eastAsia="ru-RU"/>
        </w:rPr>
        <w:t xml:space="preserve"> в соответствии с функциональными обязанностями, определенными положением об этом структурном подразделении (должностной инструкцией).</w:t>
      </w:r>
      <w:proofErr w:type="gramEnd"/>
    </w:p>
    <w:p w:rsidR="00396E0C" w:rsidRPr="00CD230A" w:rsidRDefault="009507C3" w:rsidP="00617E76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30A">
        <w:rPr>
          <w:rFonts w:ascii="Times New Roman" w:hAnsi="Times New Roman"/>
          <w:sz w:val="28"/>
          <w:szCs w:val="28"/>
        </w:rPr>
        <w:t>3</w:t>
      </w:r>
      <w:r w:rsidR="00737AB8" w:rsidRPr="00CD230A">
        <w:rPr>
          <w:rFonts w:ascii="Times New Roman" w:hAnsi="Times New Roman"/>
          <w:sz w:val="28"/>
          <w:szCs w:val="28"/>
        </w:rPr>
        <w:t>.</w:t>
      </w:r>
      <w:r w:rsidR="00F37433" w:rsidRPr="00CD230A">
        <w:rPr>
          <w:rFonts w:ascii="Times New Roman" w:hAnsi="Times New Roman"/>
          <w:sz w:val="28"/>
          <w:szCs w:val="28"/>
        </w:rPr>
        <w:t>2</w:t>
      </w:r>
      <w:r w:rsidR="0095058B" w:rsidRPr="00CD230A">
        <w:rPr>
          <w:rFonts w:ascii="Times New Roman" w:hAnsi="Times New Roman"/>
          <w:sz w:val="28"/>
          <w:szCs w:val="28"/>
        </w:rPr>
        <w:t>.</w:t>
      </w:r>
      <w:r w:rsidR="00396E0C" w:rsidRPr="00CD230A">
        <w:rPr>
          <w:rFonts w:ascii="Times New Roman" w:hAnsi="Times New Roman"/>
          <w:sz w:val="28"/>
          <w:szCs w:val="28"/>
        </w:rPr>
        <w:t>Проект в обязательном порядке проходит процедуру согласования</w:t>
      </w:r>
      <w:r w:rsidR="00280DAE">
        <w:rPr>
          <w:rFonts w:ascii="Times New Roman" w:hAnsi="Times New Roman"/>
          <w:sz w:val="28"/>
          <w:szCs w:val="28"/>
        </w:rPr>
        <w:t xml:space="preserve"> в юридической службе администрации города Нефтеюганска, а также</w:t>
      </w:r>
      <w:r w:rsidR="00396E0C" w:rsidRPr="00CD230A">
        <w:rPr>
          <w:rFonts w:ascii="Times New Roman" w:hAnsi="Times New Roman"/>
          <w:sz w:val="28"/>
          <w:szCs w:val="28"/>
        </w:rPr>
        <w:t xml:space="preserve"> должностными лицами администрации города, </w:t>
      </w:r>
      <w:r w:rsidR="00CD230A">
        <w:rPr>
          <w:rFonts w:ascii="Times New Roman" w:hAnsi="Times New Roman"/>
          <w:sz w:val="28"/>
          <w:szCs w:val="28"/>
        </w:rPr>
        <w:t>органа</w:t>
      </w:r>
      <w:r w:rsidR="00396E0C" w:rsidRPr="00CD230A">
        <w:rPr>
          <w:rFonts w:ascii="Times New Roman" w:hAnsi="Times New Roman"/>
          <w:sz w:val="28"/>
          <w:szCs w:val="28"/>
        </w:rPr>
        <w:t xml:space="preserve"> администрации города, ответственного (уполномоченного) за </w:t>
      </w:r>
      <w:r w:rsidR="00CD230A" w:rsidRPr="00CD230A">
        <w:rPr>
          <w:rFonts w:ascii="Times New Roman" w:hAnsi="Times New Roman"/>
          <w:sz w:val="28"/>
          <w:szCs w:val="28"/>
        </w:rPr>
        <w:t xml:space="preserve">его </w:t>
      </w:r>
      <w:r w:rsidR="00CD230A">
        <w:rPr>
          <w:rFonts w:ascii="Times New Roman" w:hAnsi="Times New Roman"/>
          <w:sz w:val="28"/>
          <w:szCs w:val="28"/>
        </w:rPr>
        <w:t xml:space="preserve">исполнение. Рекомендуемая форма </w:t>
      </w:r>
      <w:r w:rsidR="000E54FD">
        <w:rPr>
          <w:rFonts w:ascii="Times New Roman" w:hAnsi="Times New Roman"/>
          <w:sz w:val="28"/>
          <w:szCs w:val="28"/>
        </w:rPr>
        <w:t>л</w:t>
      </w:r>
      <w:r w:rsidR="00CD230A">
        <w:rPr>
          <w:rFonts w:ascii="Times New Roman" w:hAnsi="Times New Roman"/>
          <w:sz w:val="28"/>
          <w:szCs w:val="28"/>
        </w:rPr>
        <w:t xml:space="preserve">иста согласования приведена в </w:t>
      </w:r>
      <w:r w:rsidR="000E54FD">
        <w:rPr>
          <w:rFonts w:ascii="Times New Roman" w:hAnsi="Times New Roman"/>
          <w:sz w:val="28"/>
          <w:szCs w:val="28"/>
        </w:rPr>
        <w:t>п</w:t>
      </w:r>
      <w:r w:rsidR="00CD230A">
        <w:rPr>
          <w:rFonts w:ascii="Times New Roman" w:hAnsi="Times New Roman"/>
          <w:sz w:val="28"/>
          <w:szCs w:val="28"/>
        </w:rPr>
        <w:t>риложениях 1, 1а к Порядку.</w:t>
      </w:r>
    </w:p>
    <w:p w:rsidR="00737AB8" w:rsidRPr="002D5245" w:rsidRDefault="00737AB8" w:rsidP="00617E76">
      <w:pPr>
        <w:shd w:val="clear" w:color="auto" w:fill="FFFFFF"/>
        <w:tabs>
          <w:tab w:val="left" w:pos="9214"/>
        </w:tabs>
        <w:spacing w:after="0" w:line="240" w:lineRule="auto"/>
        <w:ind w:left="82" w:right="5" w:firstLine="720"/>
        <w:jc w:val="both"/>
        <w:rPr>
          <w:rFonts w:ascii="Times New Roman" w:hAnsi="Times New Roman"/>
          <w:sz w:val="28"/>
          <w:szCs w:val="28"/>
        </w:rPr>
      </w:pPr>
      <w:r w:rsidRPr="00CD230A">
        <w:rPr>
          <w:rFonts w:ascii="Times New Roman" w:hAnsi="Times New Roman"/>
          <w:sz w:val="28"/>
          <w:szCs w:val="28"/>
        </w:rPr>
        <w:t>Согласование проекта каждым из должностных лиц</w:t>
      </w:r>
      <w:r w:rsidR="001458E6" w:rsidRPr="00CD230A">
        <w:rPr>
          <w:rFonts w:ascii="Times New Roman" w:hAnsi="Times New Roman"/>
          <w:sz w:val="28"/>
          <w:szCs w:val="28"/>
        </w:rPr>
        <w:t>, не более</w:t>
      </w:r>
      <w:r w:rsidRPr="00CD230A">
        <w:rPr>
          <w:rFonts w:ascii="Times New Roman" w:hAnsi="Times New Roman"/>
          <w:sz w:val="28"/>
          <w:szCs w:val="28"/>
        </w:rPr>
        <w:t xml:space="preserve"> </w:t>
      </w:r>
      <w:r w:rsidR="00396E0C" w:rsidRPr="00CD230A">
        <w:rPr>
          <w:rFonts w:ascii="Times New Roman" w:hAnsi="Times New Roman"/>
          <w:sz w:val="28"/>
          <w:szCs w:val="28"/>
        </w:rPr>
        <w:t>2 (двух</w:t>
      </w:r>
      <w:r w:rsidRPr="00CD230A">
        <w:rPr>
          <w:rFonts w:ascii="Times New Roman" w:hAnsi="Times New Roman"/>
          <w:sz w:val="28"/>
          <w:szCs w:val="28"/>
        </w:rPr>
        <w:t>)</w:t>
      </w:r>
      <w:r w:rsidR="00DF439D" w:rsidRPr="00CD230A">
        <w:rPr>
          <w:rFonts w:ascii="Times New Roman" w:hAnsi="Times New Roman"/>
          <w:sz w:val="28"/>
          <w:szCs w:val="28"/>
        </w:rPr>
        <w:t xml:space="preserve"> </w:t>
      </w:r>
      <w:r w:rsidR="00DF439D">
        <w:rPr>
          <w:rFonts w:ascii="Times New Roman" w:hAnsi="Times New Roman"/>
          <w:sz w:val="28"/>
          <w:szCs w:val="28"/>
        </w:rPr>
        <w:t xml:space="preserve">рабочих дней со дня, </w:t>
      </w:r>
      <w:r w:rsidRPr="002D5245">
        <w:rPr>
          <w:rFonts w:ascii="Times New Roman" w:hAnsi="Times New Roman"/>
          <w:sz w:val="28"/>
          <w:szCs w:val="28"/>
        </w:rPr>
        <w:t>следующего за днем п</w:t>
      </w:r>
      <w:r w:rsidR="00396E0C">
        <w:rPr>
          <w:rFonts w:ascii="Times New Roman" w:hAnsi="Times New Roman"/>
          <w:sz w:val="28"/>
          <w:szCs w:val="28"/>
        </w:rPr>
        <w:t>ередачи проекта на согласование.</w:t>
      </w:r>
    </w:p>
    <w:p w:rsidR="00737AB8" w:rsidRDefault="00CD230A" w:rsidP="00617E76">
      <w:pPr>
        <w:shd w:val="clear" w:color="auto" w:fill="FFFFFF"/>
        <w:tabs>
          <w:tab w:val="left" w:pos="9214"/>
        </w:tabs>
        <w:spacing w:after="0" w:line="240" w:lineRule="auto"/>
        <w:ind w:left="8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95058B" w:rsidRPr="00CD230A">
        <w:rPr>
          <w:rFonts w:ascii="Times New Roman" w:hAnsi="Times New Roman"/>
          <w:sz w:val="28"/>
          <w:szCs w:val="28"/>
        </w:rPr>
        <w:t>.</w:t>
      </w:r>
      <w:r w:rsidR="001458E6" w:rsidRPr="00CD230A">
        <w:rPr>
          <w:rFonts w:ascii="Times New Roman" w:hAnsi="Times New Roman"/>
          <w:sz w:val="28"/>
          <w:szCs w:val="28"/>
        </w:rPr>
        <w:t>З</w:t>
      </w:r>
      <w:r w:rsidR="00737AB8" w:rsidRPr="00CD230A">
        <w:rPr>
          <w:rFonts w:ascii="Times New Roman" w:hAnsi="Times New Roman"/>
          <w:sz w:val="28"/>
          <w:szCs w:val="28"/>
        </w:rPr>
        <w:t>амечания</w:t>
      </w:r>
      <w:r w:rsidR="00737AB8" w:rsidRPr="002D5245">
        <w:rPr>
          <w:rFonts w:ascii="Times New Roman" w:hAnsi="Times New Roman"/>
          <w:sz w:val="28"/>
          <w:szCs w:val="28"/>
        </w:rPr>
        <w:t xml:space="preserve"> к проекту</w:t>
      </w:r>
      <w:r w:rsidR="00F37433">
        <w:rPr>
          <w:rFonts w:ascii="Times New Roman" w:hAnsi="Times New Roman"/>
          <w:sz w:val="28"/>
          <w:szCs w:val="28"/>
        </w:rPr>
        <w:t xml:space="preserve"> </w:t>
      </w:r>
      <w:r w:rsidR="00737AB8" w:rsidRPr="002D5245">
        <w:rPr>
          <w:rFonts w:ascii="Times New Roman" w:hAnsi="Times New Roman"/>
          <w:sz w:val="28"/>
          <w:szCs w:val="28"/>
        </w:rPr>
        <w:t xml:space="preserve">излагаются </w:t>
      </w:r>
      <w:r w:rsidR="00396E0C">
        <w:rPr>
          <w:rFonts w:ascii="Times New Roman" w:hAnsi="Times New Roman"/>
          <w:sz w:val="28"/>
          <w:szCs w:val="28"/>
        </w:rPr>
        <w:t xml:space="preserve">должностными лицами, участвующими в согласовании </w:t>
      </w:r>
      <w:r w:rsidR="00737AB8" w:rsidRPr="002D5245">
        <w:rPr>
          <w:rFonts w:ascii="Times New Roman" w:hAnsi="Times New Roman"/>
          <w:sz w:val="28"/>
          <w:szCs w:val="28"/>
        </w:rPr>
        <w:t xml:space="preserve">в </w:t>
      </w:r>
      <w:r w:rsidR="000E54FD">
        <w:rPr>
          <w:rFonts w:ascii="Times New Roman" w:hAnsi="Times New Roman"/>
          <w:sz w:val="28"/>
          <w:szCs w:val="28"/>
        </w:rPr>
        <w:t>л</w:t>
      </w:r>
      <w:r w:rsidR="00737AB8" w:rsidRPr="002D5245">
        <w:rPr>
          <w:rFonts w:ascii="Times New Roman" w:hAnsi="Times New Roman"/>
          <w:sz w:val="28"/>
          <w:szCs w:val="28"/>
        </w:rPr>
        <w:t>исте согласования, либо на отдель</w:t>
      </w:r>
      <w:r w:rsidR="00737AB8">
        <w:rPr>
          <w:rFonts w:ascii="Times New Roman" w:hAnsi="Times New Roman"/>
          <w:sz w:val="28"/>
          <w:szCs w:val="28"/>
        </w:rPr>
        <w:t xml:space="preserve">ном листе со ссылкой на него в </w:t>
      </w:r>
      <w:r w:rsidR="000E54FD">
        <w:rPr>
          <w:rFonts w:ascii="Times New Roman" w:hAnsi="Times New Roman"/>
          <w:sz w:val="28"/>
          <w:szCs w:val="28"/>
        </w:rPr>
        <w:t>л</w:t>
      </w:r>
      <w:r w:rsidR="00737AB8" w:rsidRPr="002D5245">
        <w:rPr>
          <w:rFonts w:ascii="Times New Roman" w:hAnsi="Times New Roman"/>
          <w:sz w:val="28"/>
          <w:szCs w:val="28"/>
        </w:rPr>
        <w:t xml:space="preserve">исте согласования. </w:t>
      </w:r>
    </w:p>
    <w:p w:rsidR="00DF5091" w:rsidRDefault="00737AB8" w:rsidP="00617E76">
      <w:pPr>
        <w:shd w:val="clear" w:color="auto" w:fill="FFFFFF"/>
        <w:tabs>
          <w:tab w:val="left" w:pos="9214"/>
        </w:tabs>
        <w:spacing w:after="0" w:line="240" w:lineRule="auto"/>
        <w:ind w:left="82" w:firstLine="720"/>
        <w:jc w:val="both"/>
        <w:rPr>
          <w:rFonts w:ascii="Times New Roman" w:hAnsi="Times New Roman"/>
          <w:sz w:val="28"/>
          <w:szCs w:val="28"/>
        </w:rPr>
      </w:pPr>
      <w:r w:rsidRPr="002D5245">
        <w:rPr>
          <w:rFonts w:ascii="Times New Roman" w:hAnsi="Times New Roman"/>
          <w:sz w:val="28"/>
          <w:szCs w:val="28"/>
        </w:rPr>
        <w:t xml:space="preserve">Замечания должны носить развернутый и обоснованный характер, содержать конкретные предложения по изменению, дополнению условий </w:t>
      </w:r>
      <w:r w:rsidRPr="002D5245">
        <w:rPr>
          <w:rFonts w:ascii="Times New Roman" w:hAnsi="Times New Roman"/>
          <w:sz w:val="28"/>
          <w:szCs w:val="28"/>
        </w:rPr>
        <w:lastRenderedPageBreak/>
        <w:t xml:space="preserve">проекта и варианты формулировок </w:t>
      </w:r>
      <w:r w:rsidR="001C2B11">
        <w:rPr>
          <w:rFonts w:ascii="Times New Roman" w:hAnsi="Times New Roman"/>
          <w:sz w:val="28"/>
          <w:szCs w:val="28"/>
        </w:rPr>
        <w:t xml:space="preserve">разделов, </w:t>
      </w:r>
      <w:r w:rsidRPr="002D5245">
        <w:rPr>
          <w:rFonts w:ascii="Times New Roman" w:hAnsi="Times New Roman"/>
          <w:sz w:val="28"/>
          <w:szCs w:val="28"/>
        </w:rPr>
        <w:t>пунктов</w:t>
      </w:r>
      <w:r w:rsidR="001C2B11">
        <w:rPr>
          <w:rFonts w:ascii="Times New Roman" w:hAnsi="Times New Roman"/>
          <w:sz w:val="28"/>
          <w:szCs w:val="28"/>
        </w:rPr>
        <w:t xml:space="preserve"> (подпунктов)</w:t>
      </w:r>
      <w:r w:rsidRPr="002D5245">
        <w:rPr>
          <w:rFonts w:ascii="Times New Roman" w:hAnsi="Times New Roman"/>
          <w:sz w:val="28"/>
          <w:szCs w:val="28"/>
        </w:rPr>
        <w:t xml:space="preserve"> проекта в случае несогласия с предложенными формулировками.</w:t>
      </w:r>
    </w:p>
    <w:p w:rsidR="00737AB8" w:rsidRPr="002D5245" w:rsidRDefault="00F37433" w:rsidP="00617E76">
      <w:pPr>
        <w:shd w:val="clear" w:color="auto" w:fill="FFFFFF"/>
        <w:tabs>
          <w:tab w:val="left" w:pos="9214"/>
        </w:tabs>
        <w:spacing w:after="0" w:line="240" w:lineRule="auto"/>
        <w:ind w:left="82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D230A">
        <w:rPr>
          <w:rFonts w:ascii="Times New Roman" w:hAnsi="Times New Roman"/>
          <w:sz w:val="28"/>
          <w:szCs w:val="28"/>
        </w:rPr>
        <w:t>.2</w:t>
      </w:r>
      <w:r w:rsidR="00737AB8">
        <w:rPr>
          <w:rFonts w:ascii="Times New Roman" w:hAnsi="Times New Roman"/>
          <w:sz w:val="28"/>
          <w:szCs w:val="28"/>
        </w:rPr>
        <w:t>.</w:t>
      </w:r>
      <w:r w:rsidR="00737AB8" w:rsidRPr="002D5245">
        <w:rPr>
          <w:rFonts w:ascii="Times New Roman" w:hAnsi="Times New Roman"/>
          <w:sz w:val="28"/>
          <w:szCs w:val="28"/>
        </w:rPr>
        <w:t>Срок повторного согласования</w:t>
      </w:r>
      <w:r w:rsidR="001458E6">
        <w:rPr>
          <w:rFonts w:ascii="Times New Roman" w:hAnsi="Times New Roman"/>
          <w:sz w:val="28"/>
          <w:szCs w:val="28"/>
        </w:rPr>
        <w:t xml:space="preserve"> проекта </w:t>
      </w:r>
      <w:r w:rsidR="00737AB8" w:rsidRPr="002D5245">
        <w:rPr>
          <w:rFonts w:ascii="Times New Roman" w:hAnsi="Times New Roman"/>
          <w:sz w:val="28"/>
          <w:szCs w:val="28"/>
        </w:rPr>
        <w:t xml:space="preserve">и снятия замечаний </w:t>
      </w:r>
      <w:r w:rsidR="00FF4ABA">
        <w:rPr>
          <w:rFonts w:ascii="Times New Roman" w:hAnsi="Times New Roman"/>
          <w:sz w:val="28"/>
          <w:szCs w:val="28"/>
        </w:rPr>
        <w:t>не более 2 (двух) рабочих дней</w:t>
      </w:r>
      <w:r>
        <w:rPr>
          <w:rFonts w:ascii="Times New Roman" w:hAnsi="Times New Roman"/>
          <w:sz w:val="28"/>
          <w:szCs w:val="28"/>
        </w:rPr>
        <w:t xml:space="preserve"> со дня, </w:t>
      </w:r>
      <w:r w:rsidRPr="002D5245">
        <w:rPr>
          <w:rFonts w:ascii="Times New Roman" w:hAnsi="Times New Roman"/>
          <w:sz w:val="28"/>
          <w:szCs w:val="28"/>
        </w:rPr>
        <w:t xml:space="preserve">следующего за днем </w:t>
      </w:r>
      <w:r>
        <w:rPr>
          <w:rFonts w:ascii="Times New Roman" w:hAnsi="Times New Roman"/>
          <w:sz w:val="28"/>
          <w:szCs w:val="28"/>
        </w:rPr>
        <w:t>получения</w:t>
      </w:r>
      <w:r w:rsidR="00737AB8" w:rsidRPr="002D5245">
        <w:rPr>
          <w:rFonts w:ascii="Times New Roman" w:hAnsi="Times New Roman"/>
          <w:sz w:val="28"/>
          <w:szCs w:val="28"/>
        </w:rPr>
        <w:t>.</w:t>
      </w:r>
    </w:p>
    <w:p w:rsidR="00737AB8" w:rsidRPr="001458E6" w:rsidRDefault="00897759" w:rsidP="000E54FD">
      <w:pPr>
        <w:pStyle w:val="a6"/>
        <w:spacing w:before="0" w:line="240" w:lineRule="auto"/>
        <w:rPr>
          <w:b w:val="0"/>
        </w:rPr>
      </w:pPr>
      <w:r>
        <w:rPr>
          <w:b w:val="0"/>
        </w:rPr>
        <w:t>3.2</w:t>
      </w:r>
      <w:r w:rsidR="00CD230A">
        <w:rPr>
          <w:b w:val="0"/>
        </w:rPr>
        <w:t>.3</w:t>
      </w:r>
      <w:r w:rsidR="00737AB8">
        <w:rPr>
          <w:b w:val="0"/>
        </w:rPr>
        <w:t>.</w:t>
      </w:r>
      <w:r w:rsidR="00737AB8" w:rsidRPr="002D5245">
        <w:rPr>
          <w:b w:val="0"/>
        </w:rPr>
        <w:t>При отсутствии замечаний проект</w:t>
      </w:r>
      <w:r w:rsidR="001458E6">
        <w:rPr>
          <w:b w:val="0"/>
        </w:rPr>
        <w:t xml:space="preserve"> </w:t>
      </w:r>
      <w:r w:rsidR="00737AB8" w:rsidRPr="002D5245">
        <w:rPr>
          <w:b w:val="0"/>
        </w:rPr>
        <w:t>визируется с отметкой «</w:t>
      </w:r>
      <w:r w:rsidR="001C2B11">
        <w:rPr>
          <w:b w:val="0"/>
        </w:rPr>
        <w:t xml:space="preserve">без замечаний». Не допускается </w:t>
      </w:r>
      <w:r w:rsidR="00737AB8" w:rsidRPr="002D5245">
        <w:rPr>
          <w:b w:val="0"/>
        </w:rPr>
        <w:t>использо</w:t>
      </w:r>
      <w:r w:rsidR="001C2B11">
        <w:rPr>
          <w:b w:val="0"/>
        </w:rPr>
        <w:t>вание формулировки «С</w:t>
      </w:r>
      <w:r w:rsidR="00737AB8" w:rsidRPr="002D5245">
        <w:rPr>
          <w:b w:val="0"/>
        </w:rPr>
        <w:t xml:space="preserve"> </w:t>
      </w:r>
      <w:r w:rsidR="00737AB8" w:rsidRPr="001458E6">
        <w:rPr>
          <w:b w:val="0"/>
        </w:rPr>
        <w:t xml:space="preserve">замечаниями других должностных лиц органов, структурных подразделений администрации города, их специалистов». </w:t>
      </w:r>
    </w:p>
    <w:p w:rsidR="00737AB8" w:rsidRPr="002D5245" w:rsidRDefault="00897759" w:rsidP="000E54FD">
      <w:pPr>
        <w:shd w:val="clear" w:color="auto" w:fill="FFFFFF"/>
        <w:tabs>
          <w:tab w:val="left" w:pos="9214"/>
        </w:tabs>
        <w:spacing w:after="0" w:line="240" w:lineRule="auto"/>
        <w:ind w:left="91"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D230A">
        <w:rPr>
          <w:rFonts w:ascii="Times New Roman" w:hAnsi="Times New Roman"/>
          <w:sz w:val="28"/>
          <w:szCs w:val="28"/>
        </w:rPr>
        <w:t>.4</w:t>
      </w:r>
      <w:r w:rsidR="00587644" w:rsidRPr="001458E6">
        <w:rPr>
          <w:rFonts w:ascii="Times New Roman" w:hAnsi="Times New Roman"/>
          <w:sz w:val="28"/>
          <w:szCs w:val="28"/>
        </w:rPr>
        <w:t>.</w:t>
      </w:r>
      <w:r w:rsidR="001458E6" w:rsidRPr="001458E6">
        <w:rPr>
          <w:rFonts w:ascii="Times New Roman" w:hAnsi="Times New Roman"/>
          <w:sz w:val="28"/>
          <w:szCs w:val="28"/>
        </w:rPr>
        <w:t>Юридическая служба (юри</w:t>
      </w:r>
      <w:r w:rsidR="001458E6">
        <w:rPr>
          <w:rFonts w:ascii="Times New Roman" w:hAnsi="Times New Roman"/>
          <w:sz w:val="28"/>
          <w:szCs w:val="28"/>
        </w:rPr>
        <w:t>с</w:t>
      </w:r>
      <w:r w:rsidR="001458E6" w:rsidRPr="001458E6">
        <w:rPr>
          <w:rFonts w:ascii="Times New Roman" w:hAnsi="Times New Roman"/>
          <w:sz w:val="28"/>
          <w:szCs w:val="28"/>
        </w:rPr>
        <w:t>консульт)</w:t>
      </w:r>
      <w:r w:rsidR="00587644" w:rsidRPr="001458E6">
        <w:rPr>
          <w:rFonts w:ascii="Times New Roman" w:hAnsi="Times New Roman"/>
          <w:sz w:val="28"/>
          <w:szCs w:val="28"/>
        </w:rPr>
        <w:t xml:space="preserve"> в случае наличия замечаний </w:t>
      </w:r>
      <w:r w:rsidR="00737AB8" w:rsidRPr="001458E6">
        <w:rPr>
          <w:rFonts w:ascii="Times New Roman" w:hAnsi="Times New Roman"/>
          <w:sz w:val="28"/>
          <w:szCs w:val="28"/>
        </w:rPr>
        <w:t>органов, структурных подразделений</w:t>
      </w:r>
      <w:r w:rsidR="00587644" w:rsidRPr="001458E6">
        <w:rPr>
          <w:rFonts w:ascii="Times New Roman" w:hAnsi="Times New Roman"/>
          <w:sz w:val="28"/>
          <w:szCs w:val="28"/>
        </w:rPr>
        <w:t xml:space="preserve"> администр</w:t>
      </w:r>
      <w:r w:rsidR="001458E6" w:rsidRPr="001458E6">
        <w:rPr>
          <w:rFonts w:ascii="Times New Roman" w:hAnsi="Times New Roman"/>
          <w:sz w:val="28"/>
          <w:szCs w:val="28"/>
        </w:rPr>
        <w:t>ации города</w:t>
      </w:r>
      <w:r w:rsidR="00F37433">
        <w:rPr>
          <w:rFonts w:ascii="Times New Roman" w:hAnsi="Times New Roman"/>
          <w:sz w:val="28"/>
          <w:szCs w:val="28"/>
        </w:rPr>
        <w:t xml:space="preserve"> к проекту </w:t>
      </w:r>
      <w:r w:rsidR="00737AB8" w:rsidRPr="001458E6">
        <w:rPr>
          <w:rFonts w:ascii="Times New Roman" w:hAnsi="Times New Roman"/>
          <w:sz w:val="28"/>
          <w:szCs w:val="28"/>
        </w:rPr>
        <w:t>вносит</w:t>
      </w:r>
      <w:r w:rsidR="00737AB8" w:rsidRPr="002D5245">
        <w:rPr>
          <w:rFonts w:ascii="Times New Roman" w:hAnsi="Times New Roman"/>
          <w:sz w:val="28"/>
          <w:szCs w:val="28"/>
        </w:rPr>
        <w:t xml:space="preserve"> в </w:t>
      </w:r>
      <w:r w:rsidR="001458E6">
        <w:rPr>
          <w:rFonts w:ascii="Times New Roman" w:hAnsi="Times New Roman"/>
          <w:sz w:val="28"/>
          <w:szCs w:val="28"/>
        </w:rPr>
        <w:t xml:space="preserve">его </w:t>
      </w:r>
      <w:r w:rsidR="00737AB8" w:rsidRPr="002D5245">
        <w:rPr>
          <w:rFonts w:ascii="Times New Roman" w:hAnsi="Times New Roman"/>
          <w:sz w:val="28"/>
          <w:szCs w:val="28"/>
        </w:rPr>
        <w:t xml:space="preserve">текст необходимые изменения и дополнения, при необходимости оформляет протокол разногласий, проводит дополнительные переговоры </w:t>
      </w:r>
      <w:r w:rsidR="00AB3C95">
        <w:rPr>
          <w:rFonts w:ascii="Times New Roman" w:hAnsi="Times New Roman"/>
          <w:sz w:val="28"/>
          <w:szCs w:val="28"/>
        </w:rPr>
        <w:t>с органами</w:t>
      </w:r>
      <w:r w:rsidR="00737AB8">
        <w:rPr>
          <w:rFonts w:ascii="Times New Roman" w:hAnsi="Times New Roman"/>
          <w:sz w:val="28"/>
          <w:szCs w:val="28"/>
        </w:rPr>
        <w:t>, структурным</w:t>
      </w:r>
      <w:r w:rsidR="00AB3C95">
        <w:rPr>
          <w:rFonts w:ascii="Times New Roman" w:hAnsi="Times New Roman"/>
          <w:sz w:val="28"/>
          <w:szCs w:val="28"/>
        </w:rPr>
        <w:t>и</w:t>
      </w:r>
      <w:r w:rsidR="00737AB8">
        <w:rPr>
          <w:rFonts w:ascii="Times New Roman" w:hAnsi="Times New Roman"/>
          <w:sz w:val="28"/>
          <w:szCs w:val="28"/>
        </w:rPr>
        <w:t xml:space="preserve"> подразделением</w:t>
      </w:r>
      <w:r w:rsidR="00AB3C9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737AB8">
        <w:rPr>
          <w:rFonts w:ascii="Times New Roman" w:hAnsi="Times New Roman"/>
          <w:sz w:val="28"/>
          <w:szCs w:val="28"/>
        </w:rPr>
        <w:t xml:space="preserve">, контрагентом </w:t>
      </w:r>
      <w:r w:rsidR="00737AB8" w:rsidRPr="002D5245">
        <w:rPr>
          <w:rFonts w:ascii="Times New Roman" w:hAnsi="Times New Roman"/>
          <w:sz w:val="28"/>
          <w:szCs w:val="28"/>
        </w:rPr>
        <w:t>по устранению разногласий.</w:t>
      </w:r>
    </w:p>
    <w:p w:rsidR="00737AB8" w:rsidRPr="002D5245" w:rsidRDefault="00897759" w:rsidP="00737AB8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CD230A">
        <w:rPr>
          <w:rFonts w:ascii="Times New Roman" w:hAnsi="Times New Roman"/>
          <w:sz w:val="28"/>
          <w:szCs w:val="28"/>
        </w:rPr>
        <w:t>.5</w:t>
      </w:r>
      <w:r w:rsidR="001458E6">
        <w:rPr>
          <w:rFonts w:ascii="Times New Roman" w:hAnsi="Times New Roman"/>
          <w:sz w:val="28"/>
          <w:szCs w:val="28"/>
        </w:rPr>
        <w:t>.</w:t>
      </w:r>
      <w:r w:rsidR="00737AB8" w:rsidRPr="002D5245">
        <w:rPr>
          <w:rFonts w:ascii="Times New Roman" w:hAnsi="Times New Roman"/>
          <w:sz w:val="28"/>
          <w:szCs w:val="28"/>
        </w:rPr>
        <w:t>О</w:t>
      </w:r>
      <w:r w:rsidR="00737AB8">
        <w:rPr>
          <w:rFonts w:ascii="Times New Roman" w:hAnsi="Times New Roman"/>
          <w:sz w:val="28"/>
          <w:szCs w:val="28"/>
        </w:rPr>
        <w:t>тметка о</w:t>
      </w:r>
      <w:r w:rsidR="00737AB8" w:rsidRPr="002D5245">
        <w:rPr>
          <w:rFonts w:ascii="Times New Roman" w:hAnsi="Times New Roman"/>
          <w:sz w:val="28"/>
          <w:szCs w:val="28"/>
        </w:rPr>
        <w:t xml:space="preserve"> снятии замечаний</w:t>
      </w:r>
      <w:r w:rsidR="00737AB8">
        <w:rPr>
          <w:rFonts w:ascii="Times New Roman" w:hAnsi="Times New Roman"/>
          <w:sz w:val="28"/>
          <w:szCs w:val="28"/>
        </w:rPr>
        <w:t xml:space="preserve"> </w:t>
      </w:r>
      <w:r w:rsidR="00737AB8" w:rsidRPr="002D5245">
        <w:rPr>
          <w:rFonts w:ascii="Times New Roman" w:hAnsi="Times New Roman"/>
          <w:sz w:val="28"/>
          <w:szCs w:val="28"/>
        </w:rPr>
        <w:t xml:space="preserve">либо внесении их в протокол разногласий </w:t>
      </w:r>
      <w:r w:rsidR="00737AB8">
        <w:rPr>
          <w:rFonts w:ascii="Times New Roman" w:hAnsi="Times New Roman"/>
          <w:sz w:val="28"/>
          <w:szCs w:val="28"/>
        </w:rPr>
        <w:t xml:space="preserve">отражается </w:t>
      </w:r>
      <w:r w:rsidR="00737AB8" w:rsidRPr="002D524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37AB8">
        <w:rPr>
          <w:rFonts w:ascii="Times New Roman" w:hAnsi="Times New Roman"/>
          <w:sz w:val="28"/>
          <w:szCs w:val="28"/>
        </w:rPr>
        <w:t xml:space="preserve">в </w:t>
      </w:r>
      <w:r w:rsidR="00643CFD">
        <w:rPr>
          <w:rFonts w:ascii="Times New Roman" w:hAnsi="Times New Roman"/>
          <w:sz w:val="28"/>
          <w:szCs w:val="28"/>
        </w:rPr>
        <w:t>л</w:t>
      </w:r>
      <w:r w:rsidR="00737AB8" w:rsidRPr="002D5245">
        <w:rPr>
          <w:rFonts w:ascii="Times New Roman" w:hAnsi="Times New Roman"/>
          <w:sz w:val="28"/>
          <w:szCs w:val="28"/>
        </w:rPr>
        <w:t xml:space="preserve">исте </w:t>
      </w:r>
      <w:r w:rsidR="00737AB8" w:rsidRPr="002D5245">
        <w:rPr>
          <w:rFonts w:ascii="Times New Roman" w:hAnsi="Times New Roman"/>
          <w:spacing w:val="-3"/>
          <w:sz w:val="28"/>
          <w:szCs w:val="28"/>
        </w:rPr>
        <w:t>согласования.</w:t>
      </w:r>
    </w:p>
    <w:p w:rsidR="00071E63" w:rsidRDefault="00CD230A" w:rsidP="00071E63">
      <w:pPr>
        <w:shd w:val="clear" w:color="auto" w:fill="FFFFFF"/>
        <w:tabs>
          <w:tab w:val="left" w:pos="9214"/>
        </w:tabs>
        <w:spacing w:after="0" w:line="240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458E6">
        <w:rPr>
          <w:rFonts w:ascii="Times New Roman" w:hAnsi="Times New Roman"/>
          <w:sz w:val="28"/>
          <w:szCs w:val="28"/>
        </w:rPr>
        <w:t>.</w:t>
      </w:r>
      <w:r w:rsidR="00071E63">
        <w:rPr>
          <w:rFonts w:ascii="Times New Roman" w:hAnsi="Times New Roman"/>
          <w:sz w:val="28"/>
          <w:szCs w:val="28"/>
        </w:rPr>
        <w:t>Согласованный</w:t>
      </w:r>
      <w:r w:rsidR="00737AB8" w:rsidRPr="002D5245">
        <w:rPr>
          <w:rFonts w:ascii="Times New Roman" w:hAnsi="Times New Roman"/>
          <w:sz w:val="28"/>
          <w:szCs w:val="28"/>
        </w:rPr>
        <w:t xml:space="preserve"> проект </w:t>
      </w:r>
      <w:r w:rsidR="00071E63">
        <w:rPr>
          <w:rFonts w:ascii="Times New Roman" w:hAnsi="Times New Roman"/>
          <w:sz w:val="28"/>
          <w:szCs w:val="28"/>
        </w:rPr>
        <w:t xml:space="preserve">представляется </w:t>
      </w:r>
      <w:r w:rsidR="001458E6">
        <w:rPr>
          <w:rFonts w:ascii="Times New Roman" w:hAnsi="Times New Roman"/>
          <w:sz w:val="28"/>
          <w:szCs w:val="28"/>
        </w:rPr>
        <w:t>юридической службой (юрисконсультом)</w:t>
      </w:r>
      <w:r w:rsidR="00526BFA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4F18FE">
        <w:rPr>
          <w:rFonts w:ascii="Times New Roman" w:hAnsi="Times New Roman"/>
          <w:sz w:val="28"/>
          <w:szCs w:val="28"/>
        </w:rPr>
        <w:t xml:space="preserve"> на подпись главе </w:t>
      </w:r>
      <w:r w:rsidR="00737AB8" w:rsidRPr="002D5245">
        <w:rPr>
          <w:rFonts w:ascii="Times New Roman" w:hAnsi="Times New Roman"/>
          <w:sz w:val="28"/>
          <w:szCs w:val="28"/>
        </w:rPr>
        <w:t xml:space="preserve">города </w:t>
      </w:r>
      <w:r w:rsidR="00737AB8">
        <w:rPr>
          <w:rFonts w:ascii="Times New Roman" w:hAnsi="Times New Roman"/>
          <w:sz w:val="28"/>
          <w:szCs w:val="28"/>
        </w:rPr>
        <w:t>Нефтеюганска</w:t>
      </w:r>
      <w:r w:rsidR="00737AB8" w:rsidRPr="002D5245">
        <w:rPr>
          <w:rFonts w:ascii="Times New Roman" w:hAnsi="Times New Roman"/>
          <w:sz w:val="28"/>
          <w:szCs w:val="28"/>
        </w:rPr>
        <w:t xml:space="preserve"> либо лицу, уполномоченному главой города</w:t>
      </w:r>
      <w:r w:rsidR="00737AB8">
        <w:rPr>
          <w:rFonts w:ascii="Times New Roman" w:hAnsi="Times New Roman"/>
          <w:sz w:val="28"/>
          <w:szCs w:val="28"/>
        </w:rPr>
        <w:t xml:space="preserve"> Нефтеюганска на подписание соответс</w:t>
      </w:r>
      <w:r w:rsidR="003330C6">
        <w:rPr>
          <w:rFonts w:ascii="Times New Roman" w:hAnsi="Times New Roman"/>
          <w:sz w:val="28"/>
          <w:szCs w:val="28"/>
        </w:rPr>
        <w:t>твующих договоров, соглашений</w:t>
      </w:r>
      <w:r>
        <w:rPr>
          <w:rFonts w:ascii="Times New Roman" w:hAnsi="Times New Roman"/>
          <w:sz w:val="28"/>
          <w:szCs w:val="28"/>
        </w:rPr>
        <w:t>, муниципальных контрактов</w:t>
      </w:r>
      <w:r w:rsidR="00737AB8" w:rsidRPr="002D5245">
        <w:rPr>
          <w:rFonts w:ascii="Times New Roman" w:hAnsi="Times New Roman"/>
          <w:sz w:val="28"/>
          <w:szCs w:val="28"/>
        </w:rPr>
        <w:t>.</w:t>
      </w:r>
    </w:p>
    <w:p w:rsidR="00FF4ABA" w:rsidRPr="00C90ABA" w:rsidRDefault="00CD230A" w:rsidP="00FF4ABA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F4ABA" w:rsidRPr="00897759">
        <w:rPr>
          <w:rFonts w:ascii="Times New Roman" w:hAnsi="Times New Roman"/>
          <w:sz w:val="28"/>
          <w:szCs w:val="28"/>
        </w:rPr>
        <w:t>.</w:t>
      </w:r>
      <w:r w:rsidR="00FF4ABA">
        <w:rPr>
          <w:rFonts w:ascii="Times New Roman" w:hAnsi="Times New Roman"/>
          <w:sz w:val="28"/>
          <w:szCs w:val="28"/>
        </w:rPr>
        <w:t>Регистрацию заключенных договоров</w:t>
      </w:r>
      <w:r w:rsidR="000767EA">
        <w:rPr>
          <w:rFonts w:ascii="Times New Roman" w:hAnsi="Times New Roman"/>
          <w:sz w:val="28"/>
          <w:szCs w:val="28"/>
        </w:rPr>
        <w:t>,</w:t>
      </w:r>
      <w:r w:rsidR="00FF4ABA">
        <w:rPr>
          <w:rFonts w:ascii="Times New Roman" w:hAnsi="Times New Roman"/>
          <w:sz w:val="28"/>
          <w:szCs w:val="28"/>
        </w:rPr>
        <w:t xml:space="preserve"> соглашений</w:t>
      </w:r>
      <w:r w:rsidR="003330C6">
        <w:rPr>
          <w:rFonts w:ascii="Times New Roman" w:hAnsi="Times New Roman"/>
          <w:sz w:val="28"/>
          <w:szCs w:val="28"/>
        </w:rPr>
        <w:t>, муниципальных контрактов</w:t>
      </w:r>
      <w:r w:rsidR="00FF4ABA">
        <w:rPr>
          <w:rFonts w:ascii="Times New Roman" w:hAnsi="Times New Roman"/>
          <w:sz w:val="28"/>
          <w:szCs w:val="28"/>
        </w:rPr>
        <w:t xml:space="preserve"> осуществляет ю</w:t>
      </w:r>
      <w:r w:rsidR="00FF4ABA" w:rsidRPr="00897759">
        <w:rPr>
          <w:rFonts w:ascii="Times New Roman" w:hAnsi="Times New Roman"/>
          <w:sz w:val="28"/>
          <w:szCs w:val="28"/>
        </w:rPr>
        <w:t xml:space="preserve">ридическая служба (юрисконсульт) </w:t>
      </w:r>
      <w:r w:rsidR="00C7031A">
        <w:rPr>
          <w:rFonts w:ascii="Times New Roman" w:hAnsi="Times New Roman"/>
          <w:sz w:val="28"/>
          <w:szCs w:val="28"/>
        </w:rPr>
        <w:t>а</w:t>
      </w:r>
      <w:r w:rsidR="00526BFA">
        <w:rPr>
          <w:rFonts w:ascii="Times New Roman" w:hAnsi="Times New Roman"/>
          <w:sz w:val="28"/>
          <w:szCs w:val="28"/>
        </w:rPr>
        <w:t>дминистрации города</w:t>
      </w:r>
      <w:r w:rsidR="00C7031A">
        <w:rPr>
          <w:rFonts w:ascii="Times New Roman" w:hAnsi="Times New Roman"/>
          <w:sz w:val="28"/>
          <w:szCs w:val="28"/>
        </w:rPr>
        <w:t xml:space="preserve"> </w:t>
      </w:r>
      <w:r w:rsidR="00FF4ABA">
        <w:rPr>
          <w:rFonts w:ascii="Times New Roman" w:hAnsi="Times New Roman"/>
          <w:sz w:val="28"/>
          <w:szCs w:val="28"/>
        </w:rPr>
        <w:t xml:space="preserve">в электронном </w:t>
      </w:r>
      <w:r w:rsidR="00DF5091">
        <w:rPr>
          <w:rFonts w:ascii="Times New Roman" w:hAnsi="Times New Roman"/>
          <w:sz w:val="28"/>
          <w:szCs w:val="28"/>
        </w:rPr>
        <w:t>реестре</w:t>
      </w:r>
      <w:r w:rsidR="00FF4ABA" w:rsidRPr="0089775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формам согласно </w:t>
      </w:r>
      <w:r w:rsidR="00643C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риложениям 2, 2</w:t>
      </w:r>
      <w:r w:rsidR="00FF4ABA" w:rsidRPr="00C90ABA">
        <w:rPr>
          <w:rFonts w:ascii="Times New Roman" w:hAnsi="Times New Roman"/>
          <w:sz w:val="28"/>
          <w:szCs w:val="28"/>
        </w:rPr>
        <w:t>а к настоящему Порядку.</w:t>
      </w:r>
    </w:p>
    <w:p w:rsidR="000767EA" w:rsidRPr="00C90ABA" w:rsidRDefault="00CD230A" w:rsidP="00FF4ABA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767EA" w:rsidRPr="00C90ABA">
        <w:rPr>
          <w:rFonts w:ascii="Times New Roman" w:hAnsi="Times New Roman"/>
          <w:sz w:val="28"/>
          <w:szCs w:val="28"/>
        </w:rPr>
        <w:t xml:space="preserve">.Юридическая служба (юрисконсульт) </w:t>
      </w:r>
      <w:r w:rsidR="00526BFA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767EA" w:rsidRPr="00C90ABA">
        <w:rPr>
          <w:rFonts w:ascii="Times New Roman" w:hAnsi="Times New Roman"/>
          <w:sz w:val="28"/>
          <w:szCs w:val="28"/>
        </w:rPr>
        <w:t xml:space="preserve">в течение 1 (одного) рабочего дня </w:t>
      </w:r>
      <w:r w:rsidR="00280DAE">
        <w:rPr>
          <w:rFonts w:ascii="Times New Roman" w:hAnsi="Times New Roman"/>
          <w:sz w:val="28"/>
          <w:szCs w:val="28"/>
        </w:rPr>
        <w:t>со дня заключения</w:t>
      </w:r>
      <w:r w:rsidR="000767EA" w:rsidRPr="00C90ABA">
        <w:rPr>
          <w:rFonts w:ascii="Times New Roman" w:hAnsi="Times New Roman"/>
          <w:sz w:val="28"/>
          <w:szCs w:val="28"/>
        </w:rPr>
        <w:t xml:space="preserve"> </w:t>
      </w:r>
      <w:r w:rsidR="004B4E50">
        <w:rPr>
          <w:rFonts w:ascii="Times New Roman" w:hAnsi="Times New Roman"/>
          <w:sz w:val="28"/>
          <w:szCs w:val="28"/>
        </w:rPr>
        <w:t xml:space="preserve">договора, соглашения, муниципального контракта </w:t>
      </w:r>
      <w:r w:rsidR="006D696B">
        <w:rPr>
          <w:rFonts w:ascii="Times New Roman" w:hAnsi="Times New Roman"/>
          <w:sz w:val="28"/>
          <w:szCs w:val="28"/>
        </w:rPr>
        <w:t>осуществляе</w:t>
      </w:r>
      <w:r w:rsidR="000767EA" w:rsidRPr="00C90ABA">
        <w:rPr>
          <w:rFonts w:ascii="Times New Roman" w:hAnsi="Times New Roman"/>
          <w:sz w:val="28"/>
          <w:szCs w:val="28"/>
        </w:rPr>
        <w:t xml:space="preserve">т рассылку копий </w:t>
      </w:r>
      <w:r w:rsidR="00C90ABA" w:rsidRPr="00C90ABA">
        <w:rPr>
          <w:rFonts w:ascii="Times New Roman" w:hAnsi="Times New Roman"/>
          <w:sz w:val="28"/>
          <w:szCs w:val="28"/>
        </w:rPr>
        <w:t>руководителям органов, структурных подразделений администрации города Нефтеюганска, участвовавшим в согласовании.</w:t>
      </w:r>
    </w:p>
    <w:p w:rsidR="000767EA" w:rsidRPr="00C90ABA" w:rsidRDefault="00CD230A" w:rsidP="000767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0767EA" w:rsidRPr="00C90ABA">
        <w:rPr>
          <w:rFonts w:ascii="Times New Roman" w:hAnsi="Times New Roman"/>
          <w:sz w:val="28"/>
          <w:szCs w:val="28"/>
        </w:rPr>
        <w:t>Выдача копий договоров, соглашений</w:t>
      </w:r>
      <w:r w:rsidR="004B4E50">
        <w:rPr>
          <w:rFonts w:ascii="Times New Roman" w:hAnsi="Times New Roman"/>
          <w:sz w:val="28"/>
          <w:szCs w:val="28"/>
        </w:rPr>
        <w:t xml:space="preserve">, муниципальных контрактов иным лицам </w:t>
      </w:r>
      <w:r w:rsidR="000767EA" w:rsidRPr="00C90ABA">
        <w:rPr>
          <w:rFonts w:ascii="Times New Roman" w:hAnsi="Times New Roman"/>
          <w:sz w:val="28"/>
          <w:szCs w:val="28"/>
        </w:rPr>
        <w:t>осуществляется юридической службой (юрисконсультом)</w:t>
      </w:r>
      <w:r w:rsidR="00526BFA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0767EA" w:rsidRPr="00C90ABA">
        <w:rPr>
          <w:rFonts w:ascii="Times New Roman" w:hAnsi="Times New Roman"/>
          <w:sz w:val="28"/>
          <w:szCs w:val="28"/>
        </w:rPr>
        <w:t xml:space="preserve"> в случа</w:t>
      </w:r>
      <w:r w:rsidR="004B4E50">
        <w:rPr>
          <w:rFonts w:ascii="Times New Roman" w:hAnsi="Times New Roman"/>
          <w:sz w:val="28"/>
          <w:szCs w:val="28"/>
        </w:rPr>
        <w:t>е положительной резолюции главы</w:t>
      </w:r>
      <w:r w:rsidR="000767EA" w:rsidRPr="00C90ABA">
        <w:rPr>
          <w:rFonts w:ascii="Times New Roman" w:hAnsi="Times New Roman"/>
          <w:sz w:val="28"/>
          <w:szCs w:val="28"/>
        </w:rPr>
        <w:t xml:space="preserve"> города на служебном письме инициатора.</w:t>
      </w:r>
    </w:p>
    <w:p w:rsidR="000767EA" w:rsidRPr="00C90ABA" w:rsidRDefault="00CD230A" w:rsidP="000767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0767EA" w:rsidRPr="00C90ABA">
        <w:rPr>
          <w:rFonts w:ascii="Times New Roman" w:hAnsi="Times New Roman"/>
          <w:sz w:val="28"/>
          <w:szCs w:val="28"/>
        </w:rPr>
        <w:t>Служебное письмо</w:t>
      </w:r>
      <w:r w:rsidR="004B4E50">
        <w:rPr>
          <w:rFonts w:ascii="Times New Roman" w:hAnsi="Times New Roman"/>
          <w:sz w:val="28"/>
          <w:szCs w:val="28"/>
        </w:rPr>
        <w:t xml:space="preserve"> органа и (или) структурного подразделения  администрации города </w:t>
      </w:r>
      <w:r w:rsidR="000767EA" w:rsidRPr="00C90ABA">
        <w:rPr>
          <w:rFonts w:ascii="Times New Roman" w:hAnsi="Times New Roman"/>
          <w:sz w:val="28"/>
          <w:szCs w:val="28"/>
        </w:rPr>
        <w:t>о вы</w:t>
      </w:r>
      <w:r w:rsidR="004B4E50">
        <w:rPr>
          <w:rFonts w:ascii="Times New Roman" w:hAnsi="Times New Roman"/>
          <w:sz w:val="28"/>
          <w:szCs w:val="28"/>
        </w:rPr>
        <w:t xml:space="preserve">даче копии договора, соглашения, муниципального контракта </w:t>
      </w:r>
      <w:r w:rsidR="000767EA" w:rsidRPr="00C90ABA">
        <w:rPr>
          <w:rFonts w:ascii="Times New Roman" w:hAnsi="Times New Roman"/>
          <w:sz w:val="28"/>
          <w:szCs w:val="28"/>
        </w:rPr>
        <w:t>должно содержать обоснова</w:t>
      </w:r>
      <w:r w:rsidR="004B4E50">
        <w:rPr>
          <w:rFonts w:ascii="Times New Roman" w:hAnsi="Times New Roman"/>
          <w:sz w:val="28"/>
          <w:szCs w:val="28"/>
        </w:rPr>
        <w:t xml:space="preserve">ние выдачи, в случае если копии </w:t>
      </w:r>
      <w:r w:rsidR="000767EA" w:rsidRPr="00C90ABA">
        <w:rPr>
          <w:rFonts w:ascii="Times New Roman" w:hAnsi="Times New Roman"/>
          <w:sz w:val="28"/>
          <w:szCs w:val="28"/>
        </w:rPr>
        <w:t>необходимы в результате запроса государственных органов, то к служебному письму в обязательном порядке прилагается копия письма государственного органа.</w:t>
      </w:r>
    </w:p>
    <w:p w:rsidR="00FC25BE" w:rsidRDefault="00FC25BE" w:rsidP="00FC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</w:p>
    <w:p w:rsidR="00136952" w:rsidRPr="00EC0165" w:rsidRDefault="004C516E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6952" w:rsidRPr="00EC0165">
        <w:rPr>
          <w:rFonts w:ascii="Times New Roman" w:hAnsi="Times New Roman"/>
          <w:sz w:val="28"/>
          <w:szCs w:val="28"/>
        </w:rPr>
        <w:t>.Порядок р</w:t>
      </w:r>
      <w:r w:rsidR="00002B89" w:rsidRPr="00EC0165">
        <w:rPr>
          <w:rFonts w:ascii="Times New Roman" w:hAnsi="Times New Roman"/>
          <w:sz w:val="28"/>
          <w:szCs w:val="28"/>
        </w:rPr>
        <w:t xml:space="preserve">еализации </w:t>
      </w:r>
      <w:r w:rsidR="00136952" w:rsidRPr="00EC0165">
        <w:rPr>
          <w:rFonts w:ascii="Times New Roman" w:hAnsi="Times New Roman"/>
          <w:sz w:val="28"/>
          <w:szCs w:val="28"/>
        </w:rPr>
        <w:t xml:space="preserve">договоров, соглашений и </w:t>
      </w:r>
      <w:r w:rsidR="00EC0165">
        <w:rPr>
          <w:rFonts w:ascii="Times New Roman" w:hAnsi="Times New Roman"/>
          <w:sz w:val="28"/>
          <w:szCs w:val="28"/>
        </w:rPr>
        <w:t xml:space="preserve">муниципальных </w:t>
      </w:r>
      <w:r w:rsidR="00136952" w:rsidRPr="00EC0165">
        <w:rPr>
          <w:rFonts w:ascii="Times New Roman" w:hAnsi="Times New Roman"/>
          <w:sz w:val="28"/>
          <w:szCs w:val="28"/>
        </w:rPr>
        <w:t>контрактов</w:t>
      </w:r>
    </w:p>
    <w:p w:rsidR="000A25E4" w:rsidRDefault="00CD230A" w:rsidP="006A63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A44">
        <w:rPr>
          <w:rFonts w:ascii="Times New Roman" w:hAnsi="Times New Roman"/>
          <w:sz w:val="28"/>
          <w:szCs w:val="28"/>
        </w:rPr>
        <w:t>.1.</w:t>
      </w:r>
      <w:r w:rsidR="00C76EC0">
        <w:rPr>
          <w:rFonts w:ascii="Times New Roman" w:hAnsi="Times New Roman"/>
          <w:sz w:val="28"/>
          <w:szCs w:val="28"/>
        </w:rPr>
        <w:t>Уполномоченными</w:t>
      </w:r>
      <w:r w:rsidR="00526BFA">
        <w:rPr>
          <w:rFonts w:ascii="Times New Roman" w:hAnsi="Times New Roman"/>
          <w:sz w:val="28"/>
          <w:szCs w:val="28"/>
        </w:rPr>
        <w:t xml:space="preserve"> орган</w:t>
      </w:r>
      <w:r w:rsidR="00C76EC0">
        <w:rPr>
          <w:rFonts w:ascii="Times New Roman" w:hAnsi="Times New Roman"/>
          <w:sz w:val="28"/>
          <w:szCs w:val="28"/>
        </w:rPr>
        <w:t>ами</w:t>
      </w:r>
      <w:r w:rsidR="006835D5">
        <w:rPr>
          <w:rFonts w:ascii="Times New Roman" w:hAnsi="Times New Roman"/>
          <w:sz w:val="28"/>
          <w:szCs w:val="28"/>
        </w:rPr>
        <w:t xml:space="preserve"> за реализацию</w:t>
      </w:r>
      <w:r w:rsidR="001B5039">
        <w:rPr>
          <w:rFonts w:ascii="Times New Roman" w:hAnsi="Times New Roman"/>
          <w:sz w:val="28"/>
          <w:szCs w:val="28"/>
        </w:rPr>
        <w:t xml:space="preserve"> (</w:t>
      </w:r>
      <w:r w:rsidR="006835D5">
        <w:rPr>
          <w:rFonts w:ascii="Times New Roman" w:hAnsi="Times New Roman"/>
          <w:sz w:val="28"/>
          <w:szCs w:val="28"/>
        </w:rPr>
        <w:t>исполнение</w:t>
      </w:r>
      <w:r w:rsidR="001B5039">
        <w:rPr>
          <w:rFonts w:ascii="Times New Roman" w:hAnsi="Times New Roman"/>
          <w:sz w:val="28"/>
          <w:szCs w:val="28"/>
        </w:rPr>
        <w:t>)</w:t>
      </w:r>
      <w:r w:rsidR="000A25E4">
        <w:rPr>
          <w:rFonts w:ascii="Times New Roman" w:hAnsi="Times New Roman"/>
          <w:sz w:val="28"/>
          <w:szCs w:val="28"/>
        </w:rPr>
        <w:t>:</w:t>
      </w:r>
    </w:p>
    <w:p w:rsidR="00526BFA" w:rsidRDefault="000A25E4" w:rsidP="006A63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4.1.1.Д</w:t>
      </w:r>
      <w:r w:rsidR="00526BFA">
        <w:rPr>
          <w:rFonts w:ascii="Times New Roman" w:hAnsi="Times New Roman"/>
          <w:sz w:val="28"/>
          <w:szCs w:val="28"/>
        </w:rPr>
        <w:t>оговоров, соглашений заключенных администрацией город</w:t>
      </w:r>
      <w:r w:rsidR="00C76EC0">
        <w:rPr>
          <w:rFonts w:ascii="Times New Roman" w:hAnsi="Times New Roman"/>
          <w:sz w:val="28"/>
          <w:szCs w:val="28"/>
        </w:rPr>
        <w:t xml:space="preserve">а Нефтеюганска, являются органы и (или) структурные подразделения </w:t>
      </w:r>
      <w:r w:rsidR="00526BFA">
        <w:rPr>
          <w:rFonts w:ascii="Times New Roman" w:hAnsi="Times New Roman"/>
          <w:sz w:val="28"/>
          <w:szCs w:val="28"/>
        </w:rPr>
        <w:t>администрации города в соответствии с полномочиями</w:t>
      </w:r>
      <w:r w:rsidR="00C76EC0">
        <w:rPr>
          <w:rFonts w:ascii="Times New Roman" w:hAnsi="Times New Roman"/>
          <w:sz w:val="28"/>
          <w:szCs w:val="28"/>
        </w:rPr>
        <w:t xml:space="preserve">, определенными в Положениях об органах (структурных подразделениях) администрации города. </w:t>
      </w:r>
    </w:p>
    <w:p w:rsidR="003330C6" w:rsidRDefault="00CD230A" w:rsidP="006A63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25E4">
        <w:rPr>
          <w:rFonts w:ascii="Times New Roman" w:hAnsi="Times New Roman"/>
          <w:sz w:val="28"/>
          <w:szCs w:val="28"/>
        </w:rPr>
        <w:t>.1.2</w:t>
      </w:r>
      <w:r>
        <w:rPr>
          <w:rFonts w:ascii="Times New Roman" w:hAnsi="Times New Roman"/>
          <w:sz w:val="28"/>
          <w:szCs w:val="28"/>
        </w:rPr>
        <w:t>.</w:t>
      </w:r>
      <w:r w:rsidR="000A25E4">
        <w:rPr>
          <w:rFonts w:ascii="Times New Roman" w:hAnsi="Times New Roman"/>
          <w:sz w:val="28"/>
          <w:szCs w:val="28"/>
        </w:rPr>
        <w:t>Муниципальных контрактов,</w:t>
      </w:r>
      <w:r w:rsidR="000A25E4" w:rsidRPr="000A25E4">
        <w:rPr>
          <w:rFonts w:ascii="Times New Roman" w:hAnsi="Times New Roman"/>
          <w:sz w:val="28"/>
          <w:szCs w:val="28"/>
        </w:rPr>
        <w:t xml:space="preserve"> </w:t>
      </w:r>
      <w:r w:rsidR="000A25E4">
        <w:rPr>
          <w:rFonts w:ascii="Times New Roman" w:hAnsi="Times New Roman"/>
          <w:sz w:val="28"/>
          <w:szCs w:val="28"/>
        </w:rPr>
        <w:t xml:space="preserve">заключенных администрацией города Нефтеюганска, </w:t>
      </w:r>
      <w:r w:rsidR="003330C6">
        <w:rPr>
          <w:rFonts w:ascii="Times New Roman" w:hAnsi="Times New Roman"/>
          <w:sz w:val="28"/>
          <w:szCs w:val="28"/>
        </w:rPr>
        <w:t>контрактная служба (контрактный управляющий).</w:t>
      </w:r>
    </w:p>
    <w:p w:rsidR="006A6310" w:rsidRDefault="003330C6" w:rsidP="006A63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A6310">
        <w:rPr>
          <w:rFonts w:ascii="Times New Roman" w:hAnsi="Times New Roman"/>
          <w:sz w:val="28"/>
          <w:szCs w:val="28"/>
        </w:rPr>
        <w:t xml:space="preserve">Уполномоченный орган принимает все необходимые меры, направленные на </w:t>
      </w:r>
      <w:r w:rsidR="00322F81">
        <w:rPr>
          <w:rFonts w:ascii="Times New Roman" w:hAnsi="Times New Roman"/>
          <w:sz w:val="28"/>
          <w:szCs w:val="28"/>
        </w:rPr>
        <w:t>обеспечение исполнения договора, соглашения</w:t>
      </w:r>
      <w:r>
        <w:rPr>
          <w:rFonts w:ascii="Times New Roman" w:hAnsi="Times New Roman"/>
          <w:sz w:val="28"/>
          <w:szCs w:val="28"/>
        </w:rPr>
        <w:t xml:space="preserve">, муниципального </w:t>
      </w:r>
      <w:r w:rsidR="00921588">
        <w:rPr>
          <w:rFonts w:ascii="Times New Roman" w:hAnsi="Times New Roman"/>
          <w:sz w:val="28"/>
          <w:szCs w:val="28"/>
        </w:rPr>
        <w:t>контракта</w:t>
      </w:r>
      <w:r w:rsidR="006835D5">
        <w:rPr>
          <w:rFonts w:ascii="Times New Roman" w:hAnsi="Times New Roman"/>
          <w:sz w:val="28"/>
          <w:szCs w:val="28"/>
        </w:rPr>
        <w:t xml:space="preserve">, а </w:t>
      </w:r>
      <w:r w:rsidR="00DF5091">
        <w:rPr>
          <w:rFonts w:ascii="Times New Roman" w:hAnsi="Times New Roman"/>
          <w:sz w:val="28"/>
          <w:szCs w:val="28"/>
        </w:rPr>
        <w:t>также</w:t>
      </w:r>
      <w:r w:rsidR="006835D5">
        <w:rPr>
          <w:rFonts w:ascii="Times New Roman" w:hAnsi="Times New Roman"/>
          <w:sz w:val="28"/>
          <w:szCs w:val="28"/>
        </w:rPr>
        <w:t xml:space="preserve"> осуществляет контроль их исполнени</w:t>
      </w:r>
      <w:r w:rsidR="00643CFD">
        <w:rPr>
          <w:rFonts w:ascii="Times New Roman" w:hAnsi="Times New Roman"/>
          <w:sz w:val="28"/>
          <w:szCs w:val="28"/>
        </w:rPr>
        <w:t>я</w:t>
      </w:r>
      <w:r w:rsidR="006835D5">
        <w:rPr>
          <w:rFonts w:ascii="Times New Roman" w:hAnsi="Times New Roman"/>
          <w:sz w:val="28"/>
          <w:szCs w:val="28"/>
        </w:rPr>
        <w:t>.</w:t>
      </w:r>
    </w:p>
    <w:p w:rsidR="000A25E4" w:rsidRDefault="000A25E4" w:rsidP="000A25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4.3.</w:t>
      </w:r>
      <w:r w:rsidRPr="007671DE">
        <w:rPr>
          <w:rFonts w:ascii="Times New Roman" w:hAnsi="Times New Roman"/>
          <w:sz w:val="28"/>
          <w:szCs w:val="28"/>
        </w:rPr>
        <w:t xml:space="preserve">В </w:t>
      </w:r>
      <w:r w:rsidR="009922BF">
        <w:rPr>
          <w:rFonts w:ascii="Times New Roman" w:hAnsi="Times New Roman"/>
          <w:sz w:val="28"/>
          <w:szCs w:val="28"/>
        </w:rPr>
        <w:t xml:space="preserve">случае </w:t>
      </w:r>
      <w:r w:rsidR="007E06AB">
        <w:rPr>
          <w:rFonts w:ascii="Times New Roman" w:hAnsi="Times New Roman"/>
          <w:sz w:val="28"/>
          <w:szCs w:val="28"/>
        </w:rPr>
        <w:t>установления</w:t>
      </w:r>
      <w:r w:rsidR="009922BF">
        <w:rPr>
          <w:rFonts w:ascii="Times New Roman" w:hAnsi="Times New Roman"/>
          <w:sz w:val="28"/>
          <w:szCs w:val="28"/>
        </w:rPr>
        <w:t xml:space="preserve"> в договоре, соглашении </w:t>
      </w:r>
      <w:r w:rsidR="007E06AB">
        <w:rPr>
          <w:rFonts w:ascii="Times New Roman" w:hAnsi="Times New Roman"/>
          <w:sz w:val="28"/>
          <w:szCs w:val="28"/>
        </w:rPr>
        <w:t>условия (</w:t>
      </w:r>
      <w:r w:rsidR="009922BF">
        <w:rPr>
          <w:rFonts w:ascii="Times New Roman" w:hAnsi="Times New Roman"/>
          <w:sz w:val="28"/>
          <w:szCs w:val="28"/>
        </w:rPr>
        <w:t>требования</w:t>
      </w:r>
      <w:r w:rsidR="007E06AB">
        <w:rPr>
          <w:rFonts w:ascii="Times New Roman" w:hAnsi="Times New Roman"/>
          <w:sz w:val="28"/>
          <w:szCs w:val="28"/>
        </w:rPr>
        <w:t>)</w:t>
      </w:r>
      <w:r w:rsidR="009922BF">
        <w:rPr>
          <w:rFonts w:ascii="Times New Roman" w:hAnsi="Times New Roman"/>
          <w:sz w:val="28"/>
          <w:szCs w:val="28"/>
        </w:rPr>
        <w:t xml:space="preserve"> об определении ответственного</w:t>
      </w:r>
      <w:r w:rsidR="007E06A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9922BF">
        <w:rPr>
          <w:rFonts w:ascii="Times New Roman" w:hAnsi="Times New Roman"/>
          <w:sz w:val="28"/>
          <w:szCs w:val="28"/>
        </w:rPr>
        <w:t xml:space="preserve"> за реализацию договора, соглашения </w:t>
      </w:r>
      <w:r w:rsidR="007E06AB">
        <w:rPr>
          <w:rFonts w:ascii="Times New Roman" w:hAnsi="Times New Roman"/>
          <w:sz w:val="28"/>
          <w:szCs w:val="28"/>
        </w:rPr>
        <w:t>и (или) по поручению (распоряжению)</w:t>
      </w:r>
      <w:r w:rsidR="009922BF">
        <w:rPr>
          <w:rFonts w:ascii="Times New Roman" w:hAnsi="Times New Roman"/>
          <w:sz w:val="28"/>
          <w:szCs w:val="28"/>
        </w:rPr>
        <w:t xml:space="preserve"> </w:t>
      </w:r>
      <w:r w:rsidR="006812B2">
        <w:rPr>
          <w:rFonts w:ascii="Times New Roman" w:hAnsi="Times New Roman"/>
          <w:sz w:val="28"/>
          <w:szCs w:val="28"/>
        </w:rPr>
        <w:t xml:space="preserve">главы города </w:t>
      </w:r>
      <w:r w:rsidRPr="00950ACC">
        <w:rPr>
          <w:rFonts w:ascii="Times New Roman" w:hAnsi="Times New Roman"/>
          <w:sz w:val="28"/>
          <w:szCs w:val="28"/>
        </w:rPr>
        <w:t xml:space="preserve">юридическая служба (юрисконсульт) </w:t>
      </w:r>
      <w:r w:rsidR="006812B2">
        <w:rPr>
          <w:rFonts w:ascii="Times New Roman" w:hAnsi="Times New Roman"/>
          <w:sz w:val="28"/>
          <w:szCs w:val="28"/>
        </w:rPr>
        <w:t>подготавливает</w:t>
      </w:r>
      <w:r w:rsidRPr="00950ACC">
        <w:rPr>
          <w:rFonts w:ascii="Times New Roman" w:hAnsi="Times New Roman"/>
          <w:sz w:val="28"/>
          <w:szCs w:val="28"/>
        </w:rPr>
        <w:t xml:space="preserve"> проект распоряжения администрации города </w:t>
      </w:r>
      <w:r>
        <w:rPr>
          <w:rFonts w:ascii="Times New Roman" w:hAnsi="Times New Roman"/>
          <w:sz w:val="28"/>
          <w:szCs w:val="28"/>
        </w:rPr>
        <w:t xml:space="preserve">Нефтеюганска </w:t>
      </w:r>
      <w:r w:rsidRPr="00950ACC">
        <w:rPr>
          <w:rFonts w:ascii="Times New Roman" w:hAnsi="Times New Roman"/>
          <w:sz w:val="28"/>
          <w:szCs w:val="28"/>
        </w:rPr>
        <w:t>о реализации договора, соглашения</w:t>
      </w:r>
      <w:r w:rsidR="00643CFD">
        <w:rPr>
          <w:rFonts w:ascii="Times New Roman" w:hAnsi="Times New Roman"/>
          <w:sz w:val="28"/>
          <w:szCs w:val="28"/>
        </w:rPr>
        <w:t>,</w:t>
      </w:r>
      <w:r w:rsidRPr="00950ACC">
        <w:rPr>
          <w:rFonts w:ascii="Times New Roman" w:hAnsi="Times New Roman"/>
          <w:sz w:val="28"/>
          <w:szCs w:val="28"/>
        </w:rPr>
        <w:t xml:space="preserve"> в котором определяет уполномоченный орган, структурное подразделение администрации</w:t>
      </w:r>
      <w:r w:rsidRPr="007671DE">
        <w:rPr>
          <w:rFonts w:ascii="Times New Roman" w:hAnsi="Times New Roman"/>
          <w:sz w:val="28"/>
          <w:szCs w:val="28"/>
        </w:rPr>
        <w:t xml:space="preserve"> города</w:t>
      </w:r>
      <w:r w:rsidR="008215C2">
        <w:rPr>
          <w:rFonts w:ascii="Times New Roman" w:hAnsi="Times New Roman"/>
          <w:sz w:val="28"/>
          <w:szCs w:val="28"/>
        </w:rPr>
        <w:t xml:space="preserve">, </w:t>
      </w:r>
      <w:r w:rsidR="008215C2" w:rsidRPr="008215C2">
        <w:rPr>
          <w:rFonts w:ascii="Times New Roman" w:hAnsi="Times New Roman"/>
          <w:sz w:val="28"/>
          <w:szCs w:val="28"/>
        </w:rPr>
        <w:t>ответственные</w:t>
      </w:r>
      <w:r w:rsidRPr="008215C2">
        <w:rPr>
          <w:rFonts w:ascii="Times New Roman" w:hAnsi="Times New Roman"/>
          <w:sz w:val="28"/>
          <w:szCs w:val="28"/>
        </w:rPr>
        <w:t xml:space="preserve"> за его исполнение.</w:t>
      </w:r>
      <w:proofErr w:type="gramEnd"/>
    </w:p>
    <w:p w:rsidR="008F7641" w:rsidRDefault="00CD230A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25E4">
        <w:rPr>
          <w:rFonts w:ascii="Times New Roman" w:hAnsi="Times New Roman"/>
          <w:sz w:val="28"/>
          <w:szCs w:val="28"/>
        </w:rPr>
        <w:t>.4</w:t>
      </w:r>
      <w:r w:rsidR="008F7641">
        <w:rPr>
          <w:rFonts w:ascii="Times New Roman" w:hAnsi="Times New Roman"/>
          <w:sz w:val="28"/>
          <w:szCs w:val="28"/>
        </w:rPr>
        <w:t>.</w:t>
      </w:r>
      <w:r w:rsidR="008F7641" w:rsidRPr="004576A8">
        <w:rPr>
          <w:rFonts w:ascii="Times New Roman" w:hAnsi="Times New Roman"/>
          <w:sz w:val="28"/>
          <w:szCs w:val="28"/>
        </w:rPr>
        <w:t>В случае нарушения существенных условий договора</w:t>
      </w:r>
      <w:r w:rsidR="008F7641">
        <w:rPr>
          <w:rFonts w:ascii="Times New Roman" w:hAnsi="Times New Roman"/>
          <w:sz w:val="28"/>
          <w:szCs w:val="28"/>
        </w:rPr>
        <w:t>, соглашения</w:t>
      </w:r>
      <w:r w:rsidR="008F7641" w:rsidRPr="004576A8">
        <w:rPr>
          <w:rFonts w:ascii="Times New Roman" w:hAnsi="Times New Roman"/>
          <w:sz w:val="28"/>
          <w:szCs w:val="28"/>
        </w:rPr>
        <w:t>,</w:t>
      </w:r>
      <w:r w:rsidR="008F7641">
        <w:rPr>
          <w:rFonts w:ascii="Times New Roman" w:hAnsi="Times New Roman"/>
          <w:sz w:val="28"/>
          <w:szCs w:val="28"/>
        </w:rPr>
        <w:t xml:space="preserve"> </w:t>
      </w:r>
      <w:r w:rsidR="003330C6">
        <w:rPr>
          <w:rFonts w:ascii="Times New Roman" w:hAnsi="Times New Roman"/>
          <w:sz w:val="28"/>
          <w:szCs w:val="28"/>
        </w:rPr>
        <w:t xml:space="preserve">муниципального </w:t>
      </w:r>
      <w:r w:rsidR="008F7641">
        <w:rPr>
          <w:rFonts w:ascii="Times New Roman" w:hAnsi="Times New Roman"/>
          <w:sz w:val="28"/>
          <w:szCs w:val="28"/>
        </w:rPr>
        <w:t>контракта уполномоченный орган, контрактная служба (контрактный управляющий) обязан</w:t>
      </w:r>
      <w:r w:rsidR="008F7641" w:rsidRPr="004576A8">
        <w:rPr>
          <w:rFonts w:ascii="Times New Roman" w:hAnsi="Times New Roman"/>
          <w:sz w:val="28"/>
          <w:szCs w:val="28"/>
        </w:rPr>
        <w:t xml:space="preserve"> </w:t>
      </w:r>
      <w:r w:rsidR="008F7641">
        <w:rPr>
          <w:rFonts w:ascii="Times New Roman" w:hAnsi="Times New Roman"/>
          <w:sz w:val="28"/>
          <w:szCs w:val="28"/>
        </w:rPr>
        <w:t>в срок, не превышающий 3 (трех) рабочих дней</w:t>
      </w:r>
      <w:r w:rsidR="008F7641" w:rsidRPr="004576A8">
        <w:rPr>
          <w:rFonts w:ascii="Times New Roman" w:hAnsi="Times New Roman"/>
          <w:sz w:val="28"/>
          <w:szCs w:val="28"/>
        </w:rPr>
        <w:t xml:space="preserve"> со дня установления факта нарушения</w:t>
      </w:r>
      <w:r w:rsidR="0094122A">
        <w:rPr>
          <w:rFonts w:ascii="Times New Roman" w:hAnsi="Times New Roman"/>
          <w:sz w:val="28"/>
          <w:szCs w:val="28"/>
        </w:rPr>
        <w:t>,</w:t>
      </w:r>
      <w:r w:rsidR="008F7641" w:rsidRPr="004576A8">
        <w:rPr>
          <w:rFonts w:ascii="Times New Roman" w:hAnsi="Times New Roman"/>
          <w:sz w:val="28"/>
          <w:szCs w:val="28"/>
        </w:rPr>
        <w:t xml:space="preserve"> направить письменное уведомление об этом с прил</w:t>
      </w:r>
      <w:r w:rsidR="008F7641">
        <w:rPr>
          <w:rFonts w:ascii="Times New Roman" w:hAnsi="Times New Roman"/>
          <w:sz w:val="28"/>
          <w:szCs w:val="28"/>
        </w:rPr>
        <w:t xml:space="preserve">ожением необходимых документов </w:t>
      </w:r>
      <w:r w:rsidR="008F7641" w:rsidRPr="004576A8">
        <w:rPr>
          <w:rFonts w:ascii="Times New Roman" w:hAnsi="Times New Roman"/>
          <w:sz w:val="28"/>
          <w:szCs w:val="28"/>
        </w:rPr>
        <w:t xml:space="preserve">в </w:t>
      </w:r>
      <w:r w:rsidR="008F7641">
        <w:rPr>
          <w:rFonts w:ascii="Times New Roman" w:hAnsi="Times New Roman"/>
          <w:sz w:val="28"/>
          <w:szCs w:val="28"/>
        </w:rPr>
        <w:t>юридическую службу (юрисконсульту)</w:t>
      </w:r>
      <w:r w:rsidR="006835D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8F7641" w:rsidRPr="004576A8">
        <w:rPr>
          <w:rFonts w:ascii="Times New Roman" w:hAnsi="Times New Roman"/>
          <w:sz w:val="28"/>
          <w:szCs w:val="28"/>
        </w:rPr>
        <w:t xml:space="preserve">. </w:t>
      </w:r>
      <w:r w:rsidR="008F7641">
        <w:rPr>
          <w:rFonts w:ascii="Times New Roman" w:hAnsi="Times New Roman"/>
          <w:sz w:val="28"/>
          <w:szCs w:val="28"/>
        </w:rPr>
        <w:t xml:space="preserve">В случае наличия переписки по вопросу ненадлежащего исполнения контрагентом обязанностей по договору, соглашению, </w:t>
      </w:r>
      <w:r w:rsidR="00921588">
        <w:rPr>
          <w:rFonts w:ascii="Times New Roman" w:hAnsi="Times New Roman"/>
          <w:sz w:val="28"/>
          <w:szCs w:val="28"/>
        </w:rPr>
        <w:t xml:space="preserve">муниципальному </w:t>
      </w:r>
      <w:r w:rsidR="008F7641">
        <w:rPr>
          <w:rFonts w:ascii="Times New Roman" w:hAnsi="Times New Roman"/>
          <w:sz w:val="28"/>
          <w:szCs w:val="28"/>
        </w:rPr>
        <w:t>контракту приложить к письменному уведомлению указанную переписку.</w:t>
      </w:r>
    </w:p>
    <w:p w:rsidR="008F7641" w:rsidRPr="004576A8" w:rsidRDefault="000A25E4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CD230A">
        <w:rPr>
          <w:rFonts w:ascii="Times New Roman" w:hAnsi="Times New Roman"/>
          <w:sz w:val="28"/>
          <w:szCs w:val="28"/>
        </w:rPr>
        <w:t>.</w:t>
      </w:r>
      <w:r w:rsidR="008F7641" w:rsidRPr="00361393">
        <w:rPr>
          <w:rFonts w:ascii="Times New Roman" w:hAnsi="Times New Roman"/>
          <w:sz w:val="28"/>
          <w:szCs w:val="28"/>
        </w:rPr>
        <w:t>На основании письменного уведомления и предст</w:t>
      </w:r>
      <w:r w:rsidR="0094122A">
        <w:rPr>
          <w:rFonts w:ascii="Times New Roman" w:hAnsi="Times New Roman"/>
          <w:sz w:val="28"/>
          <w:szCs w:val="28"/>
        </w:rPr>
        <w:t xml:space="preserve">авленных </w:t>
      </w:r>
      <w:r w:rsidR="008F7641">
        <w:rPr>
          <w:rFonts w:ascii="Times New Roman" w:hAnsi="Times New Roman"/>
          <w:sz w:val="28"/>
          <w:szCs w:val="28"/>
        </w:rPr>
        <w:t>документов юридическая служба (юрисконсульт)</w:t>
      </w:r>
      <w:r w:rsidR="006835D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8F7641" w:rsidRPr="00361393">
        <w:rPr>
          <w:rFonts w:ascii="Times New Roman" w:hAnsi="Times New Roman"/>
          <w:sz w:val="28"/>
          <w:szCs w:val="28"/>
        </w:rPr>
        <w:t xml:space="preserve"> в течение 3 (трех) рабочих дней подготавливает претензию о</w:t>
      </w:r>
      <w:r w:rsidR="008F7641">
        <w:rPr>
          <w:rFonts w:ascii="Times New Roman" w:hAnsi="Times New Roman"/>
          <w:sz w:val="28"/>
          <w:szCs w:val="28"/>
        </w:rPr>
        <w:t xml:space="preserve"> ненадлежащем исполнении договора, соглашения, </w:t>
      </w:r>
      <w:r w:rsidR="00921588">
        <w:rPr>
          <w:rFonts w:ascii="Times New Roman" w:hAnsi="Times New Roman"/>
          <w:sz w:val="28"/>
          <w:szCs w:val="28"/>
        </w:rPr>
        <w:t xml:space="preserve">муниципального </w:t>
      </w:r>
      <w:r w:rsidR="008F7641">
        <w:rPr>
          <w:rFonts w:ascii="Times New Roman" w:hAnsi="Times New Roman"/>
          <w:sz w:val="28"/>
          <w:szCs w:val="28"/>
        </w:rPr>
        <w:t>контракта</w:t>
      </w:r>
      <w:r w:rsidR="00322F81">
        <w:rPr>
          <w:rFonts w:ascii="Times New Roman" w:hAnsi="Times New Roman"/>
          <w:sz w:val="28"/>
          <w:szCs w:val="28"/>
        </w:rPr>
        <w:t>.</w:t>
      </w:r>
      <w:r w:rsidR="008F7641" w:rsidRPr="004576A8">
        <w:rPr>
          <w:rFonts w:ascii="Times New Roman" w:hAnsi="Times New Roman"/>
          <w:sz w:val="28"/>
          <w:szCs w:val="28"/>
        </w:rPr>
        <w:t xml:space="preserve"> </w:t>
      </w:r>
    </w:p>
    <w:p w:rsidR="008F7641" w:rsidRDefault="00CD230A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25E4">
        <w:rPr>
          <w:rFonts w:ascii="Times New Roman" w:hAnsi="Times New Roman"/>
          <w:sz w:val="28"/>
          <w:szCs w:val="28"/>
        </w:rPr>
        <w:t>6</w:t>
      </w:r>
      <w:r w:rsidR="008F7641" w:rsidRPr="004576A8">
        <w:rPr>
          <w:rFonts w:ascii="Times New Roman" w:hAnsi="Times New Roman"/>
          <w:sz w:val="28"/>
          <w:szCs w:val="28"/>
        </w:rPr>
        <w:t xml:space="preserve">.Ведение претензионной и исковой работы, представление интересов администрации города </w:t>
      </w:r>
      <w:r w:rsidR="00921588">
        <w:rPr>
          <w:rFonts w:ascii="Times New Roman" w:hAnsi="Times New Roman"/>
          <w:sz w:val="28"/>
          <w:szCs w:val="28"/>
        </w:rPr>
        <w:t xml:space="preserve">Нефтеюганска </w:t>
      </w:r>
      <w:r w:rsidR="008F7641" w:rsidRPr="004576A8">
        <w:rPr>
          <w:rFonts w:ascii="Times New Roman" w:hAnsi="Times New Roman"/>
          <w:sz w:val="28"/>
          <w:szCs w:val="28"/>
        </w:rPr>
        <w:t>в судебных органах, в организациях-</w:t>
      </w:r>
      <w:r w:rsidR="008F7641" w:rsidRPr="008F7641">
        <w:rPr>
          <w:rFonts w:ascii="Times New Roman" w:hAnsi="Times New Roman"/>
          <w:sz w:val="28"/>
          <w:szCs w:val="28"/>
        </w:rPr>
        <w:t xml:space="preserve">контрагентах при возникновении споров и разногласий в ходе заключения и исполнения договоров, соглашений, </w:t>
      </w:r>
      <w:r w:rsidR="00280DAE">
        <w:rPr>
          <w:rFonts w:ascii="Times New Roman" w:hAnsi="Times New Roman"/>
          <w:sz w:val="28"/>
          <w:szCs w:val="28"/>
        </w:rPr>
        <w:t xml:space="preserve">муниципальных </w:t>
      </w:r>
      <w:r w:rsidR="008F7641" w:rsidRPr="008F7641">
        <w:rPr>
          <w:rFonts w:ascii="Times New Roman" w:hAnsi="Times New Roman"/>
          <w:sz w:val="28"/>
          <w:szCs w:val="28"/>
        </w:rPr>
        <w:t>контрактов осуществляется юридической службой (юрисконсультом)</w:t>
      </w:r>
      <w:r w:rsidR="006835D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8F7641" w:rsidRPr="008F7641">
        <w:rPr>
          <w:rFonts w:ascii="Times New Roman" w:hAnsi="Times New Roman"/>
          <w:sz w:val="28"/>
          <w:szCs w:val="28"/>
        </w:rPr>
        <w:t>.</w:t>
      </w:r>
    </w:p>
    <w:p w:rsidR="00572A44" w:rsidRDefault="00572A44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</w:p>
    <w:p w:rsidR="00907604" w:rsidRDefault="00DF5091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5.Изменение, дополнение, расторжение договоров, соглашений и муниципальных контрактов</w:t>
      </w:r>
    </w:p>
    <w:p w:rsidR="00DF5091" w:rsidRDefault="00FB7D06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DF5091">
        <w:rPr>
          <w:rFonts w:ascii="Times New Roman" w:hAnsi="Times New Roman"/>
          <w:sz w:val="28"/>
          <w:szCs w:val="28"/>
        </w:rPr>
        <w:t>Изменение, дополнение и расторжение</w:t>
      </w:r>
      <w:r w:rsidR="004C516E">
        <w:rPr>
          <w:rFonts w:ascii="Times New Roman" w:hAnsi="Times New Roman"/>
          <w:sz w:val="28"/>
          <w:szCs w:val="28"/>
        </w:rPr>
        <w:t xml:space="preserve"> </w:t>
      </w:r>
      <w:r w:rsidR="00DF5091">
        <w:rPr>
          <w:rFonts w:ascii="Times New Roman" w:hAnsi="Times New Roman"/>
          <w:sz w:val="28"/>
          <w:szCs w:val="28"/>
        </w:rPr>
        <w:t>договоров, соглашений и муниципальных контрактов осуществляется в соответствии с законодательством Российской Федерации.</w:t>
      </w:r>
    </w:p>
    <w:p w:rsidR="004C516E" w:rsidRDefault="00DF5091" w:rsidP="008F7641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5.2.Подготовка проекта о внесении изменений, дополнений или о ра</w:t>
      </w:r>
      <w:r w:rsidR="00280DAE">
        <w:rPr>
          <w:rFonts w:ascii="Times New Roman" w:hAnsi="Times New Roman"/>
          <w:sz w:val="28"/>
          <w:szCs w:val="28"/>
        </w:rPr>
        <w:t>сторжении договора, соглашения,</w:t>
      </w:r>
      <w:r>
        <w:rPr>
          <w:rFonts w:ascii="Times New Roman" w:hAnsi="Times New Roman"/>
          <w:sz w:val="28"/>
          <w:szCs w:val="28"/>
        </w:rPr>
        <w:t xml:space="preserve"> муниципального контракта осуществляется уполномоченным органом</w:t>
      </w:r>
      <w:r w:rsidR="004C516E">
        <w:rPr>
          <w:rFonts w:ascii="Times New Roman" w:hAnsi="Times New Roman"/>
          <w:sz w:val="28"/>
          <w:szCs w:val="28"/>
        </w:rPr>
        <w:t xml:space="preserve"> в порядке, установленном для заключения договоров, соглашений и муниципальных контрактов, в форме </w:t>
      </w:r>
      <w:r w:rsidR="004C516E">
        <w:rPr>
          <w:rFonts w:ascii="Times New Roman" w:hAnsi="Times New Roman"/>
          <w:sz w:val="28"/>
          <w:szCs w:val="28"/>
        </w:rPr>
        <w:lastRenderedPageBreak/>
        <w:t>дополнения к ним, если законодательством Российской Федерации</w:t>
      </w:r>
      <w:r w:rsidR="006835D5">
        <w:rPr>
          <w:rFonts w:ascii="Times New Roman" w:hAnsi="Times New Roman"/>
          <w:sz w:val="28"/>
          <w:szCs w:val="28"/>
        </w:rPr>
        <w:t xml:space="preserve"> или договорами, соглашениями, </w:t>
      </w:r>
      <w:r w:rsidR="004C516E">
        <w:rPr>
          <w:rFonts w:ascii="Times New Roman" w:hAnsi="Times New Roman"/>
          <w:sz w:val="28"/>
          <w:szCs w:val="28"/>
        </w:rPr>
        <w:t>муниципальными контрактами не предусмотрено иное.</w:t>
      </w:r>
    </w:p>
    <w:p w:rsidR="00643CFD" w:rsidRDefault="00643CFD" w:rsidP="00136952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</w:p>
    <w:p w:rsidR="00002B89" w:rsidRPr="00EC0165" w:rsidRDefault="00D54D7C" w:rsidP="00136952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sz w:val="28"/>
          <w:szCs w:val="28"/>
        </w:rPr>
      </w:pPr>
      <w:r w:rsidRPr="00EC0165">
        <w:rPr>
          <w:rFonts w:ascii="Times New Roman" w:hAnsi="Times New Roman"/>
          <w:sz w:val="28"/>
          <w:szCs w:val="28"/>
        </w:rPr>
        <w:t xml:space="preserve">6.Порядок </w:t>
      </w:r>
      <w:r w:rsidR="00572A44" w:rsidRPr="00EC0165">
        <w:rPr>
          <w:rFonts w:ascii="Times New Roman" w:hAnsi="Times New Roman"/>
          <w:sz w:val="28"/>
          <w:szCs w:val="28"/>
        </w:rPr>
        <w:t xml:space="preserve">хранения и </w:t>
      </w:r>
      <w:r w:rsidR="00E60A5C" w:rsidRPr="00EC0165">
        <w:rPr>
          <w:rFonts w:ascii="Times New Roman" w:hAnsi="Times New Roman"/>
          <w:sz w:val="28"/>
          <w:szCs w:val="28"/>
        </w:rPr>
        <w:t xml:space="preserve">учёта </w:t>
      </w:r>
      <w:r w:rsidR="00002B89" w:rsidRPr="00EC0165">
        <w:rPr>
          <w:rFonts w:ascii="Times New Roman" w:hAnsi="Times New Roman"/>
          <w:sz w:val="28"/>
          <w:szCs w:val="28"/>
        </w:rPr>
        <w:t xml:space="preserve">договоров, соглашений и </w:t>
      </w:r>
      <w:r w:rsidR="00EC0165">
        <w:rPr>
          <w:rFonts w:ascii="Times New Roman" w:hAnsi="Times New Roman"/>
          <w:sz w:val="28"/>
          <w:szCs w:val="28"/>
        </w:rPr>
        <w:t>муниципальных контрактов</w:t>
      </w:r>
    </w:p>
    <w:p w:rsidR="008215C2" w:rsidRPr="008215C2" w:rsidRDefault="00311D20" w:rsidP="00D54D7C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</w:t>
      </w:r>
      <w:r w:rsidR="008F7641" w:rsidRPr="008215C2">
        <w:rPr>
          <w:rFonts w:ascii="Times New Roman" w:hAnsi="Times New Roman"/>
          <w:sz w:val="28"/>
          <w:szCs w:val="28"/>
        </w:rPr>
        <w:t>Х</w:t>
      </w:r>
      <w:r w:rsidR="00950ACC" w:rsidRPr="008215C2">
        <w:rPr>
          <w:rFonts w:ascii="Times New Roman" w:hAnsi="Times New Roman"/>
          <w:sz w:val="28"/>
          <w:szCs w:val="28"/>
        </w:rPr>
        <w:t>ра</w:t>
      </w:r>
      <w:r w:rsidR="008F7641" w:rsidRPr="008215C2">
        <w:rPr>
          <w:rFonts w:ascii="Times New Roman" w:hAnsi="Times New Roman"/>
          <w:sz w:val="28"/>
          <w:szCs w:val="28"/>
        </w:rPr>
        <w:t>нение</w:t>
      </w:r>
      <w:r w:rsidR="00950ACC" w:rsidRPr="008215C2">
        <w:rPr>
          <w:rFonts w:ascii="Times New Roman" w:hAnsi="Times New Roman"/>
          <w:sz w:val="28"/>
          <w:szCs w:val="28"/>
        </w:rPr>
        <w:t xml:space="preserve"> подлинного экземпляра договора, соглашения</w:t>
      </w:r>
      <w:r w:rsidR="0094655A" w:rsidRPr="008215C2">
        <w:rPr>
          <w:rFonts w:ascii="Times New Roman" w:hAnsi="Times New Roman"/>
          <w:sz w:val="28"/>
          <w:szCs w:val="28"/>
        </w:rPr>
        <w:t>,</w:t>
      </w:r>
      <w:r w:rsidR="00EC0165" w:rsidRPr="008215C2">
        <w:rPr>
          <w:rFonts w:ascii="Times New Roman" w:hAnsi="Times New Roman"/>
          <w:sz w:val="28"/>
          <w:szCs w:val="28"/>
        </w:rPr>
        <w:t xml:space="preserve"> муниципального контракта</w:t>
      </w:r>
      <w:r w:rsidR="00643CFD" w:rsidRPr="008215C2">
        <w:rPr>
          <w:rFonts w:ascii="Times New Roman" w:hAnsi="Times New Roman"/>
          <w:sz w:val="28"/>
          <w:szCs w:val="28"/>
        </w:rPr>
        <w:t>,</w:t>
      </w:r>
      <w:r w:rsidR="0094655A" w:rsidRPr="008215C2">
        <w:rPr>
          <w:rFonts w:ascii="Times New Roman" w:hAnsi="Times New Roman"/>
          <w:sz w:val="28"/>
          <w:szCs w:val="28"/>
        </w:rPr>
        <w:t xml:space="preserve"> прилагаемых к ним документов</w:t>
      </w:r>
      <w:r w:rsidR="00322F81" w:rsidRPr="008215C2">
        <w:rPr>
          <w:rFonts w:ascii="Times New Roman" w:hAnsi="Times New Roman"/>
          <w:sz w:val="28"/>
          <w:szCs w:val="28"/>
        </w:rPr>
        <w:t>,</w:t>
      </w:r>
      <w:r w:rsidR="008F7641" w:rsidRPr="008215C2">
        <w:rPr>
          <w:rFonts w:ascii="Times New Roman" w:hAnsi="Times New Roman"/>
          <w:sz w:val="28"/>
          <w:szCs w:val="28"/>
        </w:rPr>
        <w:t xml:space="preserve"> их учёт</w:t>
      </w:r>
      <w:r w:rsidR="008215C2" w:rsidRPr="008215C2">
        <w:rPr>
          <w:rFonts w:ascii="Times New Roman" w:hAnsi="Times New Roman"/>
          <w:sz w:val="28"/>
          <w:szCs w:val="28"/>
        </w:rPr>
        <w:t xml:space="preserve"> осуществляется юридической службой (юрисконсультом) администрации города Нефтеюганска</w:t>
      </w:r>
      <w:r w:rsidR="00921588" w:rsidRPr="008215C2">
        <w:rPr>
          <w:rFonts w:ascii="Times New Roman" w:hAnsi="Times New Roman"/>
          <w:sz w:val="28"/>
          <w:szCs w:val="28"/>
        </w:rPr>
        <w:t>, за исключением договоров, заключаемых администрацией города Нефтеюганска по градостроит</w:t>
      </w:r>
      <w:r w:rsidR="00C643D1" w:rsidRPr="008215C2">
        <w:rPr>
          <w:rFonts w:ascii="Times New Roman" w:hAnsi="Times New Roman"/>
          <w:sz w:val="28"/>
          <w:szCs w:val="28"/>
        </w:rPr>
        <w:t>ельной</w:t>
      </w:r>
      <w:r w:rsidR="00921588" w:rsidRPr="008215C2">
        <w:rPr>
          <w:rFonts w:ascii="Times New Roman" w:hAnsi="Times New Roman"/>
          <w:sz w:val="28"/>
          <w:szCs w:val="28"/>
        </w:rPr>
        <w:t xml:space="preserve"> деятельности,</w:t>
      </w:r>
      <w:r w:rsidR="00C643D1" w:rsidRPr="008215C2">
        <w:rPr>
          <w:rFonts w:ascii="Times New Roman" w:hAnsi="Times New Roman"/>
          <w:sz w:val="28"/>
          <w:szCs w:val="28"/>
        </w:rPr>
        <w:t xml:space="preserve"> оригиналы </w:t>
      </w:r>
      <w:r w:rsidR="008215C2" w:rsidRPr="008215C2">
        <w:rPr>
          <w:rFonts w:ascii="Times New Roman" w:hAnsi="Times New Roman"/>
          <w:sz w:val="28"/>
          <w:szCs w:val="28"/>
        </w:rPr>
        <w:t xml:space="preserve">которых </w:t>
      </w:r>
      <w:r w:rsidR="00C643D1" w:rsidRPr="008215C2">
        <w:rPr>
          <w:rFonts w:ascii="Times New Roman" w:hAnsi="Times New Roman"/>
          <w:sz w:val="28"/>
          <w:szCs w:val="28"/>
        </w:rPr>
        <w:t>хранятся в департаменте градостроительства и земельных отношений администрации города</w:t>
      </w:r>
      <w:r w:rsidR="00E17EAB" w:rsidRPr="008215C2">
        <w:rPr>
          <w:rFonts w:ascii="Times New Roman" w:hAnsi="Times New Roman"/>
          <w:sz w:val="28"/>
          <w:szCs w:val="28"/>
        </w:rPr>
        <w:t xml:space="preserve"> Нефтеюганска</w:t>
      </w:r>
      <w:r w:rsidR="00950ACC" w:rsidRPr="008215C2">
        <w:rPr>
          <w:rFonts w:ascii="Times New Roman" w:hAnsi="Times New Roman"/>
          <w:sz w:val="28"/>
          <w:szCs w:val="28"/>
        </w:rPr>
        <w:t>.</w:t>
      </w:r>
      <w:r w:rsidR="00EC0165" w:rsidRPr="008215C2">
        <w:rPr>
          <w:rFonts w:ascii="Times New Roman" w:hAnsi="Times New Roman"/>
          <w:sz w:val="28"/>
          <w:szCs w:val="28"/>
        </w:rPr>
        <w:t xml:space="preserve"> </w:t>
      </w:r>
    </w:p>
    <w:p w:rsidR="00EC0165" w:rsidRDefault="008215C2" w:rsidP="008215C2">
      <w:pPr>
        <w:shd w:val="clear" w:color="auto" w:fill="FFFFFF"/>
        <w:spacing w:after="0" w:line="240" w:lineRule="auto"/>
        <w:ind w:left="14" w:firstLine="695"/>
        <w:jc w:val="both"/>
        <w:rPr>
          <w:rFonts w:ascii="Times New Roman" w:hAnsi="Times New Roman"/>
          <w:sz w:val="28"/>
          <w:szCs w:val="28"/>
        </w:rPr>
      </w:pPr>
      <w:r w:rsidRPr="008215C2">
        <w:rPr>
          <w:rFonts w:ascii="Times New Roman" w:hAnsi="Times New Roman"/>
          <w:sz w:val="28"/>
          <w:szCs w:val="28"/>
        </w:rPr>
        <w:t xml:space="preserve">6.2.Ответственность за сохранность указанных договоров, соглашений, </w:t>
      </w:r>
      <w:proofErr w:type="gramStart"/>
      <w:r w:rsidRPr="008215C2">
        <w:rPr>
          <w:rFonts w:ascii="Times New Roman" w:hAnsi="Times New Roman"/>
          <w:sz w:val="28"/>
          <w:szCs w:val="28"/>
        </w:rPr>
        <w:t>муниципальных контрактов, прилагаемых к ним документов несут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 юридическая служба (юрисконсульт) администрации города Нефтеюганска, </w:t>
      </w:r>
      <w:r w:rsidRPr="008215C2"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>
        <w:rPr>
          <w:rFonts w:ascii="Times New Roman" w:hAnsi="Times New Roman"/>
          <w:sz w:val="28"/>
          <w:szCs w:val="28"/>
        </w:rPr>
        <w:t>.</w:t>
      </w:r>
    </w:p>
    <w:p w:rsidR="0094655A" w:rsidRDefault="00C643D1" w:rsidP="0094655A">
      <w:pPr>
        <w:shd w:val="clear" w:color="auto" w:fill="FFFFFF"/>
        <w:tabs>
          <w:tab w:val="left" w:pos="9214"/>
        </w:tabs>
        <w:spacing w:after="0" w:line="240" w:lineRule="auto"/>
        <w:ind w:left="5" w:right="10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215C2">
        <w:rPr>
          <w:rFonts w:ascii="Times New Roman" w:hAnsi="Times New Roman"/>
          <w:sz w:val="28"/>
          <w:szCs w:val="28"/>
        </w:rPr>
        <w:t>3</w:t>
      </w:r>
      <w:r w:rsidR="0094655A">
        <w:rPr>
          <w:rFonts w:ascii="Times New Roman" w:hAnsi="Times New Roman"/>
          <w:sz w:val="28"/>
          <w:szCs w:val="28"/>
        </w:rPr>
        <w:t>.В случае причинения администрации города Нефтеюганска убытков, связанных с неисполнением либо ненадлежащим исполнением сотрудниками администрации города, органов, структурных подразделений администрации города требований настоящего Порядка, виновное лицо привлекается к ответственности в соответствии с законодательством Российской Федерации.</w:t>
      </w:r>
    </w:p>
    <w:p w:rsidR="0094655A" w:rsidRDefault="0094655A" w:rsidP="0094655A">
      <w:pPr>
        <w:shd w:val="clear" w:color="auto" w:fill="FFFFFF"/>
        <w:tabs>
          <w:tab w:val="left" w:pos="9214"/>
        </w:tabs>
        <w:spacing w:after="0" w:line="240" w:lineRule="auto"/>
        <w:ind w:left="5" w:right="10" w:firstLine="730"/>
        <w:jc w:val="both"/>
        <w:rPr>
          <w:rFonts w:ascii="Times New Roman" w:hAnsi="Times New Roman"/>
          <w:sz w:val="28"/>
          <w:szCs w:val="28"/>
        </w:rPr>
      </w:pPr>
    </w:p>
    <w:p w:rsidR="00136952" w:rsidRDefault="00136952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FB7D06" w:rsidRDefault="00FB7D06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FB7D06" w:rsidRDefault="00FB7D06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FB7D06" w:rsidRDefault="00FB7D06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p w:rsidR="007E06AB" w:rsidRDefault="007E06A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602"/>
      </w:tblGrid>
      <w:tr w:rsidR="003330C6" w:rsidRPr="003E73E4" w:rsidTr="00E53BB7">
        <w:tc>
          <w:tcPr>
            <w:tcW w:w="3969" w:type="dxa"/>
          </w:tcPr>
          <w:p w:rsidR="003330C6" w:rsidRPr="003E73E4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2" w:type="dxa"/>
          </w:tcPr>
          <w:p w:rsidR="003330C6" w:rsidRPr="003E73E4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330C6" w:rsidRPr="00EC0165" w:rsidRDefault="003330C6" w:rsidP="00E53B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>к Порядку</w:t>
            </w:r>
            <w:r w:rsidRPr="008B7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работы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>договорами и соглашениями, заключаемыми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330C6" w:rsidRPr="00EC0165" w:rsidRDefault="003330C6" w:rsidP="00E53B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города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Нефтеюганска</w:t>
            </w:r>
          </w:p>
          <w:p w:rsidR="003330C6" w:rsidRPr="003E73E4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0C6" w:rsidRPr="003E73E4" w:rsidRDefault="003330C6" w:rsidP="003330C6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7E06AB" w:rsidRDefault="007E06AB" w:rsidP="007E06AB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</w:t>
      </w:r>
    </w:p>
    <w:p w:rsidR="003330C6" w:rsidRPr="003E73E4" w:rsidRDefault="003330C6" w:rsidP="003330C6">
      <w:pPr>
        <w:pStyle w:val="1"/>
        <w:rPr>
          <w:b w:val="0"/>
          <w:sz w:val="28"/>
          <w:szCs w:val="28"/>
        </w:rPr>
      </w:pPr>
      <w:r w:rsidRPr="003E73E4">
        <w:rPr>
          <w:b w:val="0"/>
          <w:sz w:val="28"/>
          <w:szCs w:val="28"/>
        </w:rPr>
        <w:t>Лист согласования</w:t>
      </w:r>
    </w:p>
    <w:p w:rsidR="003330C6" w:rsidRPr="003E73E4" w:rsidRDefault="003330C6" w:rsidP="003330C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330C6" w:rsidRPr="003E73E4" w:rsidRDefault="003330C6" w:rsidP="0033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82">
        <w:rPr>
          <w:rFonts w:ascii="Times New Roman" w:hAnsi="Times New Roman"/>
          <w:b/>
          <w:sz w:val="24"/>
          <w:szCs w:val="24"/>
        </w:rPr>
        <w:t>к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3E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330C6" w:rsidRPr="003E73E4" w:rsidRDefault="003330C6" w:rsidP="00333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(договора (соглашения), дополнительного соглашения (протокола</w:t>
      </w:r>
      <w:r w:rsidRPr="003E73E4">
        <w:rPr>
          <w:rFonts w:ascii="Times New Roman" w:hAnsi="Times New Roman"/>
          <w:sz w:val="20"/>
          <w:szCs w:val="20"/>
        </w:rPr>
        <w:t xml:space="preserve"> разногласий, </w:t>
      </w:r>
      <w:r>
        <w:rPr>
          <w:rFonts w:ascii="Times New Roman" w:hAnsi="Times New Roman"/>
          <w:sz w:val="20"/>
          <w:szCs w:val="20"/>
        </w:rPr>
        <w:t>соглашения</w:t>
      </w:r>
      <w:r w:rsidRPr="003E73E4">
        <w:rPr>
          <w:rFonts w:ascii="Times New Roman" w:hAnsi="Times New Roman"/>
          <w:sz w:val="20"/>
          <w:szCs w:val="20"/>
        </w:rPr>
        <w:t xml:space="preserve"> о расторжении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3330C6" w:rsidRPr="003E73E4" w:rsidRDefault="003330C6" w:rsidP="00333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4">
        <w:rPr>
          <w:rFonts w:ascii="Times New Roman" w:hAnsi="Times New Roman"/>
          <w:sz w:val="24"/>
          <w:szCs w:val="24"/>
        </w:rPr>
        <w:t>от _____________________ №__________________</w:t>
      </w:r>
    </w:p>
    <w:p w:rsidR="003330C6" w:rsidRPr="003E73E4" w:rsidRDefault="003330C6" w:rsidP="00333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582">
        <w:rPr>
          <w:rFonts w:ascii="Times New Roman" w:hAnsi="Times New Roman"/>
          <w:b/>
          <w:sz w:val="24"/>
          <w:szCs w:val="24"/>
        </w:rPr>
        <w:t>между</w:t>
      </w:r>
      <w:r w:rsidRPr="003E73E4">
        <w:rPr>
          <w:rFonts w:ascii="Times New Roman" w:hAnsi="Times New Roman"/>
          <w:sz w:val="24"/>
          <w:szCs w:val="24"/>
        </w:rPr>
        <w:t xml:space="preserve">: </w:t>
      </w:r>
      <w:r w:rsidR="00CA067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3E73E4">
        <w:rPr>
          <w:rFonts w:ascii="Times New Roman" w:hAnsi="Times New Roman"/>
          <w:sz w:val="24"/>
          <w:szCs w:val="24"/>
        </w:rPr>
        <w:t xml:space="preserve"> </w:t>
      </w:r>
    </w:p>
    <w:p w:rsidR="003330C6" w:rsidRPr="003E73E4" w:rsidRDefault="003330C6" w:rsidP="0033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3E4">
        <w:rPr>
          <w:rFonts w:ascii="Times New Roman" w:hAnsi="Times New Roman"/>
          <w:sz w:val="24"/>
          <w:szCs w:val="24"/>
        </w:rPr>
        <w:t>и _________________________________________________</w:t>
      </w:r>
      <w:r w:rsidRPr="003E73E4">
        <w:rPr>
          <w:rFonts w:ascii="Times New Roman" w:hAnsi="Times New Roman"/>
          <w:sz w:val="28"/>
          <w:szCs w:val="28"/>
        </w:rPr>
        <w:t>_________________________</w:t>
      </w:r>
    </w:p>
    <w:p w:rsidR="003330C6" w:rsidRPr="003E73E4" w:rsidRDefault="003330C6" w:rsidP="00333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73E4">
        <w:rPr>
          <w:rFonts w:ascii="Times New Roman" w:hAnsi="Times New Roman"/>
          <w:sz w:val="20"/>
          <w:szCs w:val="20"/>
        </w:rPr>
        <w:t>(полное наименование контрагента)</w:t>
      </w:r>
    </w:p>
    <w:p w:rsidR="003330C6" w:rsidRPr="003E73E4" w:rsidRDefault="003330C6" w:rsidP="003330C6">
      <w:pPr>
        <w:pStyle w:val="3"/>
        <w:rPr>
          <w:szCs w:val="24"/>
        </w:rPr>
      </w:pPr>
      <w:r>
        <w:rPr>
          <w:b/>
          <w:szCs w:val="24"/>
        </w:rPr>
        <w:t>п</w:t>
      </w:r>
      <w:r w:rsidRPr="00ED6582">
        <w:rPr>
          <w:b/>
          <w:szCs w:val="24"/>
        </w:rPr>
        <w:t>редмет</w:t>
      </w:r>
      <w:r w:rsidRPr="003E73E4">
        <w:rPr>
          <w:szCs w:val="24"/>
        </w:rPr>
        <w:t>:</w:t>
      </w:r>
      <w:r>
        <w:rPr>
          <w:szCs w:val="24"/>
        </w:rPr>
        <w:t xml:space="preserve"> </w:t>
      </w:r>
      <w:r w:rsidRPr="003E73E4">
        <w:rPr>
          <w:szCs w:val="24"/>
        </w:rPr>
        <w:t>________________________________________</w:t>
      </w:r>
      <w:r>
        <w:rPr>
          <w:szCs w:val="24"/>
        </w:rPr>
        <w:t>_______________________________</w:t>
      </w:r>
    </w:p>
    <w:p w:rsidR="003330C6" w:rsidRPr="003E73E4" w:rsidRDefault="003330C6" w:rsidP="003330C6">
      <w:pPr>
        <w:pStyle w:val="3"/>
        <w:rPr>
          <w:szCs w:val="24"/>
        </w:rPr>
      </w:pPr>
      <w:r>
        <w:rPr>
          <w:b/>
          <w:szCs w:val="24"/>
        </w:rPr>
        <w:t>ц</w:t>
      </w:r>
      <w:r w:rsidRPr="00ED6582">
        <w:rPr>
          <w:b/>
          <w:szCs w:val="24"/>
        </w:rPr>
        <w:t>ена</w:t>
      </w:r>
      <w:r w:rsidRPr="003E73E4">
        <w:rPr>
          <w:szCs w:val="24"/>
        </w:rPr>
        <w:t>:___________________________________________________________________________</w:t>
      </w:r>
    </w:p>
    <w:p w:rsidR="003330C6" w:rsidRPr="003E73E4" w:rsidRDefault="003330C6" w:rsidP="003330C6">
      <w:pPr>
        <w:pStyle w:val="3"/>
        <w:rPr>
          <w:szCs w:val="24"/>
        </w:rPr>
      </w:pPr>
      <w:r>
        <w:rPr>
          <w:b/>
          <w:szCs w:val="24"/>
        </w:rPr>
        <w:t>с</w:t>
      </w:r>
      <w:r w:rsidRPr="00ED6582">
        <w:rPr>
          <w:b/>
          <w:szCs w:val="24"/>
        </w:rPr>
        <w:t>рок</w:t>
      </w:r>
      <w:r>
        <w:rPr>
          <w:b/>
          <w:szCs w:val="24"/>
        </w:rPr>
        <w:t xml:space="preserve"> действия</w:t>
      </w:r>
      <w:r w:rsidRPr="003E73E4">
        <w:rPr>
          <w:szCs w:val="24"/>
        </w:rPr>
        <w:t>: __________________________________________</w:t>
      </w:r>
      <w:r>
        <w:rPr>
          <w:szCs w:val="24"/>
        </w:rPr>
        <w:t>________________________</w:t>
      </w:r>
    </w:p>
    <w:p w:rsidR="003330C6" w:rsidRPr="003E73E4" w:rsidRDefault="003330C6" w:rsidP="003330C6">
      <w:pPr>
        <w:pStyle w:val="3"/>
        <w:rPr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2126"/>
      </w:tblGrid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A3A">
              <w:rPr>
                <w:rFonts w:ascii="Times New Roman" w:hAnsi="Times New Roman"/>
              </w:rPr>
              <w:t>Наименование органа, структурного подразделения администрации города, ФИО должностного лица</w:t>
            </w:r>
          </w:p>
          <w:p w:rsidR="003330C6" w:rsidRPr="00C50A3A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Pr="00C50A3A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A3A">
              <w:rPr>
                <w:rFonts w:ascii="Times New Roman" w:hAnsi="Times New Roman"/>
              </w:rPr>
              <w:t>Замечания</w:t>
            </w:r>
            <w:r w:rsidRPr="00A507A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снятии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Подпись, дата</w:t>
            </w: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города </w:t>
            </w:r>
          </w:p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EEC">
              <w:rPr>
                <w:rFonts w:ascii="Times New Roman" w:hAnsi="Times New Roman"/>
                <w:sz w:val="18"/>
                <w:szCs w:val="18"/>
              </w:rPr>
              <w:t>(ФИО)</w:t>
            </w:r>
          </w:p>
          <w:p w:rsidR="003330C6" w:rsidRPr="00D15EEC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 w:rsidRPr="00A507AA">
              <w:rPr>
                <w:b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___________________________</w:t>
            </w:r>
          </w:p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юридическо-правового управления </w:t>
            </w:r>
          </w:p>
          <w:p w:rsidR="003330C6" w:rsidRDefault="003330C6" w:rsidP="00E53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</w:t>
            </w:r>
          </w:p>
          <w:p w:rsidR="003330C6" w:rsidRPr="00D15EEC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EEC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договорного отдела юридическо-правового управления</w:t>
            </w:r>
          </w:p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3330C6" w:rsidRPr="00025F6B" w:rsidRDefault="003330C6" w:rsidP="00E53BB7">
            <w:pPr>
              <w:pStyle w:val="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</w:t>
            </w:r>
            <w:r w:rsidRPr="00025F6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0C6" w:rsidRPr="004576A8" w:rsidRDefault="003330C6" w:rsidP="003330C6">
      <w:pPr>
        <w:pStyle w:val="a4"/>
        <w:rPr>
          <w:sz w:val="6"/>
          <w:szCs w:val="6"/>
        </w:rPr>
      </w:pPr>
    </w:p>
    <w:p w:rsidR="003330C6" w:rsidRDefault="003330C6" w:rsidP="003330C6">
      <w:pPr>
        <w:pStyle w:val="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Проект подготовил: _________________________________________________________</w:t>
      </w:r>
    </w:p>
    <w:p w:rsidR="003330C6" w:rsidRDefault="003330C6" w:rsidP="003330C6">
      <w:pPr>
        <w:pStyle w:val="a4"/>
        <w:jc w:val="center"/>
        <w:rPr>
          <w:sz w:val="18"/>
          <w:szCs w:val="18"/>
        </w:rPr>
      </w:pPr>
      <w:r w:rsidRPr="00D15EEC">
        <w:rPr>
          <w:sz w:val="18"/>
          <w:szCs w:val="18"/>
        </w:rPr>
        <w:t>(должность, ФИО,</w:t>
      </w:r>
      <w:r>
        <w:rPr>
          <w:sz w:val="18"/>
          <w:szCs w:val="18"/>
        </w:rPr>
        <w:t xml:space="preserve"> контактный </w:t>
      </w:r>
      <w:r w:rsidRPr="00D15EEC">
        <w:rPr>
          <w:sz w:val="18"/>
          <w:szCs w:val="18"/>
        </w:rPr>
        <w:t>телефон</w:t>
      </w:r>
      <w:r>
        <w:rPr>
          <w:sz w:val="18"/>
          <w:szCs w:val="18"/>
        </w:rPr>
        <w:t>, подпись</w:t>
      </w:r>
      <w:r w:rsidRPr="00D15EEC">
        <w:rPr>
          <w:sz w:val="18"/>
          <w:szCs w:val="18"/>
        </w:rPr>
        <w:t>)</w:t>
      </w:r>
    </w:p>
    <w:p w:rsidR="003330C6" w:rsidRDefault="003330C6" w:rsidP="003330C6">
      <w:pPr>
        <w:pStyle w:val="a4"/>
        <w:jc w:val="center"/>
        <w:rPr>
          <w:sz w:val="18"/>
          <w:szCs w:val="18"/>
        </w:rPr>
      </w:pPr>
    </w:p>
    <w:p w:rsidR="003330C6" w:rsidRPr="004576A8" w:rsidRDefault="003330C6" w:rsidP="003330C6">
      <w:pPr>
        <w:pStyle w:val="a4"/>
        <w:rPr>
          <w:sz w:val="24"/>
          <w:szCs w:val="24"/>
        </w:rPr>
      </w:pPr>
      <w:r w:rsidRPr="00A507AA">
        <w:rPr>
          <w:b/>
          <w:sz w:val="24"/>
          <w:szCs w:val="24"/>
        </w:rPr>
        <w:t>*</w:t>
      </w:r>
      <w:r w:rsidRPr="004576A8">
        <w:rPr>
          <w:sz w:val="24"/>
          <w:szCs w:val="24"/>
        </w:rPr>
        <w:t xml:space="preserve"> Замечания могут быть изложены на отдельном листе, о чем делается отметка в листе согласования</w:t>
      </w:r>
    </w:p>
    <w:p w:rsidR="003330C6" w:rsidRPr="004576A8" w:rsidRDefault="003330C6" w:rsidP="003330C6">
      <w:pPr>
        <w:pStyle w:val="3"/>
        <w:rPr>
          <w:sz w:val="10"/>
          <w:szCs w:val="10"/>
        </w:rPr>
      </w:pPr>
    </w:p>
    <w:p w:rsidR="003330C6" w:rsidRDefault="003330C6" w:rsidP="003330C6">
      <w:pPr>
        <w:pStyle w:val="3"/>
        <w:rPr>
          <w:szCs w:val="24"/>
        </w:rPr>
      </w:pPr>
      <w:r>
        <w:rPr>
          <w:szCs w:val="24"/>
        </w:rPr>
        <w:t>Уполномоченный орган</w:t>
      </w:r>
      <w:r w:rsidRPr="004576A8">
        <w:rPr>
          <w:szCs w:val="24"/>
        </w:rPr>
        <w:t xml:space="preserve"> за ис</w:t>
      </w:r>
      <w:r>
        <w:rPr>
          <w:szCs w:val="24"/>
        </w:rPr>
        <w:t>полнение договора, соглашения:</w:t>
      </w:r>
    </w:p>
    <w:p w:rsidR="003330C6" w:rsidRPr="004576A8" w:rsidRDefault="003330C6" w:rsidP="003330C6">
      <w:pPr>
        <w:pStyle w:val="3"/>
        <w:rPr>
          <w:szCs w:val="24"/>
        </w:rPr>
      </w:pPr>
      <w:r w:rsidRPr="004576A8">
        <w:rPr>
          <w:szCs w:val="24"/>
        </w:rPr>
        <w:t>_____________________________________________</w:t>
      </w:r>
      <w:r>
        <w:rPr>
          <w:szCs w:val="24"/>
        </w:rPr>
        <w:t>_________________________</w:t>
      </w:r>
      <w:r w:rsidRPr="004576A8">
        <w:rPr>
          <w:szCs w:val="24"/>
        </w:rPr>
        <w:t>__________</w:t>
      </w:r>
    </w:p>
    <w:p w:rsidR="003330C6" w:rsidRDefault="003330C6" w:rsidP="003330C6">
      <w:pPr>
        <w:pStyle w:val="3"/>
        <w:rPr>
          <w:sz w:val="20"/>
        </w:rPr>
      </w:pPr>
      <w:r w:rsidRPr="00A9154D">
        <w:rPr>
          <w:sz w:val="20"/>
        </w:rPr>
        <w:t>(наименование органа, структурного подр</w:t>
      </w:r>
      <w:r w:rsidR="00280DAE">
        <w:rPr>
          <w:sz w:val="20"/>
        </w:rPr>
        <w:t>азделения администрации города)</w:t>
      </w:r>
    </w:p>
    <w:p w:rsidR="003330C6" w:rsidRDefault="003330C6" w:rsidP="003330C6">
      <w:pPr>
        <w:pStyle w:val="3"/>
        <w:rPr>
          <w:szCs w:val="24"/>
        </w:rPr>
      </w:pPr>
      <w:r w:rsidRPr="00A507AA">
        <w:rPr>
          <w:b/>
          <w:szCs w:val="24"/>
        </w:rPr>
        <w:t>**</w:t>
      </w:r>
      <w:r w:rsidR="00CA0671">
        <w:rPr>
          <w:szCs w:val="24"/>
        </w:rPr>
        <w:t xml:space="preserve"> Д</w:t>
      </w:r>
      <w:r w:rsidRPr="004576A8">
        <w:rPr>
          <w:szCs w:val="24"/>
        </w:rPr>
        <w:t xml:space="preserve">ополняется соответствующими должностными лицами органа, структурного подразделения администрации города, ответственного (уполномоченного) за </w:t>
      </w:r>
      <w:r>
        <w:rPr>
          <w:szCs w:val="24"/>
        </w:rPr>
        <w:t>исполнение договора (соглашения).</w:t>
      </w:r>
    </w:p>
    <w:p w:rsidR="003330C6" w:rsidRDefault="003330C6" w:rsidP="003330C6">
      <w:pPr>
        <w:pStyle w:val="3"/>
        <w:rPr>
          <w:szCs w:val="24"/>
        </w:rPr>
      </w:pPr>
    </w:p>
    <w:p w:rsidR="00C643D1" w:rsidRDefault="00C643D1" w:rsidP="003330C6">
      <w:pPr>
        <w:pStyle w:val="3"/>
        <w:rPr>
          <w:szCs w:val="24"/>
        </w:rPr>
      </w:pPr>
    </w:p>
    <w:p w:rsidR="00643CFD" w:rsidRDefault="00643CFD" w:rsidP="003330C6">
      <w:pPr>
        <w:pStyle w:val="3"/>
        <w:rPr>
          <w:szCs w:val="24"/>
        </w:rPr>
      </w:pPr>
    </w:p>
    <w:p w:rsidR="00643CFD" w:rsidRDefault="00643CFD" w:rsidP="003330C6">
      <w:pPr>
        <w:pStyle w:val="3"/>
        <w:rPr>
          <w:szCs w:val="24"/>
        </w:rPr>
      </w:pPr>
    </w:p>
    <w:p w:rsidR="00643CFD" w:rsidRDefault="00643CFD" w:rsidP="003330C6">
      <w:pPr>
        <w:pStyle w:val="3"/>
        <w:rPr>
          <w:szCs w:val="24"/>
        </w:rPr>
      </w:pPr>
    </w:p>
    <w:p w:rsidR="00643CFD" w:rsidRDefault="00643CFD" w:rsidP="003330C6">
      <w:pPr>
        <w:pStyle w:val="3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460"/>
      </w:tblGrid>
      <w:tr w:rsidR="003330C6" w:rsidRPr="00A9154D" w:rsidTr="00E53BB7">
        <w:tc>
          <w:tcPr>
            <w:tcW w:w="4111" w:type="dxa"/>
          </w:tcPr>
          <w:p w:rsidR="003330C6" w:rsidRPr="00A9154D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3330C6" w:rsidRPr="00A9154D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Pr="00A9154D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330C6" w:rsidRPr="00EC0165" w:rsidRDefault="003330C6" w:rsidP="00E53B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Порядку работы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>договорами и соглашениями, заключаемыми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330C6" w:rsidRPr="00EC0165" w:rsidRDefault="003330C6" w:rsidP="00E53B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города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Нефтеюганска</w:t>
            </w:r>
          </w:p>
          <w:p w:rsidR="003330C6" w:rsidRPr="00A9154D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0C6" w:rsidRPr="00A9154D" w:rsidRDefault="003330C6" w:rsidP="003330C6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7E06AB" w:rsidRDefault="007E06AB" w:rsidP="007E06AB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</w:t>
      </w:r>
    </w:p>
    <w:p w:rsidR="003330C6" w:rsidRPr="00A9154D" w:rsidRDefault="003330C6" w:rsidP="003330C6">
      <w:pPr>
        <w:pStyle w:val="1"/>
        <w:rPr>
          <w:b w:val="0"/>
          <w:sz w:val="28"/>
          <w:szCs w:val="28"/>
        </w:rPr>
      </w:pPr>
      <w:r w:rsidRPr="00A9154D">
        <w:rPr>
          <w:b w:val="0"/>
          <w:sz w:val="28"/>
          <w:szCs w:val="28"/>
        </w:rPr>
        <w:t>Лист согласования</w:t>
      </w:r>
    </w:p>
    <w:p w:rsidR="003330C6" w:rsidRPr="00A9154D" w:rsidRDefault="003330C6" w:rsidP="003330C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330C6" w:rsidRDefault="003330C6" w:rsidP="0033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CB6">
        <w:rPr>
          <w:rFonts w:ascii="Times New Roman" w:hAnsi="Times New Roman"/>
          <w:b/>
          <w:sz w:val="24"/>
          <w:szCs w:val="24"/>
        </w:rPr>
        <w:t>к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6A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3330C6" w:rsidRDefault="003330C6" w:rsidP="003330C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(муниципального контракта, дополнительного соглашения (протокола разногласий, соглашения о расторжении)</w:t>
      </w:r>
      <w:proofErr w:type="gramEnd"/>
    </w:p>
    <w:p w:rsidR="003330C6" w:rsidRPr="004576A8" w:rsidRDefault="003330C6" w:rsidP="00333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6A8">
        <w:rPr>
          <w:rFonts w:ascii="Times New Roman" w:hAnsi="Times New Roman"/>
          <w:sz w:val="24"/>
          <w:szCs w:val="24"/>
        </w:rPr>
        <w:t>от _________________ №_________</w:t>
      </w:r>
    </w:p>
    <w:p w:rsidR="003330C6" w:rsidRPr="004576A8" w:rsidRDefault="003330C6" w:rsidP="00333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B6">
        <w:rPr>
          <w:rFonts w:ascii="Times New Roman" w:hAnsi="Times New Roman"/>
          <w:b/>
          <w:sz w:val="24"/>
          <w:szCs w:val="24"/>
        </w:rPr>
        <w:t>между</w:t>
      </w:r>
      <w:r w:rsidRPr="004576A8">
        <w:rPr>
          <w:rFonts w:ascii="Times New Roman" w:hAnsi="Times New Roman"/>
          <w:sz w:val="24"/>
          <w:szCs w:val="24"/>
        </w:rPr>
        <w:t xml:space="preserve">: </w:t>
      </w:r>
      <w:r w:rsidR="00CA067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4576A8">
        <w:rPr>
          <w:rFonts w:ascii="Times New Roman" w:hAnsi="Times New Roman"/>
          <w:sz w:val="24"/>
          <w:szCs w:val="24"/>
        </w:rPr>
        <w:t xml:space="preserve"> </w:t>
      </w:r>
    </w:p>
    <w:p w:rsidR="003330C6" w:rsidRDefault="003330C6" w:rsidP="00333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A8">
        <w:rPr>
          <w:rFonts w:ascii="Times New Roman" w:hAnsi="Times New Roman"/>
          <w:sz w:val="24"/>
          <w:szCs w:val="24"/>
        </w:rPr>
        <w:t>и 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330C6" w:rsidRDefault="003330C6" w:rsidP="003330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контрагента)</w:t>
      </w:r>
    </w:p>
    <w:p w:rsidR="003330C6" w:rsidRPr="004576A8" w:rsidRDefault="003330C6" w:rsidP="003330C6">
      <w:pPr>
        <w:pStyle w:val="3"/>
        <w:rPr>
          <w:szCs w:val="24"/>
        </w:rPr>
      </w:pPr>
      <w:r>
        <w:rPr>
          <w:b/>
          <w:szCs w:val="24"/>
        </w:rPr>
        <w:t>п</w:t>
      </w:r>
      <w:r w:rsidRPr="004C6CB6">
        <w:rPr>
          <w:b/>
          <w:szCs w:val="24"/>
        </w:rPr>
        <w:t>редмет:</w:t>
      </w:r>
      <w:r w:rsidRPr="004576A8">
        <w:rPr>
          <w:szCs w:val="24"/>
        </w:rPr>
        <w:t>______________</w:t>
      </w:r>
      <w:r>
        <w:rPr>
          <w:szCs w:val="24"/>
        </w:rPr>
        <w:t>____________</w:t>
      </w:r>
      <w:r w:rsidRPr="004576A8">
        <w:rPr>
          <w:szCs w:val="24"/>
        </w:rPr>
        <w:t>______________</w:t>
      </w:r>
      <w:r>
        <w:rPr>
          <w:szCs w:val="24"/>
        </w:rPr>
        <w:t>_______________________________</w:t>
      </w:r>
    </w:p>
    <w:p w:rsidR="003330C6" w:rsidRPr="004576A8" w:rsidRDefault="003330C6" w:rsidP="003330C6">
      <w:pPr>
        <w:pStyle w:val="3"/>
        <w:rPr>
          <w:szCs w:val="24"/>
        </w:rPr>
      </w:pPr>
      <w:r>
        <w:rPr>
          <w:b/>
          <w:szCs w:val="24"/>
        </w:rPr>
        <w:t>ц</w:t>
      </w:r>
      <w:r w:rsidRPr="004C6CB6">
        <w:rPr>
          <w:b/>
          <w:szCs w:val="24"/>
        </w:rPr>
        <w:t>ена</w:t>
      </w:r>
      <w:r w:rsidRPr="004576A8">
        <w:rPr>
          <w:szCs w:val="24"/>
        </w:rPr>
        <w:t>:</w:t>
      </w:r>
      <w:r>
        <w:rPr>
          <w:szCs w:val="24"/>
        </w:rPr>
        <w:t xml:space="preserve"> </w:t>
      </w:r>
      <w:r w:rsidRPr="004576A8">
        <w:rPr>
          <w:szCs w:val="24"/>
        </w:rPr>
        <w:t>_________________</w:t>
      </w:r>
      <w:r>
        <w:rPr>
          <w:szCs w:val="24"/>
        </w:rPr>
        <w:t>____________</w:t>
      </w:r>
      <w:r w:rsidRPr="004576A8">
        <w:rPr>
          <w:szCs w:val="24"/>
        </w:rPr>
        <w:t>______________</w:t>
      </w:r>
      <w:r>
        <w:rPr>
          <w:szCs w:val="24"/>
        </w:rPr>
        <w:t>_______________________________</w:t>
      </w:r>
    </w:p>
    <w:p w:rsidR="00A3703C" w:rsidRPr="00A3703C" w:rsidRDefault="003330C6" w:rsidP="00A3703C">
      <w:pPr>
        <w:pStyle w:val="3"/>
        <w:jc w:val="left"/>
        <w:rPr>
          <w:szCs w:val="24"/>
        </w:rPr>
      </w:pPr>
      <w:r>
        <w:rPr>
          <w:b/>
          <w:szCs w:val="24"/>
        </w:rPr>
        <w:t>с</w:t>
      </w:r>
      <w:r w:rsidRPr="004C6CB6">
        <w:rPr>
          <w:b/>
          <w:szCs w:val="24"/>
        </w:rPr>
        <w:t>роки</w:t>
      </w:r>
      <w:r w:rsidR="00A3703C">
        <w:rPr>
          <w:sz w:val="20"/>
        </w:rPr>
        <w:t xml:space="preserve"> </w:t>
      </w:r>
      <w:r w:rsidR="00A3703C" w:rsidRPr="00A3703C">
        <w:rPr>
          <w:b/>
          <w:szCs w:val="24"/>
        </w:rPr>
        <w:t>поставки товара (вы</w:t>
      </w:r>
      <w:r w:rsidR="00A3703C">
        <w:rPr>
          <w:b/>
          <w:szCs w:val="24"/>
        </w:rPr>
        <w:t>полнения работ, оказания услуг)</w:t>
      </w:r>
      <w:r w:rsidRPr="00A3703C">
        <w:rPr>
          <w:b/>
          <w:szCs w:val="24"/>
        </w:rPr>
        <w:t>:</w:t>
      </w:r>
      <w:r w:rsidR="00A3703C">
        <w:rPr>
          <w:b/>
          <w:szCs w:val="24"/>
        </w:rPr>
        <w:t xml:space="preserve"> </w:t>
      </w:r>
      <w:r w:rsidRPr="00A3703C">
        <w:rPr>
          <w:b/>
          <w:szCs w:val="24"/>
        </w:rPr>
        <w:t>_</w:t>
      </w:r>
      <w:r w:rsidRPr="004576A8">
        <w:rPr>
          <w:szCs w:val="24"/>
        </w:rPr>
        <w:t>_______________</w:t>
      </w:r>
      <w:r>
        <w:rPr>
          <w:szCs w:val="24"/>
        </w:rPr>
        <w:t>_______________</w:t>
      </w:r>
      <w:r w:rsidRPr="004576A8">
        <w:rPr>
          <w:szCs w:val="24"/>
        </w:rPr>
        <w:t>________</w:t>
      </w:r>
      <w:r w:rsidR="00A3703C">
        <w:rPr>
          <w:szCs w:val="24"/>
        </w:rPr>
        <w:t>______</w:t>
      </w:r>
      <w:r w:rsidRPr="004576A8">
        <w:rPr>
          <w:szCs w:val="24"/>
        </w:rPr>
        <w:t>___</w:t>
      </w:r>
      <w:r>
        <w:rPr>
          <w:szCs w:val="24"/>
        </w:rPr>
        <w:t>_______________________________</w:t>
      </w:r>
    </w:p>
    <w:p w:rsidR="003330C6" w:rsidRDefault="00A3703C" w:rsidP="00A3703C">
      <w:pPr>
        <w:pStyle w:val="3"/>
        <w:jc w:val="left"/>
        <w:rPr>
          <w:sz w:val="20"/>
        </w:rPr>
      </w:pPr>
      <w:r w:rsidRPr="00A3703C">
        <w:rPr>
          <w:b/>
          <w:szCs w:val="24"/>
        </w:rPr>
        <w:t xml:space="preserve">срок </w:t>
      </w:r>
      <w:r w:rsidR="003330C6" w:rsidRPr="00A3703C">
        <w:rPr>
          <w:b/>
          <w:szCs w:val="24"/>
        </w:rPr>
        <w:t>действия муниципального контракта</w:t>
      </w:r>
      <w:r>
        <w:rPr>
          <w:sz w:val="20"/>
        </w:rPr>
        <w:t>: _______________________________________________</w:t>
      </w:r>
    </w:p>
    <w:p w:rsidR="00A3703C" w:rsidRPr="00A3703C" w:rsidRDefault="00A3703C" w:rsidP="00A3703C">
      <w:pPr>
        <w:pStyle w:val="3"/>
        <w:jc w:val="left"/>
        <w:rPr>
          <w:sz w:val="6"/>
          <w:szCs w:val="6"/>
        </w:rPr>
      </w:pPr>
    </w:p>
    <w:p w:rsidR="003330C6" w:rsidRDefault="003330C6" w:rsidP="003330C6">
      <w:pPr>
        <w:pStyle w:val="3"/>
        <w:rPr>
          <w:sz w:val="22"/>
          <w:szCs w:val="22"/>
        </w:rPr>
      </w:pPr>
      <w:r>
        <w:t xml:space="preserve">План-график администрации города Нефтеюганска </w:t>
      </w:r>
      <w:r w:rsidRPr="00314BF2">
        <w:t>№</w:t>
      </w:r>
      <w:r>
        <w:t xml:space="preserve"> строки </w:t>
      </w:r>
      <w:r>
        <w:rPr>
          <w:sz w:val="22"/>
          <w:szCs w:val="22"/>
        </w:rPr>
        <w:t>____________________________</w:t>
      </w:r>
    </w:p>
    <w:p w:rsidR="00A3703C" w:rsidRPr="00A3703C" w:rsidRDefault="00A3703C" w:rsidP="003330C6">
      <w:pPr>
        <w:pStyle w:val="3"/>
        <w:rPr>
          <w:sz w:val="6"/>
          <w:szCs w:val="6"/>
        </w:rPr>
      </w:pPr>
    </w:p>
    <w:p w:rsidR="003330C6" w:rsidRDefault="003330C6" w:rsidP="003330C6">
      <w:pPr>
        <w:pStyle w:val="3"/>
        <w:rPr>
          <w:sz w:val="22"/>
          <w:szCs w:val="22"/>
        </w:rPr>
      </w:pPr>
      <w:r>
        <w:rPr>
          <w:sz w:val="22"/>
          <w:szCs w:val="22"/>
        </w:rPr>
        <w:t>ИКЗ__________________________________________________________________________________</w:t>
      </w:r>
    </w:p>
    <w:p w:rsidR="003330C6" w:rsidRDefault="003330C6" w:rsidP="003330C6">
      <w:pPr>
        <w:pStyle w:val="3"/>
        <w:rPr>
          <w:sz w:val="22"/>
          <w:szCs w:val="22"/>
        </w:rPr>
      </w:pPr>
    </w:p>
    <w:p w:rsidR="003330C6" w:rsidRPr="007A0ADA" w:rsidRDefault="003330C6" w:rsidP="003330C6">
      <w:pPr>
        <w:pStyle w:val="3"/>
        <w:rPr>
          <w:sz w:val="6"/>
          <w:szCs w:val="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2268"/>
      </w:tblGrid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A3A">
              <w:rPr>
                <w:rFonts w:ascii="Times New Roman" w:hAnsi="Times New Roman"/>
              </w:rPr>
              <w:t>Наименование органа, структурного подразделения администрации города, ФИО должностного лица</w:t>
            </w:r>
          </w:p>
          <w:p w:rsidR="003330C6" w:rsidRPr="00C50A3A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Pr="00C50A3A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A3A">
              <w:rPr>
                <w:rFonts w:ascii="Times New Roman" w:hAnsi="Times New Roman"/>
              </w:rPr>
              <w:t>Замечания</w:t>
            </w:r>
            <w:r w:rsidRPr="00A507AA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снятии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Подпись, дата</w:t>
            </w: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 w:rsidRPr="00A507AA">
              <w:rPr>
                <w:b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___________________________</w:t>
            </w:r>
          </w:p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юридическо-правового управления </w:t>
            </w:r>
          </w:p>
          <w:p w:rsidR="003330C6" w:rsidRDefault="003330C6" w:rsidP="00E53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</w:t>
            </w:r>
          </w:p>
          <w:p w:rsidR="003330C6" w:rsidRPr="00D15EEC" w:rsidRDefault="003330C6" w:rsidP="00E53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EEC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0C6" w:rsidTr="00E53B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договорного отдела юридическо-правового управления</w:t>
            </w:r>
          </w:p>
          <w:p w:rsidR="003330C6" w:rsidRDefault="003330C6" w:rsidP="00E53BB7">
            <w:pPr>
              <w:pStyle w:val="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3330C6" w:rsidRPr="00D15EEC" w:rsidRDefault="003330C6" w:rsidP="00E53BB7">
            <w:pPr>
              <w:pStyle w:val="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</w:t>
            </w:r>
            <w:r w:rsidRPr="00D15EE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6" w:rsidRDefault="003330C6" w:rsidP="00E53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0C6" w:rsidRPr="004576A8" w:rsidRDefault="003330C6" w:rsidP="003330C6">
      <w:pPr>
        <w:pStyle w:val="a4"/>
        <w:rPr>
          <w:sz w:val="6"/>
          <w:szCs w:val="6"/>
        </w:rPr>
      </w:pPr>
    </w:p>
    <w:p w:rsidR="003330C6" w:rsidRDefault="003330C6" w:rsidP="003330C6">
      <w:pPr>
        <w:pStyle w:val="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Проект подготовил: ______________________________________________________________________</w:t>
      </w:r>
    </w:p>
    <w:p w:rsidR="003330C6" w:rsidRDefault="003330C6" w:rsidP="003330C6">
      <w:pPr>
        <w:pStyle w:val="a4"/>
        <w:jc w:val="center"/>
        <w:rPr>
          <w:sz w:val="18"/>
          <w:szCs w:val="18"/>
        </w:rPr>
      </w:pPr>
      <w:r w:rsidRPr="00D15EEC">
        <w:rPr>
          <w:sz w:val="18"/>
          <w:szCs w:val="18"/>
        </w:rPr>
        <w:t>(должность, ФИО,</w:t>
      </w:r>
      <w:r>
        <w:rPr>
          <w:sz w:val="18"/>
          <w:szCs w:val="18"/>
        </w:rPr>
        <w:t xml:space="preserve"> контактный</w:t>
      </w:r>
      <w:r w:rsidRPr="00D15EEC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, подпись</w:t>
      </w:r>
      <w:r w:rsidRPr="00D15EEC">
        <w:rPr>
          <w:sz w:val="18"/>
          <w:szCs w:val="18"/>
        </w:rPr>
        <w:t>)</w:t>
      </w:r>
    </w:p>
    <w:p w:rsidR="003330C6" w:rsidRDefault="003330C6" w:rsidP="003330C6">
      <w:pPr>
        <w:pStyle w:val="a4"/>
        <w:jc w:val="center"/>
        <w:rPr>
          <w:sz w:val="18"/>
          <w:szCs w:val="18"/>
        </w:rPr>
      </w:pPr>
    </w:p>
    <w:p w:rsidR="003330C6" w:rsidRPr="004576A8" w:rsidRDefault="003330C6" w:rsidP="003330C6">
      <w:pPr>
        <w:pStyle w:val="a4"/>
        <w:rPr>
          <w:sz w:val="24"/>
          <w:szCs w:val="24"/>
        </w:rPr>
      </w:pPr>
      <w:r w:rsidRPr="00A507AA">
        <w:rPr>
          <w:b/>
          <w:sz w:val="24"/>
          <w:szCs w:val="24"/>
        </w:rPr>
        <w:t>*</w:t>
      </w:r>
      <w:r w:rsidRPr="004576A8">
        <w:rPr>
          <w:sz w:val="24"/>
          <w:szCs w:val="24"/>
        </w:rPr>
        <w:t xml:space="preserve"> Замечания могут быть изложены на отдельном листе, о чем делается отметка в листе согласования</w:t>
      </w:r>
    </w:p>
    <w:p w:rsidR="003330C6" w:rsidRPr="004576A8" w:rsidRDefault="003330C6" w:rsidP="003330C6">
      <w:pPr>
        <w:pStyle w:val="3"/>
        <w:rPr>
          <w:sz w:val="10"/>
          <w:szCs w:val="10"/>
        </w:rPr>
      </w:pPr>
    </w:p>
    <w:p w:rsidR="003330C6" w:rsidRDefault="003330C6" w:rsidP="003330C6">
      <w:pPr>
        <w:pStyle w:val="3"/>
        <w:rPr>
          <w:sz w:val="20"/>
        </w:rPr>
      </w:pPr>
      <w:r>
        <w:rPr>
          <w:szCs w:val="24"/>
        </w:rPr>
        <w:t>Уполномоченный орган за исполнение</w:t>
      </w:r>
      <w:r w:rsidRPr="004576A8">
        <w:rPr>
          <w:szCs w:val="24"/>
        </w:rPr>
        <w:t xml:space="preserve"> муниципального контракта</w:t>
      </w:r>
      <w:r>
        <w:rPr>
          <w:szCs w:val="24"/>
        </w:rPr>
        <w:t xml:space="preserve"> (контракта)</w:t>
      </w:r>
      <w:r w:rsidRPr="004576A8">
        <w:rPr>
          <w:szCs w:val="24"/>
        </w:rPr>
        <w:t>: _____________________________________________</w:t>
      </w:r>
      <w:r>
        <w:rPr>
          <w:szCs w:val="24"/>
        </w:rPr>
        <w:t>_________________________</w:t>
      </w:r>
      <w:r w:rsidRPr="004576A8">
        <w:rPr>
          <w:szCs w:val="24"/>
        </w:rPr>
        <w:t>__________</w:t>
      </w:r>
      <w:r>
        <w:rPr>
          <w:sz w:val="20"/>
        </w:rPr>
        <w:t xml:space="preserve"> </w:t>
      </w:r>
      <w:r w:rsidRPr="00A9154D">
        <w:rPr>
          <w:sz w:val="20"/>
        </w:rPr>
        <w:t>(наименование органа, структурного подразделения администрации города</w:t>
      </w:r>
      <w:r w:rsidR="00280DAE">
        <w:rPr>
          <w:sz w:val="20"/>
        </w:rPr>
        <w:t>)</w:t>
      </w:r>
    </w:p>
    <w:p w:rsidR="00280DAE" w:rsidRDefault="00280DAE" w:rsidP="003330C6">
      <w:pPr>
        <w:pStyle w:val="3"/>
        <w:rPr>
          <w:sz w:val="20"/>
        </w:rPr>
      </w:pPr>
    </w:p>
    <w:p w:rsidR="003330C6" w:rsidRPr="000D5872" w:rsidRDefault="003330C6" w:rsidP="003330C6">
      <w:pPr>
        <w:pStyle w:val="3"/>
        <w:rPr>
          <w:sz w:val="20"/>
        </w:rPr>
      </w:pPr>
      <w:r w:rsidRPr="00A507AA">
        <w:rPr>
          <w:b/>
          <w:szCs w:val="24"/>
        </w:rPr>
        <w:t>**</w:t>
      </w:r>
      <w:r w:rsidR="00CA0671">
        <w:rPr>
          <w:szCs w:val="24"/>
        </w:rPr>
        <w:t xml:space="preserve"> Д</w:t>
      </w:r>
      <w:r w:rsidRPr="004576A8">
        <w:rPr>
          <w:szCs w:val="24"/>
        </w:rPr>
        <w:t>ополняется соответствующими должностными лицами органа, структурного подразделения администрации города, ответственного (уполномоченного) за исполнение</w:t>
      </w:r>
      <w:r>
        <w:rPr>
          <w:szCs w:val="24"/>
        </w:rPr>
        <w:t xml:space="preserve"> муниципального контракта</w:t>
      </w:r>
      <w:r w:rsidRPr="004576A8">
        <w:rPr>
          <w:szCs w:val="24"/>
        </w:rPr>
        <w:t>.</w:t>
      </w:r>
    </w:p>
    <w:p w:rsidR="003330C6" w:rsidRDefault="003330C6" w:rsidP="003330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30C6" w:rsidRDefault="003330C6" w:rsidP="003330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058B" w:rsidRDefault="0095058B" w:rsidP="00AF2025">
      <w:pPr>
        <w:shd w:val="clear" w:color="auto" w:fill="FFFFFF"/>
        <w:tabs>
          <w:tab w:val="left" w:pos="9214"/>
        </w:tabs>
        <w:spacing w:after="0" w:line="240" w:lineRule="auto"/>
        <w:ind w:firstLine="73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176"/>
      </w:tblGrid>
      <w:tr w:rsidR="005A3E6F" w:rsidTr="00EC0165">
        <w:tc>
          <w:tcPr>
            <w:tcW w:w="4395" w:type="dxa"/>
          </w:tcPr>
          <w:p w:rsidR="005A3E6F" w:rsidRDefault="005A3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F72" w:rsidRDefault="00AA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F72" w:rsidRDefault="00AA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F72" w:rsidRDefault="00AA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A3E6F" w:rsidRPr="00EC0165" w:rsidRDefault="00D35384" w:rsidP="00EC0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sz w:val="28"/>
                <w:szCs w:val="28"/>
              </w:rPr>
              <w:t>П</w:t>
            </w:r>
            <w:r w:rsidR="003330C6">
              <w:rPr>
                <w:rFonts w:ascii="Times New Roman" w:hAnsi="Times New Roman"/>
                <w:sz w:val="28"/>
                <w:szCs w:val="28"/>
              </w:rPr>
              <w:t>риложение 2</w:t>
            </w:r>
            <w:r w:rsidR="005A3E6F" w:rsidRPr="00EC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165" w:rsidRPr="00EC0165" w:rsidRDefault="00EF3298" w:rsidP="00EC01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38097B" w:rsidRPr="00EC0165">
              <w:rPr>
                <w:rFonts w:ascii="Times New Roman" w:hAnsi="Times New Roman"/>
                <w:b w:val="0"/>
                <w:sz w:val="28"/>
                <w:szCs w:val="28"/>
              </w:rPr>
              <w:t>Порядку</w:t>
            </w: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работы</w:t>
            </w:r>
            <w:r w:rsidR="00EC0165"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C0165"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EC0165" w:rsidRPr="00EC0165">
              <w:rPr>
                <w:rFonts w:ascii="Times New Roman" w:hAnsi="Times New Roman"/>
                <w:b w:val="0"/>
                <w:sz w:val="28"/>
                <w:szCs w:val="28"/>
              </w:rPr>
              <w:t>договорами и соглашениями, заключаемыми</w:t>
            </w:r>
            <w:r w:rsidR="00EC0165"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C0165" w:rsidRPr="00EC0165" w:rsidRDefault="00EC0165" w:rsidP="00EC01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города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Нефтеюганска</w:t>
            </w:r>
          </w:p>
          <w:p w:rsidR="005A3E6F" w:rsidRPr="00D34797" w:rsidRDefault="005A3E6F" w:rsidP="00F674D5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E6F" w:rsidRPr="00477414" w:rsidRDefault="005A3E6F" w:rsidP="005A3E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9C8" w:rsidRPr="00477414" w:rsidRDefault="006679C8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Форма реестра </w:t>
      </w:r>
    </w:p>
    <w:p w:rsidR="00F7639A" w:rsidRDefault="00F7639A" w:rsidP="006679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договоров, </w:t>
      </w:r>
      <w:r w:rsidRPr="00477414">
        <w:rPr>
          <w:rFonts w:ascii="Times New Roman" w:hAnsi="Times New Roman" w:cs="Times New Roman"/>
          <w:sz w:val="28"/>
          <w:szCs w:val="28"/>
        </w:rPr>
        <w:t>соглаш</w:t>
      </w:r>
      <w:r>
        <w:rPr>
          <w:rFonts w:ascii="Times New Roman" w:hAnsi="Times New Roman" w:cs="Times New Roman"/>
          <w:sz w:val="28"/>
          <w:szCs w:val="28"/>
        </w:rPr>
        <w:t xml:space="preserve">ений, </w:t>
      </w:r>
    </w:p>
    <w:p w:rsidR="00F7639A" w:rsidRPr="00477414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заключенных администраций города Нефтеюганска</w:t>
      </w:r>
    </w:p>
    <w:p w:rsidR="00F7639A" w:rsidRPr="00477414" w:rsidRDefault="00F7639A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276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992"/>
        <w:gridCol w:w="1418"/>
        <w:gridCol w:w="850"/>
        <w:gridCol w:w="851"/>
        <w:gridCol w:w="1417"/>
        <w:gridCol w:w="1134"/>
      </w:tblGrid>
      <w:tr w:rsidR="00280DAE" w:rsidRPr="00477414" w:rsidTr="00643CFD">
        <w:trPr>
          <w:trHeight w:val="789"/>
        </w:trPr>
        <w:tc>
          <w:tcPr>
            <w:tcW w:w="850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92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Контрагент</w:t>
            </w:r>
          </w:p>
        </w:tc>
        <w:tc>
          <w:tcPr>
            <w:tcW w:w="1418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0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851" w:type="dxa"/>
          </w:tcPr>
          <w:p w:rsidR="00280DAE" w:rsidRPr="00477414" w:rsidRDefault="00280DAE" w:rsidP="0028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действия </w:t>
            </w:r>
          </w:p>
        </w:tc>
        <w:tc>
          <w:tcPr>
            <w:tcW w:w="1417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ФИО должност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ного лица, подписавшего договор, </w:t>
            </w: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соглашение</w:t>
            </w:r>
          </w:p>
        </w:tc>
        <w:tc>
          <w:tcPr>
            <w:tcW w:w="1134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280DAE" w:rsidRPr="00477414" w:rsidTr="00643CFD">
        <w:trPr>
          <w:trHeight w:val="350"/>
        </w:trPr>
        <w:tc>
          <w:tcPr>
            <w:tcW w:w="850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741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280DAE" w:rsidRPr="00477414" w:rsidRDefault="00280DAE" w:rsidP="00E6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F7639A" w:rsidRDefault="00F7639A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06AB" w:rsidRDefault="007E06AB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3CFD" w:rsidRDefault="00643CFD" w:rsidP="00F763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5103" w:type="dxa"/>
        <w:tblInd w:w="4395" w:type="dxa"/>
        <w:tblLook w:val="01E0" w:firstRow="1" w:lastRow="1" w:firstColumn="1" w:lastColumn="1" w:noHBand="0" w:noVBand="0"/>
      </w:tblPr>
      <w:tblGrid>
        <w:gridCol w:w="5103"/>
      </w:tblGrid>
      <w:tr w:rsidR="003E73E4" w:rsidRPr="00477414" w:rsidTr="00EC0165">
        <w:tc>
          <w:tcPr>
            <w:tcW w:w="5103" w:type="dxa"/>
          </w:tcPr>
          <w:p w:rsidR="003E73E4" w:rsidRPr="00477414" w:rsidRDefault="003330C6" w:rsidP="00CE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  <w:r w:rsidR="003E73E4" w:rsidRPr="0047741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C0165" w:rsidRPr="00EC0165" w:rsidRDefault="00EC0165" w:rsidP="00EC01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Порядку работы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EC0165">
              <w:rPr>
                <w:rFonts w:ascii="Times New Roman" w:hAnsi="Times New Roman"/>
                <w:b w:val="0"/>
                <w:sz w:val="28"/>
                <w:szCs w:val="28"/>
              </w:rPr>
              <w:t>договорами и соглашениями, заключаемыми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C0165" w:rsidRPr="00EC0165" w:rsidRDefault="00EC0165" w:rsidP="00EC016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города </w:t>
            </w:r>
            <w:r w:rsidRPr="00EC01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Нефтеюганска</w:t>
            </w:r>
          </w:p>
          <w:p w:rsidR="003E73E4" w:rsidRPr="00477414" w:rsidRDefault="003E73E4" w:rsidP="00DF43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39A" w:rsidRDefault="00F7639A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679C8" w:rsidRDefault="006679C8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Форма реестра </w:t>
      </w:r>
    </w:p>
    <w:p w:rsidR="00A507AA" w:rsidRDefault="00A507AA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>Реестр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639A" w:rsidRPr="00477414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заключенных администраций города Нефтеюганска</w:t>
      </w:r>
    </w:p>
    <w:tbl>
      <w:tblPr>
        <w:tblpPr w:leftFromText="180" w:rightFromText="180" w:vertAnchor="text" w:horzAnchor="margin" w:tblpX="-436" w:tblpY="175"/>
        <w:tblW w:w="101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9"/>
        <w:gridCol w:w="1134"/>
        <w:gridCol w:w="709"/>
        <w:gridCol w:w="850"/>
        <w:gridCol w:w="993"/>
        <w:gridCol w:w="960"/>
        <w:gridCol w:w="1449"/>
        <w:gridCol w:w="993"/>
        <w:gridCol w:w="1275"/>
        <w:gridCol w:w="1134"/>
      </w:tblGrid>
      <w:tr w:rsidR="00A3703C" w:rsidRPr="00862347" w:rsidTr="000F6AF2">
        <w:trPr>
          <w:trHeight w:val="842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0F6AF2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</w:p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Муниципальный контракт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(контракт)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Предмет</w:t>
            </w:r>
          </w:p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703C" w:rsidRPr="00862347" w:rsidRDefault="00A3703C" w:rsidP="00280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Контрагент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03C" w:rsidRDefault="00A3703C" w:rsidP="00E62EB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Цена,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3C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</w:t>
            </w:r>
          </w:p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03C" w:rsidRPr="00862347" w:rsidRDefault="00A3703C" w:rsidP="00E62EB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A3703C" w:rsidRPr="00862347" w:rsidTr="000F6AF2">
        <w:trPr>
          <w:trHeight w:val="883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правовое основание           (ФЗ №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03C" w:rsidRPr="00862347" w:rsidRDefault="00A3703C" w:rsidP="00E62EB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3C" w:rsidRPr="00862347" w:rsidRDefault="00A3703C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A0671" w:rsidRPr="00862347" w:rsidTr="000F6AF2">
        <w:trPr>
          <w:trHeight w:val="28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234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671" w:rsidRPr="00862347" w:rsidRDefault="00CA0671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1" w:rsidRDefault="00280DAE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1" w:rsidRPr="00862347" w:rsidRDefault="00280DAE" w:rsidP="00E62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71" w:rsidRPr="00862347" w:rsidRDefault="00280DAE" w:rsidP="00280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</w:tr>
    </w:tbl>
    <w:p w:rsidR="00F7639A" w:rsidRPr="00477414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39A" w:rsidRPr="00862347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7639A" w:rsidRDefault="00F7639A" w:rsidP="00F763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39A" w:rsidRDefault="00F7639A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6AB" w:rsidRDefault="007E06AB" w:rsidP="00F7639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287D" w:rsidRDefault="00B9287D" w:rsidP="006679C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287D" w:rsidSect="00C76EC0">
      <w:pgSz w:w="11906" w:h="16838" w:code="9"/>
      <w:pgMar w:top="993" w:right="567" w:bottom="1135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81" w:rsidRDefault="00FF6481" w:rsidP="00AB0290">
      <w:pPr>
        <w:spacing w:after="0" w:line="240" w:lineRule="auto"/>
      </w:pPr>
      <w:r>
        <w:separator/>
      </w:r>
    </w:p>
  </w:endnote>
  <w:endnote w:type="continuationSeparator" w:id="0">
    <w:p w:rsidR="00FF6481" w:rsidRDefault="00FF6481" w:rsidP="00AB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0485"/>
      <w:docPartObj>
        <w:docPartGallery w:val="Page Numbers (Bottom of Page)"/>
        <w:docPartUnique/>
      </w:docPartObj>
    </w:sdtPr>
    <w:sdtEndPr/>
    <w:sdtContent>
      <w:p w:rsidR="006D696B" w:rsidRDefault="006D696B">
        <w:pPr>
          <w:pStyle w:val="ad"/>
          <w:jc w:val="center"/>
        </w:pPr>
      </w:p>
      <w:p w:rsidR="006D696B" w:rsidRDefault="00FF6481">
        <w:pPr>
          <w:pStyle w:val="ad"/>
          <w:jc w:val="center"/>
        </w:pPr>
      </w:p>
    </w:sdtContent>
  </w:sdt>
  <w:p w:rsidR="006D696B" w:rsidRDefault="006D69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81" w:rsidRDefault="00FF6481" w:rsidP="00AB0290">
      <w:pPr>
        <w:spacing w:after="0" w:line="240" w:lineRule="auto"/>
      </w:pPr>
      <w:r>
        <w:separator/>
      </w:r>
    </w:p>
  </w:footnote>
  <w:footnote w:type="continuationSeparator" w:id="0">
    <w:p w:rsidR="00FF6481" w:rsidRDefault="00FF6481" w:rsidP="00AB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237993"/>
      <w:docPartObj>
        <w:docPartGallery w:val="Page Numbers (Top of Page)"/>
        <w:docPartUnique/>
      </w:docPartObj>
    </w:sdtPr>
    <w:sdtEndPr/>
    <w:sdtContent>
      <w:p w:rsidR="006D696B" w:rsidRDefault="0038591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8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696B" w:rsidRDefault="006D69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90773"/>
      <w:docPartObj>
        <w:docPartGallery w:val="Page Numbers (Top of Page)"/>
        <w:docPartUnique/>
      </w:docPartObj>
    </w:sdtPr>
    <w:sdtEndPr/>
    <w:sdtContent>
      <w:p w:rsidR="000B6904" w:rsidRDefault="000B69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8B">
          <w:rPr>
            <w:noProof/>
          </w:rPr>
          <w:t>2</w:t>
        </w:r>
        <w:r>
          <w:fldChar w:fldCharType="end"/>
        </w:r>
      </w:p>
    </w:sdtContent>
  </w:sdt>
  <w:p w:rsidR="006D696B" w:rsidRDefault="006D6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08CC"/>
    <w:multiLevelType w:val="hybridMultilevel"/>
    <w:tmpl w:val="1AA4834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65A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4"/>
    <w:rsid w:val="0000074A"/>
    <w:rsid w:val="000020EB"/>
    <w:rsid w:val="00002B89"/>
    <w:rsid w:val="000064A2"/>
    <w:rsid w:val="000106E9"/>
    <w:rsid w:val="00013530"/>
    <w:rsid w:val="0001485E"/>
    <w:rsid w:val="00023774"/>
    <w:rsid w:val="00025C9D"/>
    <w:rsid w:val="00025F6B"/>
    <w:rsid w:val="00026D17"/>
    <w:rsid w:val="00027D31"/>
    <w:rsid w:val="000318C5"/>
    <w:rsid w:val="000404A9"/>
    <w:rsid w:val="00040617"/>
    <w:rsid w:val="00040D31"/>
    <w:rsid w:val="000447E1"/>
    <w:rsid w:val="00056DEA"/>
    <w:rsid w:val="00063306"/>
    <w:rsid w:val="00066E59"/>
    <w:rsid w:val="00071E63"/>
    <w:rsid w:val="000767EA"/>
    <w:rsid w:val="000836EC"/>
    <w:rsid w:val="00083C56"/>
    <w:rsid w:val="000A25E4"/>
    <w:rsid w:val="000A7CC8"/>
    <w:rsid w:val="000B33C2"/>
    <w:rsid w:val="000B5910"/>
    <w:rsid w:val="000B6904"/>
    <w:rsid w:val="000B7DD3"/>
    <w:rsid w:val="000C393C"/>
    <w:rsid w:val="000C40DC"/>
    <w:rsid w:val="000C5F51"/>
    <w:rsid w:val="000D1203"/>
    <w:rsid w:val="000D17E7"/>
    <w:rsid w:val="000D5872"/>
    <w:rsid w:val="000E46FD"/>
    <w:rsid w:val="000E54FD"/>
    <w:rsid w:val="000F19B7"/>
    <w:rsid w:val="000F6AF2"/>
    <w:rsid w:val="00100B2E"/>
    <w:rsid w:val="00105999"/>
    <w:rsid w:val="00110270"/>
    <w:rsid w:val="00111C66"/>
    <w:rsid w:val="00114E95"/>
    <w:rsid w:val="00121C74"/>
    <w:rsid w:val="0013281D"/>
    <w:rsid w:val="0013451A"/>
    <w:rsid w:val="00136952"/>
    <w:rsid w:val="00140253"/>
    <w:rsid w:val="001458E6"/>
    <w:rsid w:val="0015178E"/>
    <w:rsid w:val="00156BDE"/>
    <w:rsid w:val="0016071D"/>
    <w:rsid w:val="00166D32"/>
    <w:rsid w:val="00171705"/>
    <w:rsid w:val="00173798"/>
    <w:rsid w:val="001752A0"/>
    <w:rsid w:val="00183115"/>
    <w:rsid w:val="001834A7"/>
    <w:rsid w:val="00194CCD"/>
    <w:rsid w:val="001A494A"/>
    <w:rsid w:val="001B5039"/>
    <w:rsid w:val="001B5DC2"/>
    <w:rsid w:val="001C13D2"/>
    <w:rsid w:val="001C2B11"/>
    <w:rsid w:val="001E1057"/>
    <w:rsid w:val="001E4F99"/>
    <w:rsid w:val="001E59F1"/>
    <w:rsid w:val="001E653B"/>
    <w:rsid w:val="001E7861"/>
    <w:rsid w:val="001F2D14"/>
    <w:rsid w:val="001F7708"/>
    <w:rsid w:val="00203B09"/>
    <w:rsid w:val="00213740"/>
    <w:rsid w:val="002143E5"/>
    <w:rsid w:val="00217DEB"/>
    <w:rsid w:val="00220959"/>
    <w:rsid w:val="0022200B"/>
    <w:rsid w:val="00225B8F"/>
    <w:rsid w:val="00230B3E"/>
    <w:rsid w:val="0024775F"/>
    <w:rsid w:val="0026344E"/>
    <w:rsid w:val="00265ED7"/>
    <w:rsid w:val="002721DC"/>
    <w:rsid w:val="00280DAE"/>
    <w:rsid w:val="002830A5"/>
    <w:rsid w:val="00292C3E"/>
    <w:rsid w:val="00293566"/>
    <w:rsid w:val="00297AE8"/>
    <w:rsid w:val="002A0A34"/>
    <w:rsid w:val="002A3BFF"/>
    <w:rsid w:val="002C0340"/>
    <w:rsid w:val="002C3B9D"/>
    <w:rsid w:val="002D4C00"/>
    <w:rsid w:val="002D5245"/>
    <w:rsid w:val="002D7F1E"/>
    <w:rsid w:val="002E0FF7"/>
    <w:rsid w:val="002E385E"/>
    <w:rsid w:val="002F3545"/>
    <w:rsid w:val="00302CD3"/>
    <w:rsid w:val="00307319"/>
    <w:rsid w:val="00311D20"/>
    <w:rsid w:val="00312DB6"/>
    <w:rsid w:val="00322F81"/>
    <w:rsid w:val="003330C6"/>
    <w:rsid w:val="003422BC"/>
    <w:rsid w:val="00342530"/>
    <w:rsid w:val="00345BA7"/>
    <w:rsid w:val="00351861"/>
    <w:rsid w:val="00356BD0"/>
    <w:rsid w:val="00361393"/>
    <w:rsid w:val="00361F25"/>
    <w:rsid w:val="003679D9"/>
    <w:rsid w:val="0038097B"/>
    <w:rsid w:val="0038591A"/>
    <w:rsid w:val="0039159B"/>
    <w:rsid w:val="003930A4"/>
    <w:rsid w:val="003943B8"/>
    <w:rsid w:val="00396E0C"/>
    <w:rsid w:val="0039718B"/>
    <w:rsid w:val="003C51AF"/>
    <w:rsid w:val="003D03FF"/>
    <w:rsid w:val="003D1266"/>
    <w:rsid w:val="003D3CD5"/>
    <w:rsid w:val="003D7F62"/>
    <w:rsid w:val="003E1733"/>
    <w:rsid w:val="003E73E4"/>
    <w:rsid w:val="003F50BC"/>
    <w:rsid w:val="00407FD2"/>
    <w:rsid w:val="00414452"/>
    <w:rsid w:val="00421D8B"/>
    <w:rsid w:val="0042403F"/>
    <w:rsid w:val="00433C82"/>
    <w:rsid w:val="00436A5B"/>
    <w:rsid w:val="00450822"/>
    <w:rsid w:val="00451992"/>
    <w:rsid w:val="004565EA"/>
    <w:rsid w:val="004576A8"/>
    <w:rsid w:val="00461B30"/>
    <w:rsid w:val="0047389D"/>
    <w:rsid w:val="00477414"/>
    <w:rsid w:val="00480D75"/>
    <w:rsid w:val="0048386E"/>
    <w:rsid w:val="004850AD"/>
    <w:rsid w:val="00486A69"/>
    <w:rsid w:val="00490E75"/>
    <w:rsid w:val="004A26DF"/>
    <w:rsid w:val="004A3DC8"/>
    <w:rsid w:val="004A6CEC"/>
    <w:rsid w:val="004B4E50"/>
    <w:rsid w:val="004C1319"/>
    <w:rsid w:val="004C2507"/>
    <w:rsid w:val="004C40E7"/>
    <w:rsid w:val="004C516E"/>
    <w:rsid w:val="004C6689"/>
    <w:rsid w:val="004D3F6B"/>
    <w:rsid w:val="004D4B4A"/>
    <w:rsid w:val="004D6608"/>
    <w:rsid w:val="004D7363"/>
    <w:rsid w:val="004F12EA"/>
    <w:rsid w:val="004F18FE"/>
    <w:rsid w:val="004F27DF"/>
    <w:rsid w:val="004F6DEF"/>
    <w:rsid w:val="0050398B"/>
    <w:rsid w:val="00506C1E"/>
    <w:rsid w:val="005071FA"/>
    <w:rsid w:val="0052025F"/>
    <w:rsid w:val="00526BFA"/>
    <w:rsid w:val="00530E70"/>
    <w:rsid w:val="005325D3"/>
    <w:rsid w:val="00536777"/>
    <w:rsid w:val="00545810"/>
    <w:rsid w:val="005571AE"/>
    <w:rsid w:val="00560178"/>
    <w:rsid w:val="00563118"/>
    <w:rsid w:val="00572A44"/>
    <w:rsid w:val="00587644"/>
    <w:rsid w:val="0059516E"/>
    <w:rsid w:val="00595DF2"/>
    <w:rsid w:val="005A2829"/>
    <w:rsid w:val="005A3E6F"/>
    <w:rsid w:val="005A4602"/>
    <w:rsid w:val="005B0AAC"/>
    <w:rsid w:val="005B1261"/>
    <w:rsid w:val="005B29E5"/>
    <w:rsid w:val="005B6883"/>
    <w:rsid w:val="005C28E5"/>
    <w:rsid w:val="005C7EAC"/>
    <w:rsid w:val="005E04D9"/>
    <w:rsid w:val="005E7774"/>
    <w:rsid w:val="005F5261"/>
    <w:rsid w:val="005F5E7E"/>
    <w:rsid w:val="006112BA"/>
    <w:rsid w:val="00617E76"/>
    <w:rsid w:val="00633319"/>
    <w:rsid w:val="00643A96"/>
    <w:rsid w:val="00643CFD"/>
    <w:rsid w:val="00646140"/>
    <w:rsid w:val="00650142"/>
    <w:rsid w:val="006679C8"/>
    <w:rsid w:val="006807E9"/>
    <w:rsid w:val="006812B2"/>
    <w:rsid w:val="00681F9E"/>
    <w:rsid w:val="006835D5"/>
    <w:rsid w:val="0068476D"/>
    <w:rsid w:val="006867C3"/>
    <w:rsid w:val="00687DA5"/>
    <w:rsid w:val="006A41C8"/>
    <w:rsid w:val="006A6310"/>
    <w:rsid w:val="006B0173"/>
    <w:rsid w:val="006B6241"/>
    <w:rsid w:val="006D14D8"/>
    <w:rsid w:val="006D5F96"/>
    <w:rsid w:val="006D696B"/>
    <w:rsid w:val="006E160A"/>
    <w:rsid w:val="006E2178"/>
    <w:rsid w:val="006E5FFA"/>
    <w:rsid w:val="006F4FB8"/>
    <w:rsid w:val="00700AFD"/>
    <w:rsid w:val="00701D26"/>
    <w:rsid w:val="007037EB"/>
    <w:rsid w:val="0070396A"/>
    <w:rsid w:val="00710EF1"/>
    <w:rsid w:val="0071612C"/>
    <w:rsid w:val="00723041"/>
    <w:rsid w:val="00723E96"/>
    <w:rsid w:val="00726CF7"/>
    <w:rsid w:val="00726F56"/>
    <w:rsid w:val="0072759F"/>
    <w:rsid w:val="00730396"/>
    <w:rsid w:val="007362E1"/>
    <w:rsid w:val="00737AB8"/>
    <w:rsid w:val="00737BCC"/>
    <w:rsid w:val="0076243D"/>
    <w:rsid w:val="007671DE"/>
    <w:rsid w:val="007725BE"/>
    <w:rsid w:val="00774A13"/>
    <w:rsid w:val="00774A6C"/>
    <w:rsid w:val="007755D6"/>
    <w:rsid w:val="007760ED"/>
    <w:rsid w:val="00777E54"/>
    <w:rsid w:val="0078109B"/>
    <w:rsid w:val="00794E30"/>
    <w:rsid w:val="007A0ADA"/>
    <w:rsid w:val="007B1282"/>
    <w:rsid w:val="007B3254"/>
    <w:rsid w:val="007B7B77"/>
    <w:rsid w:val="007C0CEA"/>
    <w:rsid w:val="007D0F40"/>
    <w:rsid w:val="007D3030"/>
    <w:rsid w:val="007D40D7"/>
    <w:rsid w:val="007D541E"/>
    <w:rsid w:val="007E06AB"/>
    <w:rsid w:val="007E0AAF"/>
    <w:rsid w:val="007E0EE9"/>
    <w:rsid w:val="007E14F6"/>
    <w:rsid w:val="007E2EA3"/>
    <w:rsid w:val="007E5853"/>
    <w:rsid w:val="0080101E"/>
    <w:rsid w:val="008017D1"/>
    <w:rsid w:val="00814910"/>
    <w:rsid w:val="0082126B"/>
    <w:rsid w:val="008215C2"/>
    <w:rsid w:val="00837E83"/>
    <w:rsid w:val="00843C9D"/>
    <w:rsid w:val="008476BD"/>
    <w:rsid w:val="00847CFA"/>
    <w:rsid w:val="00851743"/>
    <w:rsid w:val="00852C0C"/>
    <w:rsid w:val="00862347"/>
    <w:rsid w:val="00862A15"/>
    <w:rsid w:val="00862E34"/>
    <w:rsid w:val="00865CAC"/>
    <w:rsid w:val="00867D04"/>
    <w:rsid w:val="00870E0A"/>
    <w:rsid w:val="00871142"/>
    <w:rsid w:val="008711E3"/>
    <w:rsid w:val="0087186A"/>
    <w:rsid w:val="00873BFA"/>
    <w:rsid w:val="0088455B"/>
    <w:rsid w:val="00884776"/>
    <w:rsid w:val="00885E73"/>
    <w:rsid w:val="008863B5"/>
    <w:rsid w:val="00887127"/>
    <w:rsid w:val="00890A1A"/>
    <w:rsid w:val="00890EC4"/>
    <w:rsid w:val="008972F4"/>
    <w:rsid w:val="00897759"/>
    <w:rsid w:val="008B2DB6"/>
    <w:rsid w:val="008B7274"/>
    <w:rsid w:val="008C2B16"/>
    <w:rsid w:val="008C39CA"/>
    <w:rsid w:val="008C678B"/>
    <w:rsid w:val="008D1498"/>
    <w:rsid w:val="008F3400"/>
    <w:rsid w:val="008F53B7"/>
    <w:rsid w:val="008F7641"/>
    <w:rsid w:val="00900759"/>
    <w:rsid w:val="00907604"/>
    <w:rsid w:val="009105AB"/>
    <w:rsid w:val="009132C6"/>
    <w:rsid w:val="0091435B"/>
    <w:rsid w:val="00920C93"/>
    <w:rsid w:val="00921588"/>
    <w:rsid w:val="00923BFD"/>
    <w:rsid w:val="00924152"/>
    <w:rsid w:val="00924367"/>
    <w:rsid w:val="009277BD"/>
    <w:rsid w:val="00932233"/>
    <w:rsid w:val="0094122A"/>
    <w:rsid w:val="00942058"/>
    <w:rsid w:val="0094655A"/>
    <w:rsid w:val="00947AB0"/>
    <w:rsid w:val="0095058B"/>
    <w:rsid w:val="009507C3"/>
    <w:rsid w:val="00950ACC"/>
    <w:rsid w:val="009512EC"/>
    <w:rsid w:val="00964CB8"/>
    <w:rsid w:val="00965594"/>
    <w:rsid w:val="009732A3"/>
    <w:rsid w:val="00974CDC"/>
    <w:rsid w:val="009753A1"/>
    <w:rsid w:val="00975D61"/>
    <w:rsid w:val="0098630A"/>
    <w:rsid w:val="00990048"/>
    <w:rsid w:val="00990772"/>
    <w:rsid w:val="009922BF"/>
    <w:rsid w:val="00992A42"/>
    <w:rsid w:val="0099325F"/>
    <w:rsid w:val="00995600"/>
    <w:rsid w:val="009A2BEC"/>
    <w:rsid w:val="009A4993"/>
    <w:rsid w:val="009A725C"/>
    <w:rsid w:val="009B0CF0"/>
    <w:rsid w:val="009B41ED"/>
    <w:rsid w:val="009B4F5F"/>
    <w:rsid w:val="009B5D6A"/>
    <w:rsid w:val="009D3976"/>
    <w:rsid w:val="009D7F32"/>
    <w:rsid w:val="009E17A7"/>
    <w:rsid w:val="009F45C3"/>
    <w:rsid w:val="009F6F20"/>
    <w:rsid w:val="00A0204D"/>
    <w:rsid w:val="00A1132D"/>
    <w:rsid w:val="00A123B3"/>
    <w:rsid w:val="00A136A9"/>
    <w:rsid w:val="00A13BFB"/>
    <w:rsid w:val="00A27884"/>
    <w:rsid w:val="00A362A3"/>
    <w:rsid w:val="00A3703C"/>
    <w:rsid w:val="00A404AE"/>
    <w:rsid w:val="00A42400"/>
    <w:rsid w:val="00A46621"/>
    <w:rsid w:val="00A507AA"/>
    <w:rsid w:val="00A7663B"/>
    <w:rsid w:val="00A87C51"/>
    <w:rsid w:val="00A87F50"/>
    <w:rsid w:val="00A904B7"/>
    <w:rsid w:val="00A9154D"/>
    <w:rsid w:val="00AA1F72"/>
    <w:rsid w:val="00AB0290"/>
    <w:rsid w:val="00AB0784"/>
    <w:rsid w:val="00AB3C95"/>
    <w:rsid w:val="00AB6993"/>
    <w:rsid w:val="00AC192B"/>
    <w:rsid w:val="00AC45C6"/>
    <w:rsid w:val="00AC57AA"/>
    <w:rsid w:val="00AD0A74"/>
    <w:rsid w:val="00AD6A08"/>
    <w:rsid w:val="00AD7B54"/>
    <w:rsid w:val="00AE4B1B"/>
    <w:rsid w:val="00AE6E37"/>
    <w:rsid w:val="00AE7517"/>
    <w:rsid w:val="00AF1B2D"/>
    <w:rsid w:val="00AF1E14"/>
    <w:rsid w:val="00AF2025"/>
    <w:rsid w:val="00AF37B3"/>
    <w:rsid w:val="00AF3E46"/>
    <w:rsid w:val="00AF5352"/>
    <w:rsid w:val="00AF67FF"/>
    <w:rsid w:val="00B01774"/>
    <w:rsid w:val="00B05378"/>
    <w:rsid w:val="00B057A1"/>
    <w:rsid w:val="00B07493"/>
    <w:rsid w:val="00B130AC"/>
    <w:rsid w:val="00B1451A"/>
    <w:rsid w:val="00B156C4"/>
    <w:rsid w:val="00B17A54"/>
    <w:rsid w:val="00B200ED"/>
    <w:rsid w:val="00B22FA2"/>
    <w:rsid w:val="00B30827"/>
    <w:rsid w:val="00B326B0"/>
    <w:rsid w:val="00B37C4A"/>
    <w:rsid w:val="00B4168A"/>
    <w:rsid w:val="00B4730F"/>
    <w:rsid w:val="00B54EA0"/>
    <w:rsid w:val="00B552CF"/>
    <w:rsid w:val="00B5686A"/>
    <w:rsid w:val="00B616D1"/>
    <w:rsid w:val="00B6344B"/>
    <w:rsid w:val="00B66721"/>
    <w:rsid w:val="00B70F94"/>
    <w:rsid w:val="00B728D1"/>
    <w:rsid w:val="00B7490C"/>
    <w:rsid w:val="00B74D56"/>
    <w:rsid w:val="00B8047C"/>
    <w:rsid w:val="00B8578F"/>
    <w:rsid w:val="00B87630"/>
    <w:rsid w:val="00B9287D"/>
    <w:rsid w:val="00B930C1"/>
    <w:rsid w:val="00B966AD"/>
    <w:rsid w:val="00BA0506"/>
    <w:rsid w:val="00BA136C"/>
    <w:rsid w:val="00BA76BA"/>
    <w:rsid w:val="00BB0DA9"/>
    <w:rsid w:val="00BB6098"/>
    <w:rsid w:val="00BC636B"/>
    <w:rsid w:val="00BC7440"/>
    <w:rsid w:val="00BC7C15"/>
    <w:rsid w:val="00BD6557"/>
    <w:rsid w:val="00BD6C24"/>
    <w:rsid w:val="00BF4A06"/>
    <w:rsid w:val="00BF581D"/>
    <w:rsid w:val="00BF61E9"/>
    <w:rsid w:val="00C041D0"/>
    <w:rsid w:val="00C10F84"/>
    <w:rsid w:val="00C12509"/>
    <w:rsid w:val="00C2713E"/>
    <w:rsid w:val="00C30CAD"/>
    <w:rsid w:val="00C33973"/>
    <w:rsid w:val="00C503FF"/>
    <w:rsid w:val="00C50A3A"/>
    <w:rsid w:val="00C52CF5"/>
    <w:rsid w:val="00C559D9"/>
    <w:rsid w:val="00C56C82"/>
    <w:rsid w:val="00C63EA4"/>
    <w:rsid w:val="00C643D1"/>
    <w:rsid w:val="00C7031A"/>
    <w:rsid w:val="00C76EC0"/>
    <w:rsid w:val="00C8642F"/>
    <w:rsid w:val="00C90ABA"/>
    <w:rsid w:val="00C97B3B"/>
    <w:rsid w:val="00CA0671"/>
    <w:rsid w:val="00CA2D7A"/>
    <w:rsid w:val="00CA46E5"/>
    <w:rsid w:val="00CB7712"/>
    <w:rsid w:val="00CC259C"/>
    <w:rsid w:val="00CC3588"/>
    <w:rsid w:val="00CD01A4"/>
    <w:rsid w:val="00CD0F6B"/>
    <w:rsid w:val="00CD230A"/>
    <w:rsid w:val="00CD385E"/>
    <w:rsid w:val="00CD5700"/>
    <w:rsid w:val="00CD7FFA"/>
    <w:rsid w:val="00CE231E"/>
    <w:rsid w:val="00CE7543"/>
    <w:rsid w:val="00CE779E"/>
    <w:rsid w:val="00CF153E"/>
    <w:rsid w:val="00D0046D"/>
    <w:rsid w:val="00D053BB"/>
    <w:rsid w:val="00D12107"/>
    <w:rsid w:val="00D12CCB"/>
    <w:rsid w:val="00D15EEC"/>
    <w:rsid w:val="00D25386"/>
    <w:rsid w:val="00D2539D"/>
    <w:rsid w:val="00D3005E"/>
    <w:rsid w:val="00D34589"/>
    <w:rsid w:val="00D34797"/>
    <w:rsid w:val="00D35384"/>
    <w:rsid w:val="00D36230"/>
    <w:rsid w:val="00D54D7C"/>
    <w:rsid w:val="00D57C37"/>
    <w:rsid w:val="00D64275"/>
    <w:rsid w:val="00D66CEB"/>
    <w:rsid w:val="00D81949"/>
    <w:rsid w:val="00D85ED5"/>
    <w:rsid w:val="00D9208E"/>
    <w:rsid w:val="00D93305"/>
    <w:rsid w:val="00DB63EC"/>
    <w:rsid w:val="00DC3BD8"/>
    <w:rsid w:val="00DD4DEA"/>
    <w:rsid w:val="00DE2DAA"/>
    <w:rsid w:val="00DE3259"/>
    <w:rsid w:val="00DF439D"/>
    <w:rsid w:val="00DF4BAD"/>
    <w:rsid w:val="00DF5091"/>
    <w:rsid w:val="00E053D0"/>
    <w:rsid w:val="00E05834"/>
    <w:rsid w:val="00E0591C"/>
    <w:rsid w:val="00E13CEF"/>
    <w:rsid w:val="00E16986"/>
    <w:rsid w:val="00E1746F"/>
    <w:rsid w:val="00E17EAB"/>
    <w:rsid w:val="00E31938"/>
    <w:rsid w:val="00E564B9"/>
    <w:rsid w:val="00E60A5C"/>
    <w:rsid w:val="00E62F45"/>
    <w:rsid w:val="00E71C5B"/>
    <w:rsid w:val="00E80037"/>
    <w:rsid w:val="00E83CEB"/>
    <w:rsid w:val="00E900F0"/>
    <w:rsid w:val="00E95003"/>
    <w:rsid w:val="00EA7171"/>
    <w:rsid w:val="00EB7303"/>
    <w:rsid w:val="00EC0165"/>
    <w:rsid w:val="00ED2873"/>
    <w:rsid w:val="00ED6582"/>
    <w:rsid w:val="00EE31D6"/>
    <w:rsid w:val="00EF020D"/>
    <w:rsid w:val="00EF0471"/>
    <w:rsid w:val="00EF3298"/>
    <w:rsid w:val="00F01EAF"/>
    <w:rsid w:val="00F11E51"/>
    <w:rsid w:val="00F221F5"/>
    <w:rsid w:val="00F23395"/>
    <w:rsid w:val="00F26CF1"/>
    <w:rsid w:val="00F368ED"/>
    <w:rsid w:val="00F36E82"/>
    <w:rsid w:val="00F37433"/>
    <w:rsid w:val="00F434A0"/>
    <w:rsid w:val="00F51939"/>
    <w:rsid w:val="00F57BD8"/>
    <w:rsid w:val="00F674D5"/>
    <w:rsid w:val="00F70041"/>
    <w:rsid w:val="00F7639A"/>
    <w:rsid w:val="00F81CCB"/>
    <w:rsid w:val="00F92057"/>
    <w:rsid w:val="00FB2DBA"/>
    <w:rsid w:val="00FB6114"/>
    <w:rsid w:val="00FB7D06"/>
    <w:rsid w:val="00FC25BE"/>
    <w:rsid w:val="00FC6345"/>
    <w:rsid w:val="00FD5769"/>
    <w:rsid w:val="00FE46EF"/>
    <w:rsid w:val="00FF4AB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3E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1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A3E6F"/>
    <w:rPr>
      <w:b/>
      <w:sz w:val="24"/>
    </w:rPr>
  </w:style>
  <w:style w:type="paragraph" w:styleId="a4">
    <w:name w:val="Body Text"/>
    <w:basedOn w:val="a"/>
    <w:link w:val="a5"/>
    <w:unhideWhenUsed/>
    <w:rsid w:val="005A3E6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3E6F"/>
    <w:rPr>
      <w:sz w:val="28"/>
    </w:rPr>
  </w:style>
  <w:style w:type="paragraph" w:styleId="a6">
    <w:name w:val="Body Text Indent"/>
    <w:basedOn w:val="a"/>
    <w:link w:val="a7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before="5" w:after="0" w:line="326" w:lineRule="exact"/>
      <w:ind w:firstLine="72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3E6F"/>
    <w:rPr>
      <w:b/>
      <w:bCs/>
      <w:sz w:val="28"/>
      <w:szCs w:val="28"/>
      <w:shd w:val="clear" w:color="auto" w:fill="FFFFFF"/>
    </w:rPr>
  </w:style>
  <w:style w:type="paragraph" w:styleId="2">
    <w:name w:val="Body Text 2"/>
    <w:basedOn w:val="a"/>
    <w:link w:val="20"/>
    <w:unhideWhenUsed/>
    <w:rsid w:val="005A3E6F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right="10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A3E6F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5A3E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3E6F"/>
    <w:rPr>
      <w:sz w:val="24"/>
    </w:rPr>
  </w:style>
  <w:style w:type="paragraph" w:styleId="a8">
    <w:name w:val="Block Text"/>
    <w:basedOn w:val="a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6" w:lineRule="exact"/>
      <w:ind w:left="67" w:right="96" w:firstLine="72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A3E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A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662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290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29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2509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B9287D"/>
    <w:pPr>
      <w:spacing w:before="75"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3E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1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A3E6F"/>
    <w:rPr>
      <w:b/>
      <w:sz w:val="24"/>
    </w:rPr>
  </w:style>
  <w:style w:type="paragraph" w:styleId="a4">
    <w:name w:val="Body Text"/>
    <w:basedOn w:val="a"/>
    <w:link w:val="a5"/>
    <w:unhideWhenUsed/>
    <w:rsid w:val="005A3E6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3E6F"/>
    <w:rPr>
      <w:sz w:val="28"/>
    </w:rPr>
  </w:style>
  <w:style w:type="paragraph" w:styleId="a6">
    <w:name w:val="Body Text Indent"/>
    <w:basedOn w:val="a"/>
    <w:link w:val="a7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before="5" w:after="0" w:line="326" w:lineRule="exact"/>
      <w:ind w:firstLine="72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3E6F"/>
    <w:rPr>
      <w:b/>
      <w:bCs/>
      <w:sz w:val="28"/>
      <w:szCs w:val="28"/>
      <w:shd w:val="clear" w:color="auto" w:fill="FFFFFF"/>
    </w:rPr>
  </w:style>
  <w:style w:type="paragraph" w:styleId="2">
    <w:name w:val="Body Text 2"/>
    <w:basedOn w:val="a"/>
    <w:link w:val="20"/>
    <w:unhideWhenUsed/>
    <w:rsid w:val="005A3E6F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right="10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A3E6F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5A3E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3E6F"/>
    <w:rPr>
      <w:sz w:val="24"/>
    </w:rPr>
  </w:style>
  <w:style w:type="paragraph" w:styleId="a8">
    <w:name w:val="Block Text"/>
    <w:basedOn w:val="a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6" w:lineRule="exact"/>
      <w:ind w:left="67" w:right="96" w:firstLine="72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A3E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A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662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290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29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2509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B9287D"/>
    <w:pPr>
      <w:spacing w:before="75"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E940-A4CE-4C91-AD6E-C369E5A0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dc:description/>
  <cp:lastModifiedBy>Duma</cp:lastModifiedBy>
  <cp:revision>34</cp:revision>
  <cp:lastPrinted>2018-07-03T04:38:00Z</cp:lastPrinted>
  <dcterms:created xsi:type="dcterms:W3CDTF">2018-03-29T08:27:00Z</dcterms:created>
  <dcterms:modified xsi:type="dcterms:W3CDTF">2018-07-05T09:45:00Z</dcterms:modified>
</cp:coreProperties>
</file>