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4F" w:rsidRPr="009D064F" w:rsidRDefault="009D064F" w:rsidP="009D064F">
      <w:pPr>
        <w:jc w:val="center"/>
        <w:rPr>
          <w:color w:val="000000"/>
          <w:sz w:val="26"/>
          <w:szCs w:val="26"/>
        </w:rPr>
      </w:pPr>
      <w:r w:rsidRPr="009D064F">
        <w:rPr>
          <w:color w:val="000000"/>
          <w:sz w:val="26"/>
          <w:szCs w:val="26"/>
        </w:rPr>
        <w:t xml:space="preserve">Описание проекта, </w:t>
      </w:r>
    </w:p>
    <w:p w:rsidR="009D064F" w:rsidRPr="009D064F" w:rsidRDefault="009D064F" w:rsidP="009D064F">
      <w:pPr>
        <w:jc w:val="center"/>
        <w:rPr>
          <w:sz w:val="26"/>
          <w:szCs w:val="26"/>
        </w:rPr>
      </w:pPr>
      <w:r w:rsidRPr="009D064F">
        <w:rPr>
          <w:color w:val="000000"/>
          <w:sz w:val="26"/>
          <w:szCs w:val="26"/>
        </w:rPr>
        <w:t xml:space="preserve">представленного на конкурс </w:t>
      </w:r>
      <w:r w:rsidRPr="009D064F">
        <w:rPr>
          <w:sz w:val="26"/>
          <w:szCs w:val="26"/>
        </w:rPr>
        <w:t xml:space="preserve">социально значимых проектов </w:t>
      </w:r>
    </w:p>
    <w:p w:rsidR="009D064F" w:rsidRPr="009D064F" w:rsidRDefault="009D064F" w:rsidP="009D064F">
      <w:pPr>
        <w:jc w:val="center"/>
        <w:rPr>
          <w:bCs/>
          <w:color w:val="000000"/>
          <w:sz w:val="26"/>
          <w:szCs w:val="26"/>
        </w:rPr>
      </w:pPr>
      <w:r w:rsidRPr="009D064F">
        <w:rPr>
          <w:sz w:val="26"/>
          <w:szCs w:val="26"/>
        </w:rPr>
        <w:t xml:space="preserve">социально ориентированных некоммерческих организаций </w:t>
      </w:r>
    </w:p>
    <w:p w:rsidR="009D064F" w:rsidRPr="009D064F" w:rsidRDefault="009D064F" w:rsidP="009D064F">
      <w:pPr>
        <w:ind w:firstLine="709"/>
        <w:jc w:val="both"/>
        <w:rPr>
          <w:sz w:val="26"/>
          <w:szCs w:val="26"/>
        </w:rPr>
      </w:pPr>
    </w:p>
    <w:p w:rsidR="009D064F" w:rsidRPr="009D064F" w:rsidRDefault="009D064F" w:rsidP="009D064F">
      <w:pPr>
        <w:ind w:firstLine="709"/>
        <w:jc w:val="both"/>
        <w:rPr>
          <w:rFonts w:eastAsia="Arial Unicode MS"/>
          <w:sz w:val="26"/>
          <w:szCs w:val="26"/>
        </w:rPr>
      </w:pPr>
      <w:r w:rsidRPr="009D064F">
        <w:rPr>
          <w:sz w:val="26"/>
          <w:szCs w:val="26"/>
        </w:rPr>
        <w:t>1.</w:t>
      </w:r>
      <w:r w:rsidRPr="009D064F">
        <w:rPr>
          <w:rFonts w:eastAsia="Arial Unicode MS"/>
          <w:sz w:val="26"/>
          <w:szCs w:val="26"/>
        </w:rPr>
        <w:t>Описание социально значимого проекта (далее - проект) включает в себя следующие разделы:</w:t>
      </w:r>
    </w:p>
    <w:p w:rsidR="009D064F" w:rsidRPr="009D064F" w:rsidRDefault="009D064F" w:rsidP="009D064F">
      <w:pPr>
        <w:ind w:firstLine="709"/>
        <w:jc w:val="both"/>
        <w:rPr>
          <w:rFonts w:eastAsia="Arial Unicode MS"/>
          <w:sz w:val="26"/>
          <w:szCs w:val="26"/>
        </w:rPr>
      </w:pPr>
      <w:r w:rsidRPr="009D064F">
        <w:rPr>
          <w:rFonts w:eastAsia="Arial Unicode MS"/>
          <w:sz w:val="26"/>
          <w:szCs w:val="26"/>
        </w:rPr>
        <w:t>1.</w:t>
      </w:r>
      <w:proofErr w:type="gramStart"/>
      <w:r w:rsidRPr="009D064F">
        <w:rPr>
          <w:rFonts w:eastAsia="Arial Unicode MS"/>
          <w:sz w:val="26"/>
          <w:szCs w:val="26"/>
        </w:rPr>
        <w:t>1.Описание</w:t>
      </w:r>
      <w:proofErr w:type="gramEnd"/>
      <w:r w:rsidRPr="009D064F">
        <w:rPr>
          <w:rFonts w:eastAsia="Arial Unicode MS"/>
          <w:sz w:val="26"/>
          <w:szCs w:val="26"/>
        </w:rPr>
        <w:t xml:space="preserve"> социально ориентированной некоммерческой организации (далее – организация) (объём не более 0,5 страницы). </w:t>
      </w:r>
    </w:p>
    <w:p w:rsidR="009D064F" w:rsidRPr="009D064F" w:rsidRDefault="009D064F" w:rsidP="009D064F">
      <w:pPr>
        <w:ind w:firstLine="709"/>
        <w:jc w:val="both"/>
        <w:rPr>
          <w:rFonts w:eastAsia="Arial Unicode MS"/>
          <w:sz w:val="26"/>
          <w:szCs w:val="26"/>
        </w:rPr>
      </w:pPr>
      <w:r w:rsidRPr="009D064F">
        <w:rPr>
          <w:rFonts w:eastAsia="Arial Unicode MS"/>
          <w:sz w:val="26"/>
          <w:szCs w:val="26"/>
        </w:rPr>
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9D064F" w:rsidRPr="009D064F" w:rsidRDefault="009D064F" w:rsidP="009D064F">
      <w:pPr>
        <w:ind w:firstLine="709"/>
        <w:jc w:val="both"/>
        <w:rPr>
          <w:rFonts w:eastAsia="Arial Unicode MS"/>
          <w:sz w:val="26"/>
          <w:szCs w:val="26"/>
        </w:rPr>
      </w:pPr>
      <w:r w:rsidRPr="009D064F">
        <w:rPr>
          <w:rFonts w:eastAsia="Arial Unicode MS"/>
          <w:sz w:val="26"/>
          <w:szCs w:val="26"/>
        </w:rPr>
        <w:t>1.</w:t>
      </w:r>
      <w:proofErr w:type="gramStart"/>
      <w:r w:rsidRPr="009D064F">
        <w:rPr>
          <w:rFonts w:eastAsia="Arial Unicode MS"/>
          <w:sz w:val="26"/>
          <w:szCs w:val="26"/>
        </w:rPr>
        <w:t>2.Проблема</w:t>
      </w:r>
      <w:proofErr w:type="gramEnd"/>
      <w:r w:rsidRPr="009D064F">
        <w:rPr>
          <w:rFonts w:eastAsia="Arial Unicode MS"/>
          <w:sz w:val="26"/>
          <w:szCs w:val="26"/>
        </w:rPr>
        <w:t>, на решение которой направлен проект (объём не более 0,5 страницы).</w:t>
      </w:r>
    </w:p>
    <w:p w:rsidR="009D064F" w:rsidRPr="009D064F" w:rsidRDefault="009D064F" w:rsidP="009D064F">
      <w:pPr>
        <w:shd w:val="clear" w:color="auto" w:fill="FFFFFF"/>
        <w:spacing w:line="322" w:lineRule="exact"/>
        <w:ind w:left="20" w:right="20" w:firstLine="709"/>
        <w:jc w:val="both"/>
        <w:rPr>
          <w:rFonts w:eastAsia="Arial Unicode MS"/>
          <w:sz w:val="26"/>
          <w:szCs w:val="26"/>
        </w:rPr>
      </w:pPr>
      <w:r w:rsidRPr="009D064F">
        <w:rPr>
          <w:rFonts w:eastAsia="Arial Unicode MS"/>
          <w:sz w:val="26"/>
          <w:szCs w:val="26"/>
        </w:rPr>
        <w:t>Содержится описание проблемы, решение которой осуществляется в рамках реализации проекта.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9D064F" w:rsidRPr="009D064F" w:rsidRDefault="009D064F" w:rsidP="009D064F">
      <w:pPr>
        <w:shd w:val="clear" w:color="auto" w:fill="FFFFFF"/>
        <w:spacing w:line="322" w:lineRule="exact"/>
        <w:ind w:left="20" w:right="20" w:firstLine="700"/>
        <w:jc w:val="both"/>
        <w:rPr>
          <w:rFonts w:eastAsia="Arial Unicode MS"/>
          <w:sz w:val="26"/>
          <w:szCs w:val="26"/>
        </w:rPr>
      </w:pPr>
      <w:r w:rsidRPr="009D064F">
        <w:rPr>
          <w:rFonts w:eastAsia="Arial Unicode MS"/>
          <w:sz w:val="26"/>
          <w:szCs w:val="26"/>
        </w:rPr>
        <w:t>1.</w:t>
      </w:r>
      <w:proofErr w:type="gramStart"/>
      <w:r w:rsidRPr="009D064F">
        <w:rPr>
          <w:rFonts w:eastAsia="Arial Unicode MS"/>
          <w:sz w:val="26"/>
          <w:szCs w:val="26"/>
        </w:rPr>
        <w:t>3.Цели</w:t>
      </w:r>
      <w:proofErr w:type="gramEnd"/>
      <w:r w:rsidRPr="009D064F">
        <w:rPr>
          <w:rFonts w:eastAsia="Arial Unicode MS"/>
          <w:sz w:val="26"/>
          <w:szCs w:val="26"/>
        </w:rPr>
        <w:t xml:space="preserve"> и задачи проекта (объём не более 0,5 страницы).</w:t>
      </w:r>
    </w:p>
    <w:p w:rsidR="009D064F" w:rsidRPr="009D064F" w:rsidRDefault="009D064F" w:rsidP="009D064F">
      <w:pPr>
        <w:shd w:val="clear" w:color="auto" w:fill="FFFFFF"/>
        <w:spacing w:line="322" w:lineRule="exact"/>
        <w:ind w:left="20" w:right="20" w:firstLine="700"/>
        <w:jc w:val="both"/>
        <w:rPr>
          <w:rFonts w:eastAsia="Arial Unicode MS"/>
          <w:sz w:val="26"/>
          <w:szCs w:val="26"/>
        </w:rPr>
      </w:pPr>
      <w:r w:rsidRPr="009D064F">
        <w:rPr>
          <w:rFonts w:eastAsia="Arial Unicode MS"/>
          <w:sz w:val="26"/>
          <w:szCs w:val="26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9D064F" w:rsidRPr="009D064F" w:rsidRDefault="009D064F" w:rsidP="009D064F">
      <w:pPr>
        <w:shd w:val="clear" w:color="auto" w:fill="FFFFFF"/>
        <w:spacing w:line="322" w:lineRule="exact"/>
        <w:ind w:left="20" w:right="20" w:firstLine="700"/>
        <w:jc w:val="both"/>
        <w:rPr>
          <w:rFonts w:eastAsia="Arial Unicode MS"/>
          <w:sz w:val="26"/>
          <w:szCs w:val="26"/>
        </w:rPr>
      </w:pPr>
      <w:r w:rsidRPr="009D064F">
        <w:rPr>
          <w:rFonts w:eastAsia="Arial Unicode MS"/>
          <w:sz w:val="26"/>
          <w:szCs w:val="26"/>
        </w:rPr>
        <w:t>1.</w:t>
      </w:r>
      <w:proofErr w:type="gramStart"/>
      <w:r w:rsidRPr="009D064F">
        <w:rPr>
          <w:rFonts w:eastAsia="Arial Unicode MS"/>
          <w:sz w:val="26"/>
          <w:szCs w:val="26"/>
        </w:rPr>
        <w:t>4.Деятельность</w:t>
      </w:r>
      <w:proofErr w:type="gramEnd"/>
      <w:r w:rsidRPr="009D064F">
        <w:rPr>
          <w:rFonts w:eastAsia="Arial Unicode MS"/>
          <w:sz w:val="26"/>
          <w:szCs w:val="26"/>
        </w:rPr>
        <w:t xml:space="preserve"> в рамках проекта (объём не более 2 страниц).</w:t>
      </w:r>
    </w:p>
    <w:p w:rsidR="009D064F" w:rsidRPr="009D064F" w:rsidRDefault="009D064F" w:rsidP="009D064F">
      <w:pPr>
        <w:shd w:val="clear" w:color="auto" w:fill="FFFFFF"/>
        <w:spacing w:before="4" w:line="317" w:lineRule="exact"/>
        <w:ind w:right="20" w:firstLine="709"/>
        <w:jc w:val="both"/>
        <w:rPr>
          <w:rFonts w:eastAsia="Arial Unicode MS"/>
          <w:sz w:val="26"/>
          <w:szCs w:val="26"/>
        </w:rPr>
      </w:pPr>
      <w:r w:rsidRPr="009D064F">
        <w:rPr>
          <w:rFonts w:eastAsia="Arial Unicode MS"/>
          <w:sz w:val="26"/>
          <w:szCs w:val="26"/>
        </w:rPr>
        <w:t>Указываются конкретные действия, которые осуществляются в рамках проекта.</w:t>
      </w:r>
    </w:p>
    <w:p w:rsidR="009D064F" w:rsidRPr="009D064F" w:rsidRDefault="009D064F" w:rsidP="009D064F">
      <w:pPr>
        <w:shd w:val="clear" w:color="auto" w:fill="FFFFFF"/>
        <w:spacing w:line="317" w:lineRule="exact"/>
        <w:ind w:left="20" w:right="20" w:firstLine="700"/>
        <w:jc w:val="both"/>
        <w:rPr>
          <w:rFonts w:eastAsia="Arial Unicode MS"/>
          <w:sz w:val="26"/>
          <w:szCs w:val="26"/>
        </w:rPr>
      </w:pPr>
      <w:r w:rsidRPr="009D064F">
        <w:rPr>
          <w:rFonts w:eastAsia="Arial Unicode MS"/>
          <w:sz w:val="26"/>
          <w:szCs w:val="26"/>
        </w:rPr>
        <w:t>Дается описание стратегии и методов достижения целей, а также механизм реализации проекта,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 или получателей услуг, распространения литературы и т.д.</w:t>
      </w:r>
    </w:p>
    <w:p w:rsidR="009D064F" w:rsidRPr="009D064F" w:rsidRDefault="009D064F" w:rsidP="009D064F">
      <w:pPr>
        <w:shd w:val="clear" w:color="auto" w:fill="FFFFFF"/>
        <w:spacing w:line="317" w:lineRule="exact"/>
        <w:ind w:left="20" w:right="20" w:firstLine="700"/>
        <w:jc w:val="both"/>
        <w:rPr>
          <w:rFonts w:eastAsia="Arial Unicode MS"/>
          <w:sz w:val="26"/>
          <w:szCs w:val="26"/>
        </w:rPr>
      </w:pPr>
      <w:r w:rsidRPr="009D064F">
        <w:rPr>
          <w:rFonts w:eastAsia="Arial Unicode MS"/>
          <w:sz w:val="26"/>
          <w:szCs w:val="26"/>
        </w:rPr>
        <w:t>1.</w:t>
      </w:r>
      <w:proofErr w:type="gramStart"/>
      <w:r w:rsidRPr="009D064F">
        <w:rPr>
          <w:rFonts w:eastAsia="Arial Unicode MS"/>
          <w:sz w:val="26"/>
          <w:szCs w:val="26"/>
        </w:rPr>
        <w:t>5.Рабочий</w:t>
      </w:r>
      <w:proofErr w:type="gramEnd"/>
      <w:r w:rsidRPr="009D064F">
        <w:rPr>
          <w:rFonts w:eastAsia="Arial Unicode MS"/>
          <w:sz w:val="26"/>
          <w:szCs w:val="26"/>
        </w:rPr>
        <w:t xml:space="preserve"> план реализации проекта (объём не более 1 страницы).</w:t>
      </w:r>
    </w:p>
    <w:p w:rsidR="009D064F" w:rsidRPr="009D064F" w:rsidRDefault="009D064F" w:rsidP="009D064F">
      <w:pPr>
        <w:shd w:val="clear" w:color="auto" w:fill="FFFFFF"/>
        <w:spacing w:line="317" w:lineRule="exact"/>
        <w:ind w:left="20" w:right="20" w:firstLine="689"/>
        <w:jc w:val="both"/>
        <w:rPr>
          <w:rFonts w:eastAsia="Arial Unicode MS"/>
          <w:sz w:val="26"/>
          <w:szCs w:val="26"/>
        </w:rPr>
      </w:pPr>
      <w:r w:rsidRPr="009D064F">
        <w:rPr>
          <w:rFonts w:eastAsia="Arial Unicode MS"/>
          <w:sz w:val="26"/>
          <w:szCs w:val="26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9D064F" w:rsidRPr="009D064F" w:rsidRDefault="009D064F" w:rsidP="009D064F">
      <w:pPr>
        <w:shd w:val="clear" w:color="auto" w:fill="FFFFFF"/>
        <w:ind w:firstLine="709"/>
        <w:rPr>
          <w:rFonts w:eastAsia="Arial Unicode MS"/>
          <w:sz w:val="26"/>
          <w:szCs w:val="26"/>
        </w:rPr>
      </w:pPr>
      <w:r w:rsidRPr="009D064F">
        <w:rPr>
          <w:rFonts w:eastAsia="Arial Unicode MS"/>
          <w:sz w:val="26"/>
          <w:szCs w:val="26"/>
        </w:rPr>
        <w:t>План может быть составлен в таблице: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5219"/>
        <w:gridCol w:w="3236"/>
      </w:tblGrid>
      <w:tr w:rsidR="009D064F" w:rsidRPr="009D064F" w:rsidTr="00A46557">
        <w:trPr>
          <w:jc w:val="center"/>
        </w:trPr>
        <w:tc>
          <w:tcPr>
            <w:tcW w:w="905" w:type="dxa"/>
          </w:tcPr>
          <w:p w:rsidR="009D064F" w:rsidRPr="009D064F" w:rsidRDefault="009D064F" w:rsidP="00A46557">
            <w:pPr>
              <w:spacing w:line="317" w:lineRule="exact"/>
              <w:ind w:right="20"/>
              <w:jc w:val="center"/>
              <w:rPr>
                <w:rFonts w:eastAsia="Arial Unicode MS"/>
                <w:sz w:val="26"/>
                <w:szCs w:val="26"/>
              </w:rPr>
            </w:pPr>
            <w:r w:rsidRPr="009D064F">
              <w:rPr>
                <w:rFonts w:eastAsia="Arial Unicode MS"/>
                <w:sz w:val="26"/>
                <w:szCs w:val="26"/>
              </w:rPr>
              <w:t>№ п/п</w:t>
            </w:r>
          </w:p>
        </w:tc>
        <w:tc>
          <w:tcPr>
            <w:tcW w:w="5381" w:type="dxa"/>
          </w:tcPr>
          <w:p w:rsidR="009D064F" w:rsidRPr="009D064F" w:rsidRDefault="009D064F" w:rsidP="00A46557">
            <w:pPr>
              <w:spacing w:line="317" w:lineRule="exact"/>
              <w:ind w:right="20"/>
              <w:jc w:val="center"/>
              <w:rPr>
                <w:rFonts w:eastAsia="Arial Unicode MS"/>
                <w:sz w:val="26"/>
                <w:szCs w:val="26"/>
              </w:rPr>
            </w:pPr>
            <w:r w:rsidRPr="009D064F">
              <w:rPr>
                <w:rFonts w:eastAsia="Arial Unicode MS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320" w:type="dxa"/>
          </w:tcPr>
          <w:p w:rsidR="009D064F" w:rsidRPr="009D064F" w:rsidRDefault="009D064F" w:rsidP="00A46557">
            <w:pPr>
              <w:spacing w:line="317" w:lineRule="exact"/>
              <w:ind w:right="20"/>
              <w:jc w:val="center"/>
              <w:rPr>
                <w:rFonts w:eastAsia="Arial Unicode MS"/>
                <w:sz w:val="26"/>
                <w:szCs w:val="26"/>
              </w:rPr>
            </w:pPr>
            <w:r w:rsidRPr="009D064F">
              <w:rPr>
                <w:rFonts w:eastAsia="Arial Unicode MS"/>
                <w:sz w:val="26"/>
                <w:szCs w:val="26"/>
              </w:rPr>
              <w:t>Сроки реализации</w:t>
            </w:r>
          </w:p>
        </w:tc>
      </w:tr>
      <w:tr w:rsidR="009D064F" w:rsidRPr="009D064F" w:rsidTr="00A46557">
        <w:trPr>
          <w:jc w:val="center"/>
        </w:trPr>
        <w:tc>
          <w:tcPr>
            <w:tcW w:w="905" w:type="dxa"/>
          </w:tcPr>
          <w:p w:rsidR="009D064F" w:rsidRPr="009D064F" w:rsidRDefault="009D064F" w:rsidP="00A46557">
            <w:pPr>
              <w:spacing w:line="317" w:lineRule="exact"/>
              <w:ind w:right="20"/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381" w:type="dxa"/>
          </w:tcPr>
          <w:p w:rsidR="009D064F" w:rsidRPr="009D064F" w:rsidRDefault="009D064F" w:rsidP="00A46557">
            <w:pPr>
              <w:spacing w:line="317" w:lineRule="exact"/>
              <w:ind w:right="20"/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320" w:type="dxa"/>
          </w:tcPr>
          <w:p w:rsidR="009D064F" w:rsidRPr="009D064F" w:rsidRDefault="009D064F" w:rsidP="00A46557">
            <w:pPr>
              <w:spacing w:line="317" w:lineRule="exact"/>
              <w:ind w:right="20"/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9D064F" w:rsidRPr="009D064F" w:rsidRDefault="009D064F" w:rsidP="009D064F">
      <w:pPr>
        <w:ind w:firstLine="709"/>
        <w:jc w:val="both"/>
        <w:rPr>
          <w:rFonts w:eastAsia="Arial Unicode MS"/>
          <w:sz w:val="26"/>
          <w:szCs w:val="26"/>
        </w:rPr>
      </w:pPr>
      <w:r w:rsidRPr="009D064F">
        <w:rPr>
          <w:rFonts w:eastAsia="Arial Unicode MS"/>
          <w:sz w:val="26"/>
          <w:szCs w:val="26"/>
        </w:rPr>
        <w:t>1.</w:t>
      </w:r>
      <w:proofErr w:type="gramStart"/>
      <w:r w:rsidRPr="009D064F">
        <w:rPr>
          <w:rFonts w:eastAsia="Arial Unicode MS"/>
          <w:sz w:val="26"/>
          <w:szCs w:val="26"/>
        </w:rPr>
        <w:t>6.Ожидаемые</w:t>
      </w:r>
      <w:proofErr w:type="gramEnd"/>
      <w:r w:rsidRPr="009D064F">
        <w:rPr>
          <w:rFonts w:eastAsia="Arial Unicode MS"/>
          <w:sz w:val="26"/>
          <w:szCs w:val="26"/>
        </w:rPr>
        <w:t xml:space="preserve"> результаты проекта (объём не более 0,5 страницы) описываются с указанием количественных показателей, результаты выполнения данного проекта.</w:t>
      </w:r>
    </w:p>
    <w:p w:rsidR="009D064F" w:rsidRPr="009D064F" w:rsidRDefault="009D064F" w:rsidP="009D064F">
      <w:pPr>
        <w:ind w:firstLine="709"/>
        <w:jc w:val="both"/>
        <w:rPr>
          <w:rFonts w:eastAsia="Arial Unicode MS"/>
          <w:sz w:val="26"/>
          <w:szCs w:val="26"/>
        </w:rPr>
      </w:pPr>
      <w:r w:rsidRPr="009D064F">
        <w:rPr>
          <w:rFonts w:eastAsia="Arial Unicode MS"/>
          <w:sz w:val="26"/>
          <w:szCs w:val="26"/>
        </w:rPr>
        <w:t>1.</w:t>
      </w:r>
      <w:proofErr w:type="gramStart"/>
      <w:r w:rsidRPr="009D064F">
        <w:rPr>
          <w:rFonts w:eastAsia="Arial Unicode MS"/>
          <w:sz w:val="26"/>
          <w:szCs w:val="26"/>
        </w:rPr>
        <w:t>7.Оценка</w:t>
      </w:r>
      <w:proofErr w:type="gramEnd"/>
      <w:r w:rsidRPr="009D064F">
        <w:rPr>
          <w:rFonts w:eastAsia="Arial Unicode MS"/>
          <w:sz w:val="26"/>
          <w:szCs w:val="26"/>
        </w:rPr>
        <w:t xml:space="preserve"> результатов проекта (объём не более 0,5 страницы).</w:t>
      </w:r>
    </w:p>
    <w:p w:rsidR="009D064F" w:rsidRDefault="009D064F" w:rsidP="009D064F">
      <w:pPr>
        <w:ind w:firstLine="709"/>
        <w:jc w:val="both"/>
        <w:rPr>
          <w:rFonts w:eastAsia="Arial Unicode MS"/>
          <w:sz w:val="26"/>
          <w:szCs w:val="26"/>
        </w:rPr>
      </w:pPr>
      <w:r w:rsidRPr="009D064F">
        <w:rPr>
          <w:rFonts w:eastAsia="Arial Unicode MS"/>
          <w:sz w:val="26"/>
          <w:szCs w:val="26"/>
        </w:rPr>
        <w:t>1.</w:t>
      </w:r>
      <w:proofErr w:type="gramStart"/>
      <w:r w:rsidRPr="009D064F">
        <w:rPr>
          <w:rFonts w:eastAsia="Arial Unicode MS"/>
          <w:sz w:val="26"/>
          <w:szCs w:val="26"/>
        </w:rPr>
        <w:t>8.Финансирование</w:t>
      </w:r>
      <w:proofErr w:type="gramEnd"/>
      <w:r w:rsidRPr="009D064F">
        <w:rPr>
          <w:rFonts w:eastAsia="Arial Unicode MS"/>
          <w:sz w:val="26"/>
          <w:szCs w:val="26"/>
        </w:rPr>
        <w:t xml:space="preserve"> проекта.</w:t>
      </w:r>
    </w:p>
    <w:p w:rsidR="009D064F" w:rsidRDefault="009D064F" w:rsidP="009D064F">
      <w:pPr>
        <w:ind w:firstLine="709"/>
        <w:jc w:val="both"/>
        <w:rPr>
          <w:rFonts w:eastAsia="Arial Unicode MS"/>
          <w:sz w:val="26"/>
          <w:szCs w:val="26"/>
        </w:rPr>
      </w:pPr>
    </w:p>
    <w:p w:rsidR="009D064F" w:rsidRDefault="009D064F" w:rsidP="009D064F">
      <w:pPr>
        <w:ind w:firstLine="709"/>
        <w:jc w:val="both"/>
        <w:rPr>
          <w:rFonts w:eastAsia="Arial Unicode MS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039"/>
        <w:gridCol w:w="3064"/>
      </w:tblGrid>
      <w:tr w:rsidR="009D064F" w:rsidTr="009D064F">
        <w:tc>
          <w:tcPr>
            <w:tcW w:w="3828" w:type="dxa"/>
          </w:tcPr>
          <w:p w:rsidR="009D064F" w:rsidRDefault="009D064F" w:rsidP="009D064F">
            <w:pPr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___________________________</w:t>
            </w:r>
          </w:p>
        </w:tc>
        <w:tc>
          <w:tcPr>
            <w:tcW w:w="2039" w:type="dxa"/>
          </w:tcPr>
          <w:p w:rsidR="009D064F" w:rsidRDefault="009D064F" w:rsidP="009D064F">
            <w:pPr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______________</w:t>
            </w:r>
          </w:p>
        </w:tc>
        <w:tc>
          <w:tcPr>
            <w:tcW w:w="3064" w:type="dxa"/>
          </w:tcPr>
          <w:p w:rsidR="009D064F" w:rsidRDefault="009D064F" w:rsidP="009D064F">
            <w:pPr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____________________</w:t>
            </w:r>
          </w:p>
        </w:tc>
      </w:tr>
      <w:tr w:rsidR="009D064F" w:rsidTr="009D064F">
        <w:tc>
          <w:tcPr>
            <w:tcW w:w="3828" w:type="dxa"/>
          </w:tcPr>
          <w:p w:rsidR="009D064F" w:rsidRDefault="009D064F" w:rsidP="009D064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D064F">
              <w:rPr>
                <w:rFonts w:eastAsia="Arial Unicode MS"/>
                <w:sz w:val="22"/>
                <w:szCs w:val="22"/>
              </w:rPr>
              <w:t>(наименование должности</w:t>
            </w:r>
            <w:r w:rsidRPr="009D064F">
              <w:rPr>
                <w:rFonts w:eastAsia="Arial Unicode MS"/>
                <w:sz w:val="22"/>
                <w:szCs w:val="22"/>
              </w:rPr>
              <w:br/>
              <w:t xml:space="preserve">руководителя некоммерческой </w:t>
            </w:r>
            <w:r w:rsidRPr="009D064F">
              <w:rPr>
                <w:rFonts w:eastAsia="Arial Unicode MS"/>
                <w:sz w:val="22"/>
                <w:szCs w:val="22"/>
              </w:rPr>
              <w:br/>
              <w:t>организации)</w:t>
            </w:r>
          </w:p>
        </w:tc>
        <w:tc>
          <w:tcPr>
            <w:tcW w:w="2039" w:type="dxa"/>
          </w:tcPr>
          <w:p w:rsidR="009D064F" w:rsidRDefault="009D064F" w:rsidP="009D064F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2"/>
                <w:szCs w:val="22"/>
              </w:rPr>
              <w:t>(под</w:t>
            </w:r>
            <w:r w:rsidRPr="009D064F">
              <w:rPr>
                <w:rFonts w:eastAsia="Arial Unicode MS"/>
                <w:sz w:val="22"/>
                <w:szCs w:val="22"/>
              </w:rPr>
              <w:t>пись)</w:t>
            </w:r>
          </w:p>
        </w:tc>
        <w:tc>
          <w:tcPr>
            <w:tcW w:w="3064" w:type="dxa"/>
          </w:tcPr>
          <w:p w:rsidR="009D064F" w:rsidRDefault="009D064F" w:rsidP="009D064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9D064F">
              <w:rPr>
                <w:rFonts w:eastAsia="Arial Unicode MS"/>
                <w:sz w:val="22"/>
                <w:szCs w:val="22"/>
              </w:rPr>
              <w:t>(фамилия, инициалы)</w:t>
            </w:r>
          </w:p>
        </w:tc>
      </w:tr>
    </w:tbl>
    <w:p w:rsidR="009D064F" w:rsidRPr="009D064F" w:rsidRDefault="009D064F" w:rsidP="009D064F">
      <w:pPr>
        <w:rPr>
          <w:vanish/>
          <w:sz w:val="22"/>
          <w:szCs w:val="22"/>
        </w:rPr>
      </w:pPr>
    </w:p>
    <w:p w:rsidR="009D064F" w:rsidRPr="009D064F" w:rsidRDefault="009D064F" w:rsidP="009D064F">
      <w:pPr>
        <w:rPr>
          <w:vanish/>
          <w:sz w:val="22"/>
          <w:szCs w:val="22"/>
        </w:rPr>
      </w:pPr>
    </w:p>
    <w:p w:rsidR="009D064F" w:rsidRPr="009D064F" w:rsidRDefault="009D064F" w:rsidP="009D064F">
      <w:pPr>
        <w:rPr>
          <w:rFonts w:eastAsia="Arial Unicode MS"/>
          <w:sz w:val="22"/>
          <w:szCs w:val="22"/>
        </w:rPr>
      </w:pPr>
    </w:p>
    <w:p w:rsidR="009D064F" w:rsidRPr="009D064F" w:rsidRDefault="009D064F" w:rsidP="009D064F">
      <w:pPr>
        <w:rPr>
          <w:rFonts w:eastAsia="Arial Unicode MS"/>
          <w:sz w:val="22"/>
          <w:szCs w:val="22"/>
        </w:rPr>
      </w:pPr>
      <w:r w:rsidRPr="009D064F">
        <w:rPr>
          <w:rFonts w:eastAsia="Arial Unicode MS"/>
          <w:sz w:val="22"/>
          <w:szCs w:val="22"/>
        </w:rPr>
        <w:t xml:space="preserve">     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 w:rsidRPr="009D064F">
        <w:rPr>
          <w:rFonts w:eastAsia="Arial Unicode MS"/>
          <w:sz w:val="22"/>
          <w:szCs w:val="22"/>
        </w:rPr>
        <w:t xml:space="preserve"> М.П. (при наличии)</w:t>
      </w:r>
    </w:p>
    <w:p w:rsidR="009D064F" w:rsidRPr="009D064F" w:rsidRDefault="009D064F" w:rsidP="009D064F">
      <w:pPr>
        <w:rPr>
          <w:rFonts w:eastAsia="Arial Unicode MS"/>
          <w:sz w:val="26"/>
          <w:szCs w:val="26"/>
        </w:rPr>
      </w:pPr>
    </w:p>
    <w:p w:rsidR="009D064F" w:rsidRPr="009D064F" w:rsidRDefault="009D064F" w:rsidP="009D064F">
      <w:pPr>
        <w:rPr>
          <w:rFonts w:eastAsia="Arial Unicode MS"/>
          <w:sz w:val="26"/>
          <w:szCs w:val="26"/>
        </w:rPr>
      </w:pPr>
      <w:r w:rsidRPr="009D064F">
        <w:rPr>
          <w:rFonts w:eastAsia="Arial Unicode MS"/>
          <w:sz w:val="26"/>
          <w:szCs w:val="26"/>
        </w:rPr>
        <w:t xml:space="preserve">Дата: «___» ________________ 20__ г. </w:t>
      </w:r>
      <w:bookmarkStart w:id="0" w:name="_GoBack"/>
      <w:bookmarkEnd w:id="0"/>
    </w:p>
    <w:sectPr w:rsidR="009D064F" w:rsidRPr="009D064F" w:rsidSect="009D06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4F"/>
    <w:rsid w:val="00366535"/>
    <w:rsid w:val="009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4FEB"/>
  <w15:chartTrackingRefBased/>
  <w15:docId w15:val="{CFDDEE8D-CBE2-447A-844A-463550CA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 Юлия Владимировна</dc:creator>
  <cp:keywords/>
  <dc:description/>
  <cp:lastModifiedBy>Мазник Юлия Владимировна</cp:lastModifiedBy>
  <cp:revision>1</cp:revision>
  <dcterms:created xsi:type="dcterms:W3CDTF">2021-05-28T09:06:00Z</dcterms:created>
  <dcterms:modified xsi:type="dcterms:W3CDTF">2021-05-28T09:10:00Z</dcterms:modified>
</cp:coreProperties>
</file>